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EC7AD9" w:rsidRDefault="004616C7" w:rsidP="00EC7AD9">
      <w:pPr>
        <w:jc w:val="center"/>
        <w:rPr>
          <w:rFonts w:ascii="Times Armenian" w:hAnsi="Times Armenian" w:cs="Arial"/>
          <w:b/>
          <w:bCs/>
          <w:lang w:val="hy-AM"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 xml:space="preserve">Հանրապետության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>20</w:t>
      </w:r>
      <w:r w:rsidR="00EC7AD9">
        <w:rPr>
          <w:rFonts w:ascii="GHEA Grapalat" w:hAnsi="GHEA Grapalat" w:cs="Arial"/>
          <w:b/>
          <w:bCs/>
          <w:color w:val="000000" w:themeColor="text1"/>
        </w:rPr>
        <w:t>2</w:t>
      </w:r>
      <w:r w:rsidR="00DC7127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 xml:space="preserve">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DC7127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</w:p>
    <w:p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011440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</w:t>
      </w:r>
      <w:r w:rsidR="004616C7" w:rsidRPr="00437A46">
        <w:rPr>
          <w:rFonts w:ascii="GHEA Grapalat" w:hAnsi="GHEA Grapalat" w:cs="Arial"/>
          <w:bCs/>
        </w:rPr>
        <w:t>(հազար</w:t>
      </w:r>
      <w:r w:rsidR="00C21382">
        <w:rPr>
          <w:rFonts w:ascii="GHEA Grapalat" w:hAnsi="GHEA Grapalat" w:cs="Arial"/>
          <w:bCs/>
        </w:rPr>
        <w:t xml:space="preserve"> </w:t>
      </w:r>
      <w:r w:rsidR="004616C7" w:rsidRPr="00437A46">
        <w:rPr>
          <w:rFonts w:ascii="GHEA Grapalat" w:hAnsi="GHEA Grapalat" w:cs="Arial"/>
          <w:bCs/>
        </w:rPr>
        <w:t>դրամ)</w:t>
      </w:r>
    </w:p>
    <w:p w:rsidR="00394E1A" w:rsidRDefault="00394E1A" w:rsidP="004616C7">
      <w:pPr>
        <w:jc w:val="center"/>
        <w:rPr>
          <w:rFonts w:ascii="GHEA Grapalat" w:hAnsi="GHEA Grapalat" w:cs="Arial"/>
          <w:bCs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4962"/>
        <w:gridCol w:w="1888"/>
        <w:gridCol w:w="1843"/>
        <w:gridCol w:w="1987"/>
        <w:gridCol w:w="1930"/>
        <w:gridCol w:w="1753"/>
        <w:gridCol w:w="848"/>
        <w:gridCol w:w="738"/>
      </w:tblGrid>
      <w:tr w:rsidR="00ED0B9A" w:rsidRPr="00D60128" w:rsidTr="00C46C52">
        <w:trPr>
          <w:trHeight w:val="3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D60128" w:rsidRDefault="00ED0B9A" w:rsidP="00ED0B9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01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D0B9A" w:rsidP="00D601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D0B9A" w:rsidP="00D601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C7AD9" w:rsidP="00DC712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DC712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="00A771AB"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ED0B9A"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C7AD9" w:rsidP="00DC7127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DC712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ED0B9A"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C7AD9" w:rsidP="00DC712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DC712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="00A771AB"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ED0B9A"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D60128" w:rsidRDefault="00D46D47" w:rsidP="00D60128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="00ED0B9A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="00ED0B9A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 w:rsidR="00D02FC9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="00ED0B9A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D60128" w:rsidRDefault="00D46D47" w:rsidP="00DC7127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 w:rsidR="00EC7AD9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առաջին </w:t>
            </w:r>
            <w:r w:rsidR="00DC7127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եռամսյակի </w:t>
            </w:r>
            <w:r w:rsidR="00ED0B9A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="00ED0B9A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 w:rsidR="00D02FC9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="00ED0B9A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DC7127" w:rsidRPr="00D60128" w:rsidTr="00C46C52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27" w:rsidRPr="00D60128" w:rsidRDefault="00DC7127" w:rsidP="00DC712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ԵԿԱՄՈՒՏՆԵՐ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Default="00DC7127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1,509,462,935.9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Default="00DC7127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1,521,799,396.9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Default="00DC7127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319,535,115.7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Default="00DC7127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330,243,813.6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Default="00DC7127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349,283,164.9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23.0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105.8</w:t>
            </w:r>
          </w:p>
        </w:tc>
      </w:tr>
      <w:tr w:rsidR="00394E1A" w:rsidRPr="00D60128" w:rsidTr="00C46C52">
        <w:trPr>
          <w:trHeight w:val="1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E1A" w:rsidRPr="00D60128" w:rsidRDefault="00394E1A" w:rsidP="00394E1A"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DC71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DC712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DC712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C7127" w:rsidRPr="00D60128" w:rsidTr="00C46C52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27" w:rsidRPr="00D60128" w:rsidRDefault="00DC7127" w:rsidP="00DC7127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1,440,136,839.5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1,445,299,651.0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305,000,000.0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310,162,811.5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332,894,417.3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  <w:t>23.0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  <w:t>107.3</w:t>
            </w:r>
          </w:p>
        </w:tc>
      </w:tr>
      <w:tr w:rsidR="00DC7127" w:rsidRPr="00D60128" w:rsidTr="00C46C52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27" w:rsidRPr="00D60128" w:rsidRDefault="00DC7127" w:rsidP="00DC7127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Պաշտոնական դրամաշնորհներ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24,255,511.4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25,684,545.2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5,167,635.1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9,068,111.6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1,238,639.0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  <w:t>4.8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  <w:t>13.7</w:t>
            </w:r>
          </w:p>
        </w:tc>
      </w:tr>
      <w:tr w:rsidR="00DC7127" w:rsidRPr="00D60128" w:rsidTr="00C46C52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27" w:rsidRPr="00D60128" w:rsidRDefault="00DC7127" w:rsidP="00DC7127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 եկամուտներ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45,070,585.0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50,815,200.7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9,367,480.6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11,012,890.5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sz w:val="20"/>
                <w:szCs w:val="20"/>
              </w:rPr>
              <w:t>15,150,108.6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  <w:t>29.8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27" w:rsidRPr="00DC7127" w:rsidRDefault="00DC7127" w:rsidP="00DC7127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  <w:r w:rsidRPr="00DC7127"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  <w:t>137.6</w:t>
            </w:r>
          </w:p>
        </w:tc>
      </w:tr>
    </w:tbl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D60128" w:rsidRDefault="00D60128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523014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523014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="00D60128" w:rsidRP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227534" w:rsidRPr="00AB50B5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227534" w:rsidRPr="00911F71" w:rsidRDefault="006810E3" w:rsidP="00227534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="00227534" w:rsidRPr="00911F71">
        <w:rPr>
          <w:rFonts w:ascii="GHEA Grapalat" w:hAnsi="GHEA Grapalat" w:cs="Arial"/>
          <w:bCs/>
          <w:lang w:val="hy-AM"/>
        </w:rPr>
        <w:t>(հազար դրամ)</w:t>
      </w:r>
    </w:p>
    <w:p w:rsidR="00227534" w:rsidRPr="00911F71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tbl>
      <w:tblPr>
        <w:tblW w:w="15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765"/>
        <w:gridCol w:w="1772"/>
        <w:gridCol w:w="1649"/>
        <w:gridCol w:w="1560"/>
        <w:gridCol w:w="1734"/>
        <w:gridCol w:w="876"/>
        <w:gridCol w:w="728"/>
      </w:tblGrid>
      <w:tr w:rsidR="008130D9" w:rsidRPr="008130D9" w:rsidTr="008D670C">
        <w:trPr>
          <w:cantSplit/>
          <w:trHeight w:val="3987"/>
        </w:trPr>
        <w:tc>
          <w:tcPr>
            <w:tcW w:w="5807" w:type="dxa"/>
            <w:shd w:val="clear" w:color="auto" w:fill="auto"/>
            <w:vAlign w:val="center"/>
            <w:hideMark/>
          </w:tcPr>
          <w:p w:rsidR="008130D9" w:rsidRPr="008130D9" w:rsidRDefault="008130D9" w:rsidP="008130D9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765" w:type="dxa"/>
            <w:shd w:val="clear" w:color="auto" w:fill="auto"/>
            <w:textDirection w:val="btLr"/>
            <w:vAlign w:val="center"/>
            <w:hideMark/>
          </w:tcPr>
          <w:p w:rsidR="008130D9" w:rsidRPr="00D60128" w:rsidRDefault="008130D9" w:rsidP="008130D9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72" w:type="dxa"/>
            <w:shd w:val="clear" w:color="auto" w:fill="auto"/>
            <w:textDirection w:val="btLr"/>
            <w:vAlign w:val="center"/>
            <w:hideMark/>
          </w:tcPr>
          <w:p w:rsidR="008130D9" w:rsidRPr="00D60128" w:rsidRDefault="008130D9" w:rsidP="008130D9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649" w:type="dxa"/>
            <w:shd w:val="clear" w:color="auto" w:fill="auto"/>
            <w:textDirection w:val="btLr"/>
            <w:vAlign w:val="center"/>
            <w:hideMark/>
          </w:tcPr>
          <w:p w:rsidR="008130D9" w:rsidRPr="00D60128" w:rsidRDefault="008130D9" w:rsidP="008130D9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  <w:hideMark/>
          </w:tcPr>
          <w:p w:rsidR="008130D9" w:rsidRPr="00D60128" w:rsidRDefault="008130D9" w:rsidP="008130D9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734" w:type="dxa"/>
            <w:shd w:val="clear" w:color="auto" w:fill="auto"/>
            <w:textDirection w:val="btLr"/>
            <w:vAlign w:val="center"/>
            <w:hideMark/>
          </w:tcPr>
          <w:p w:rsidR="008130D9" w:rsidRPr="00D60128" w:rsidRDefault="008130D9" w:rsidP="008130D9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  <w:hideMark/>
          </w:tcPr>
          <w:p w:rsidR="008130D9" w:rsidRPr="00D60128" w:rsidRDefault="008130D9" w:rsidP="008130D9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8130D9" w:rsidRPr="00D60128" w:rsidRDefault="008130D9" w:rsidP="008130D9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եռամսյակի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 ԾԱԽՍԵՐ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1,850,877,541.2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1,856,851,698.0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404,176,726.8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466,945,519.1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404,890,957.6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21.8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86.7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000000" w:fill="FFFFFF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000000" w:fill="FFFFFF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000000" w:fill="FFFFFF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000000" w:fill="FFFFFF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ԸՆԹԱՑԻԿ ԾԱԽՍԵՐ</w:t>
            </w:r>
            <w:r w:rsidR="00C46C52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1,634,558,623.6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1,645,369,141.6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374,530,346.7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402,204,183.7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355,805,920.4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21.6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88.5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ԱՇԽԱՏԱՆՔԻ ՎԱՐՁԱՏՐՈՒԹՅՈՒՆ</w:t>
            </w:r>
            <w:r w:rsidR="00C46C52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182,755,164.3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182,527,448.0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37,827,901.7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37,619,571.5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33,989,115.0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18.6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90.3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Դրամով վճարվող աշխատավարձեր և հավելավճարներ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182,755,164.3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182,527,448.0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37,827,901.7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37,619,571.5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33,989,115.0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18.6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90.3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ԾԱՌԱՅՈՒԹՅՈՒՆՆԵՐԻ ԵՎ ԱՊՐԱՆՔՆԵՐԻ ՁԵՌՔԲԵՐՈՒՄ</w:t>
            </w:r>
            <w:r w:rsidR="00C46C52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200,187,379.2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193,237,195.9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41,674,965.2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35,497,642.9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25,399,115.5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13.1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71.6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Շարունակական ծախսեր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16,841,687.2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16,465,061.7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5,693,610.2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5,417,840.9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4,293,874.4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26.1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79.3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Ծառայողական գործուղումների գծով ծախսեր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5,498,169.2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5,200,754.6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1,219,901.0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1,152,368.2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577,232.7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11.1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50.1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Պայմանագրային այլ ծառայությունների ձեռքբերում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113,964,611.4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111,933,776.4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22,491,847.8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21,740,797.9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17,858,212.1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16.0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82.1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Այլ մասնագիտական ծառայությունների ձեռքբերում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1,500,260.0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1,214,820.9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281,451.1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288,836.8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46,563.3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3.8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16.1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Ընթացիկ նորոգում և պահպանում (ծառայություններ և նյութեր)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16,610,435.6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16,885,489.3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1,824,208.6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1,965,845.8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1,354,871.5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8.0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68.9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Նյութեր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45,772,215.8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41,537,292.9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10,163,946.6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4,931,953.3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1,268,361.5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3.1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25.7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lastRenderedPageBreak/>
              <w:t>ՏՈԿՈՍԱՎՃԱՐՆԵՐ</w:t>
            </w:r>
            <w:r w:rsidR="00C46C52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194,700,079.7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194,545,079.7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37,844,836.7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37,804,836.7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37,292,613.4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19.2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98.6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Ներքին տոկոսավճարներ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112,272,772.8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112,272,772.8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14,657,327.3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14,657,327.3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14,470,824.1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12.9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98.7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Արտաքին տոկոսավճարներ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82,427,306.9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82,272,306.9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23,187,509.4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23,147,509.4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22,821,789.3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27.7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98.6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ՍՈՒԲՍԻԴԻԱՆԵՐ</w:t>
            </w:r>
            <w:r w:rsidR="00C46C52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125,484,444.5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124,427,181.0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28,559,472.1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28,702,099.5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23,498,087.5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18.9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81.9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Սուբսիդիաներ պետական կազմակերպություններին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106,498,907.2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106,517,014.4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21,362,625.3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21,375,195.3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20,111,357.8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18.9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94.1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Սուբսիդիաներ ոչ պետական կազմակերպություններին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18,985,537.3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17,910,166.6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7,196,846.8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7,326,904.2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3,386,729.6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18.9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46.2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ԴՐԱՄԱՇՆՈՐՀՆԵՐ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165,366,348.5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166,627,147.5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36,136,530.9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43,800,853.8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39,953,633.9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24.0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91.2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Դրամաշնորհներ միջազգային կազմակերպություններին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4,034,454.9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4,036,827.2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1,291,492.1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1,283,045.7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815,467.1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20.2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63.6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Ընթացիկ դրամաշնորհներ միջազգային կազմակերպություններին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4,034,454.9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4,036,827.2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1,291,492.1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1,283,045.7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815,467.1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20.2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63.6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Ընթացիկ դրամաշնորհներ պետական հատվածի այլ մակարդակներին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149,750,022.2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150,915,670.9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34,224,577.4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41,747,418.7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39,020,317.1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25.9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93.5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Ընթացիկ սուբվենցիաներ համայնքներին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9,019,489.2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4,815,710.1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1,838,601.4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1,668,961.4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1,612,691.0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33.5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96.6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Պետական բյուջեից համայնքների բյուջեներին ֆինանսական համահարթեցման սկզբունքով տրվող դոտացիաներ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64,537,164.5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64,537,164.5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16,134,291.1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16,134,291.1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16,134,291.1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Օրենքների կիրարկման արդյունքում համայնքների բյուջեների կորուստների փոխհատուցում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59,819.5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59,819.5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14,954.9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14,954.9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14,954.9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Այլ ընթացիկ դրամաշնորհներ համայնքներին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29,727.2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28,419.3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5,945.4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5,945.4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3,360.9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11.8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56.5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45,482,107.4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44,992,551.5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9,772,105.3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10,601,062.9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9,455,930.1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21.0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89.2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Ընթացիկ դրամաշնորհներ պետական և համայնքային առևտրային կազմակերպություններին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654,706.5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636,946.0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217,382.9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217,922.9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204,542.1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32.1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93.9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Այլ ընթացիկ դրամաշնորհներ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29,967,007.9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35,845,060.0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6,241,296.4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13,104,280.1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11,594,547.0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32.3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88.5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Կապիտալ դրամաշնորհներ պետական հատվածի այլ մակարդակներին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11,581,871.4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11,674,649.4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620,461.4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770,389.4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117,849.7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15.3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lastRenderedPageBreak/>
              <w:t xml:space="preserve"> - Կապիտալ սուբվենցիաներ համայնքներին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8,073,512.1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8,073,512.1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150,000.0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150,000.0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ՍՈՑԻԱԼԱԿԱՆ ՆՊԱՍՏՆԵՐ ԵՎ ԿԵՆՍԱԹՈՇԱԿՆԵՐ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527,872,801.7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539,632,251.7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131,259,380.3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157,847,172.4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147,344,059.4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27.3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93.3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Սոցիալական ապահովության նպաստներ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910,213.0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910,213.0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225,203.2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225,203.2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179,808.6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19.8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79.8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175,425,447.7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202,153,125.7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42,321,219.5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66,485,989.6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57,894,873.5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28.6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87.1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Հիվանդության և հաշմանդամության նպաստներ բյուջեից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3,009,220.8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3,009,220.8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902,766.2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902,766.2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900,938.4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29.9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99.8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Մայրության նպաստներ բյուջեից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19,121,596.0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19,121,596.0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5,422,027.7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5,422,027.7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4,760,157.7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24.9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87.8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Երեխաների կամ ընտանեկան նպաստներ բյուջեից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53,702,312.7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53,555,364.7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13,228,931.3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12,713,092.8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12,130,632.9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22.7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95.4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Կենսաթոշակի անցնելու հետ կապված և տարիքային նպաստներ բյուջեից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97,589.5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57,589.5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24,397.4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24,397.4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10,222.5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17.8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41.9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Հուղարկավորության նպաստներ բյուջեից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5,006,804.0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7,608,479.0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1,522,905.1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3,309,580.1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2,834,522.0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37.3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85.6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Կրթական, մշակութային և սպորտային նպաստներ բյուջեից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3,722,176.8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3,558,064.9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835,330.5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820,330.5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486,124.0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13.7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59.3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Բնակարանային նպաստներ բյուջեից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28,620.0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28,620.0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7,155.0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7,155.0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3,480.0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12.2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48.6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Այլ նպաստներ բյուջեից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90,737,127.9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115,214,190.8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20,377,706.3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43,286,639.9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36,768,796.0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31.9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84.9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Կենսաթոշակներ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351,537,141.0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336,568,913.0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88,712,957.6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91,135,979.6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89,269,377.3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26.5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98.0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Կենսաթոշակներ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351,537,141.0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336,568,913.0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88,712,957.6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91,135,979.6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89,269,377.3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26.5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98.0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ԱՅԼ ԾԱԽՍԵՐ</w:t>
            </w:r>
            <w:r w:rsidR="00C46C52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238,192,405.7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244,372,837.9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61,227,259.9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60,932,006.9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48,329,295.6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19.8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79.3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628,691.9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628,691.9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253,052.8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253,052.8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13,087.8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2.1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5.2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697,675.2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801,308.7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181,143.9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261,200.5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141,424.2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17.6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54.1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Դատարանների կողմից նշանակված տույժեր և տուգանքներ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12,729.9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12,729.9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3,182.5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3,182.5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3,031.8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23.8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95.3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21,000.0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33,229.8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3,425.0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15,754.8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14,505.0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43.7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92.1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lastRenderedPageBreak/>
              <w:t>Այլ ծախսեր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232,982,308.4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232,147,225.5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59,823,955.6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57,390,234.3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48,157,246.8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20.7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83.9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>Պահուստային միջոցներ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3,850,000.3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10,749,652.1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962,500.1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3,008,582.0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ՀԵՏ ԳՈՐԾԱՌՆՈՒԹՅՈՒՆՆԵՐ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216,318,917.6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211,482,556.4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29,646,380.1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64,741,335.4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49,085,037.3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23.2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75.8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216,320,193.6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211,483,832.4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29,646,380.1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64,741,335.4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49,642,783.4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23.5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76.7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ՀԻՄՆԱԿԱՆ ՄԻՋՈՑՆԵՐ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216,320,193.6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211,483,832.4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29,646,380.1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64,741,335.4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49,642,783.4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23.5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76.7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ՇԵՆՔԵՐ ԵՎ ՇԻՆՈՒԹՅՈՒՆՆԵՐ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192,537,280.7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181,554,588.3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24,798,884.3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58,125,165.3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47,720,621.6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26.3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82.1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Շենքերի և շինությունների ձեռքբերում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16,799.9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16,799.9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147,430,327.1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136,105,760.1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21,329,249.8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54,613,130.8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46,412,810.8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34.1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85.0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Շենքերի և շինությունների կապիտալ վերանորոգում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45,090,153.7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45,432,028.3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3,469,634.5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3,512,034.5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1,307,810.8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37.2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20,640,099.5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22,322,031.5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3,857,757.7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4,574,328.9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1,761,276.3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7.9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38.5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Տրանսպորտային սարքավորումներ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2,022,319.5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2,931,667.5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111,284.8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43,784.8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21,478.2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0.7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49.1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Վարչական սարքավորումներ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2,916,950.4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3,740,109.4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342,006.3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776,052.5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459,399.4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12.3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59.2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Այլ մեքենաներ և սարքավորումներ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15,700,829.6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15,650,254.6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3,404,466.6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3,754,491.6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1,280,398.7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8.2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34.1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ԱՅԼ ՀԻՄՆԱԿԱՆ ՄԻՋՈՑՆԵՐ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3,142,813.4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7,607,212.6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989,738.1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2,041,841.2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160,885.5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2.1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7.9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Աճեցվող ակտիվներ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797,064.0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797,064.0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102,756.7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102,756.7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Ոչ նյութական հիմնական միջոցներ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6,343.4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3,243,118.4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568.7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985,956.2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Գեոդեզիական քարտեզագրական ծախսեր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670,331.3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670,331.3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324,214.1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324,214.1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14,915.3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2.2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4.6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sz w:val="22"/>
                <w:szCs w:val="22"/>
              </w:rPr>
              <w:t xml:space="preserve"> - Նախագծահետազոտական ծախսեր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1,669,074.7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2,896,698.9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562,198.6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628,914.2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8130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sz w:val="20"/>
                <w:szCs w:val="20"/>
              </w:rPr>
              <w:t>145,970.2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0070C0"/>
                <w:sz w:val="20"/>
                <w:szCs w:val="20"/>
              </w:rPr>
              <w:t>5.0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6C52">
              <w:rPr>
                <w:rFonts w:ascii="GHEA Grapalat" w:hAnsi="GHEA Grapalat" w:cs="Arial"/>
                <w:color w:val="FF0000"/>
                <w:sz w:val="20"/>
                <w:szCs w:val="20"/>
              </w:rPr>
              <w:t>23.2</w:t>
            </w:r>
          </w:p>
        </w:tc>
      </w:tr>
      <w:tr w:rsidR="008130D9" w:rsidRPr="008130D9" w:rsidTr="008D670C">
        <w:trPr>
          <w:trHeight w:val="20"/>
        </w:trPr>
        <w:tc>
          <w:tcPr>
            <w:tcW w:w="5807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46C52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ՕՏԱՐՈՒՄԻՑ ՄՈՒՏՔԵՐ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8130D9" w:rsidRPr="008130D9" w:rsidRDefault="008130D9" w:rsidP="00C46C52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(1,276.0)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130D9" w:rsidRPr="008130D9" w:rsidRDefault="008130D9" w:rsidP="00C46C52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(1,276.0)</w:t>
            </w:r>
          </w:p>
        </w:tc>
        <w:tc>
          <w:tcPr>
            <w:tcW w:w="1649" w:type="dxa"/>
            <w:shd w:val="clear" w:color="auto" w:fill="auto"/>
            <w:vAlign w:val="bottom"/>
            <w:hideMark/>
          </w:tcPr>
          <w:p w:rsidR="008130D9" w:rsidRPr="008130D9" w:rsidRDefault="008130D9" w:rsidP="00C46C52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130D9" w:rsidRPr="008130D9" w:rsidRDefault="008130D9" w:rsidP="00C46C52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8130D9" w:rsidRPr="008130D9" w:rsidRDefault="008130D9" w:rsidP="00C46C52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130D9">
              <w:rPr>
                <w:rFonts w:ascii="GHEA Grapalat" w:hAnsi="GHEA Grapalat" w:cs="Arial"/>
                <w:b/>
                <w:bCs/>
                <w:sz w:val="20"/>
                <w:szCs w:val="20"/>
              </w:rPr>
              <w:t>(557,746.1)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8130D9" w:rsidRPr="00C46C52" w:rsidRDefault="008130D9" w:rsidP="00C46C52">
            <w:pPr>
              <w:rPr>
                <w:rFonts w:ascii="GHEA Grapalat" w:hAnsi="GHEA Grapalat" w:cs="Arial"/>
                <w:b/>
                <w:bCs/>
                <w:color w:val="0070C0"/>
                <w:sz w:val="16"/>
                <w:szCs w:val="16"/>
              </w:rPr>
            </w:pPr>
            <w:r w:rsidRPr="00C46C52">
              <w:rPr>
                <w:rFonts w:ascii="GHEA Grapalat" w:hAnsi="GHEA Grapalat" w:cs="Arial"/>
                <w:b/>
                <w:bCs/>
                <w:color w:val="0070C0"/>
                <w:sz w:val="16"/>
                <w:szCs w:val="16"/>
              </w:rPr>
              <w:t>43710.5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8130D9" w:rsidRPr="00C46C52" w:rsidRDefault="008130D9" w:rsidP="008130D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8130D9" w:rsidRDefault="008130D9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82B5E" w:rsidRPr="0022753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8130D9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8130D9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  <w:r>
        <w:rPr>
          <w:rFonts w:ascii="GHEA Grapalat" w:hAnsi="GHEA Grapalat" w:cs="Arial"/>
          <w:b/>
          <w:bCs/>
          <w:lang w:val="hy-AM"/>
        </w:rPr>
        <w:t>ըստ ծրագրերի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A47252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Pr="00911F71">
        <w:rPr>
          <w:rFonts w:ascii="GHEA Grapalat" w:hAnsi="GHEA Grapalat" w:cs="Arial"/>
          <w:bCs/>
          <w:lang w:val="hy-AM"/>
        </w:rPr>
        <w:t>(հազար դրամ)</w:t>
      </w:r>
    </w:p>
    <w:p w:rsidR="00A6623B" w:rsidRDefault="00A6623B" w:rsidP="00D82B5E">
      <w:pPr>
        <w:jc w:val="center"/>
        <w:rPr>
          <w:rFonts w:ascii="GHEA Grapalat" w:hAnsi="GHEA Grapalat" w:cs="Arial"/>
          <w:bCs/>
          <w:lang w:val="hy-AM"/>
        </w:rPr>
      </w:pPr>
    </w:p>
    <w:tbl>
      <w:tblPr>
        <w:tblW w:w="15605" w:type="dxa"/>
        <w:tblInd w:w="113" w:type="dxa"/>
        <w:tblLook w:val="04A0" w:firstRow="1" w:lastRow="0" w:firstColumn="1" w:lastColumn="0" w:noHBand="0" w:noVBand="1"/>
      </w:tblPr>
      <w:tblGrid>
        <w:gridCol w:w="665"/>
        <w:gridCol w:w="4433"/>
        <w:gridCol w:w="1715"/>
        <w:gridCol w:w="1772"/>
        <w:gridCol w:w="2041"/>
        <w:gridCol w:w="1559"/>
        <w:gridCol w:w="1629"/>
        <w:gridCol w:w="799"/>
        <w:gridCol w:w="992"/>
      </w:tblGrid>
      <w:tr w:rsidR="00C46C52" w:rsidRPr="00C46C52" w:rsidTr="00C46C52">
        <w:trPr>
          <w:trHeight w:val="3546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46C5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ԾԲ ծրագիր 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C52" w:rsidRPr="00D60128" w:rsidRDefault="00C46C52" w:rsidP="00C46C52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C52" w:rsidRPr="00D60128" w:rsidRDefault="00C46C52" w:rsidP="00C46C52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C52" w:rsidRPr="00D60128" w:rsidRDefault="00C46C52" w:rsidP="00C46C52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C52" w:rsidRPr="00D60128" w:rsidRDefault="00C46C52" w:rsidP="00C46C52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C52" w:rsidRPr="00D60128" w:rsidRDefault="00C46C52" w:rsidP="00C46C52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C52" w:rsidRPr="00D60128" w:rsidRDefault="00C46C52" w:rsidP="00C46C52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C52" w:rsidRPr="00D60128" w:rsidRDefault="00C46C52" w:rsidP="00C46C52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եռամսյակի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C46C52" w:rsidRPr="00C46C52" w:rsidTr="00C46C52">
        <w:trPr>
          <w:trHeight w:val="2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bookmarkStart w:id="0" w:name="_GoBack" w:colFirst="7" w:colLast="8"/>
            <w:r w:rsidRPr="00C46C5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Ը  Ն  Դ  Ա  Մ  Ե  Ն  Ը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46C52">
              <w:rPr>
                <w:rFonts w:ascii="GHEA Grapalat" w:hAnsi="GHEA Grapalat"/>
                <w:b/>
                <w:bCs/>
                <w:sz w:val="20"/>
                <w:szCs w:val="20"/>
              </w:rPr>
              <w:t>1,850,877,541.2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46C52">
              <w:rPr>
                <w:rFonts w:ascii="GHEA Grapalat" w:hAnsi="GHEA Grapalat"/>
                <w:b/>
                <w:bCs/>
                <w:sz w:val="20"/>
                <w:szCs w:val="20"/>
              </w:rPr>
              <w:t>1,856,851,698.0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46C52">
              <w:rPr>
                <w:rFonts w:ascii="GHEA Grapalat" w:hAnsi="GHEA Grapalat"/>
                <w:b/>
                <w:bCs/>
                <w:sz w:val="20"/>
                <w:szCs w:val="20"/>
              </w:rPr>
              <w:t>404,176,726.8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46C52">
              <w:rPr>
                <w:rFonts w:ascii="GHEA Grapalat" w:hAnsi="GHEA Grapalat"/>
                <w:b/>
                <w:bCs/>
                <w:sz w:val="20"/>
                <w:szCs w:val="20"/>
              </w:rPr>
              <w:t>466,945,519.1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46C52">
              <w:rPr>
                <w:rFonts w:ascii="GHEA Grapalat" w:hAnsi="GHEA Grapalat"/>
                <w:b/>
                <w:bCs/>
                <w:sz w:val="20"/>
                <w:szCs w:val="20"/>
              </w:rPr>
              <w:t>404,890,957.6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21.8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86.7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1001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1,480,125.5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1,483,233.9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285,362.9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288,471.3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217,406.9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75.4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1002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Արագածոտնի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541,679.8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529,919.8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106,502.3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104,713.3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91,676.6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87.6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Հանրային առողջության պահպանում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8,626,568.8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10,080,856.7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4,006,263.5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5,745,275.1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5,587,769.3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55.4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97.3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1004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Ոռոգման համակարգի առողջացում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19,980,908.1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20,231,848.9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6,211,343.0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6,189,833.4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1,534,440.0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24.8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1005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Պարգևավճարներ և պատվովճարներ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11,261,294.5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11,266,294.5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2,935,904.6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2,937,154.6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2,686,091.4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91.5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Պետական պարտքի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195,159,513.5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195,159,513.5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38,355,722.2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38,355,722.2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37,746,063.7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98.4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1007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Հեռուստատեսության և ռադիոյի բնագավառի կանոնակարգում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330,380.9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323,390.9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63,215.9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62,625.9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58,459.9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93.3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1009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Արարատի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580,983.9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563,871.9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110,245.0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108,645.0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101,686.9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93.6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Արմավիրի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588,115.1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577,715.1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114,262.4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113,172.4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105,885.6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93.6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Անապահով սոցիալական խմբերին աջակցություն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37,692,294.4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37,586,186.4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9,020,534.2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7,969,830.2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7,722,266.7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96.9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1012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4,645,431.1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4,180,494.1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979,988.7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980,071.7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567,941.2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57.9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1013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Փորձաքննության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335,290.6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335,290.6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83,822.7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83,822.7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34,979.3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41.7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1015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Սոցիալական փաթեթների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10,619,496.0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10,619,496.0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1,769,916.0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1,769,916.0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922,342.5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52.1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1016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Շրջակա միջավայրի վրա ազդեցության գնահատում և մոնիթորինգ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1,685,569.9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1,685,569.9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286,546.9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286,546.9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286,546.9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1017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Որոտան-Արփա-Սևան թունելի ջրային համակարգի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205,800.0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205,800.0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34,300.0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34,300.0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34,300.0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1018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Պետական հատվածի արդիականացման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3,172,310.2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3,172,310.2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633,673.2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633,673.2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343,261.2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54.2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1019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Սոցիալական ներդրումների և տեղական զարգացման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1,825,841.2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2,563,242.2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436,570.9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797,951.9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556,617.5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69.8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1022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Գյուղատնտեսության խթանման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6,625,802.6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6,625,802.6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2,011,168.8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2,011,168.8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1,774,118.2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88.2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Հարկային և մաքսային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32,505,563.5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30,559,919.2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6,415,324.1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6,446,223.0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3,399,718.3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52.7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1024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Ազգային ժողովի լիազորությունների իրականացման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6,090,276.8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5,690,276.8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1,175,935.1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1,010,935.1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844,018.6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83.5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1025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Գեղարքունիքի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785,210.0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779,900.0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151,930.9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149,768.9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137,717.4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92.0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1026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Սննդամթերքի լաբորատոր փորձաքննություններ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190,842.9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165,842.9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34,751.7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29,781.7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2,536.0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1027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Կոլեկտորադրենաժային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336,497.3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336,497.3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55,301.7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55,301.7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1028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Տեխնիկական անվտանգության կանոնակարգում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46,297.2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41,667.5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7,870.5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7,870.5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7,870.5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Լոռու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654,065.3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650,075.3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126,640.1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126,640.1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123,490.0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97.5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30,412.0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19,925.0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7,603.0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6,603.0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1,214.3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18.4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Խնամքի ծառայություններ 18 տարեկանից բարձր տարիքի անձանց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3,104,506.7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3,104,506.7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741,395.9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741,395.9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613,659.2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82.8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192,666.6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207,666.6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90,534.1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105,534.1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37,428.8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35.5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Տնտեսական մրցակցության պաշտպանություն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541,846.4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539,896.4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97,618.4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97,468.4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79,139.7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81.2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1036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Պետական պահպանության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3,706,844.6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3,706,844.6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857,113.0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857,113.0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828,460.4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96.7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Կոտայքի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620,523.5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613,445.5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117,372.0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114,192.0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108,371.9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94.9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26,142.5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26,142.5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Շիրակի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701,221.5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693,018.4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135,861.8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133,423.1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119,980.2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89.9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1040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Կոշտ թափոնների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3,713,099.3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2,713,099.3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223,070.3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223,070.3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155,764.4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69.8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Մեծ նվաճումների սպորտ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2,495,583.8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2,326,974.3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866,934.6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805,464.9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596,347.0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74.0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1042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Ռադիո և հեռուստահաղորդումների հեռարձակում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7,051,203.9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6,937,850.5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1,544,816.7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1,522,928.6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1,400,662.1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92.0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էկոհամակարգի և շուկայի զարգացման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2,989,736.4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2,989,736.4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328,000.0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990,000.0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770,977.3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77.9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1045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Նախնական (արհեստագործական) և միջին մասնագիտական կրթություն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11,636,116.9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11,635,114.4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2,840,192.5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2,846,801.0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2,150,277.2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75.5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1047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Սյունիքի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609,711.5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607,711.5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117,596.7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117,196.7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111,558.6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95.2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1049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Ճանապարհային ցանցի բարելավում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66,013,586.2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63,013,586.2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5,080,287.3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5,080,287.3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2,228,044.3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43.9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224,549.0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224,549.0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76,908.0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76,908.0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76,908.0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Վայոց ձորի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453,874.3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451,874.3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86,460.1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84,760.1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75,062.3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88.6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Քաղաքացիական կացության ակտերի գրանցում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330,585.8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287,055.8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66,117.2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66,117.2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66,117.2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3,030,270.2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3,030,270.2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1,041,377.3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1,041,377.3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497,333.4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47.8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Միջուկային և ճառագայթային անվտանգության կարգավորում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321,670.7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318,670.7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55,435.1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55,435.1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42,265.3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76.2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Տավուշի մարզում տարածքային պետական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581,268.0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576,776.0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111,701.1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108,209.1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97,860.8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90.4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1056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Կինեմատոգրաֆիայի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714,060.2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433,047.3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192,288.9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192,288.9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56,992.1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29.6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1,801,600.5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1,833,329.3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332,275.9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375,110.7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306,415.0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81.7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2,285,001.9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2,289,829.4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449,878.9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454,706.4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377,881.1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83.1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Բուսաբուծության խթանում և բույսերի պաշտպանություն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412,092.3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311,675.3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23,980.0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23,980.0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10,811.8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45.1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Մարդու իրավունքների պաշտպանություն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532,480.3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528,234.3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106,188.2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106,188.2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72,454.0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68.2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1,970,016.2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1,971,668.8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408,572.5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410,225.1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307,794.4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75.0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հատուկ քննչական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831,711.0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799,739.9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140,961.8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138,962.2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119,806.6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86.2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Հանրային ծառայությունների ոլորտի կարգավորում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852,553.0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852,573.0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159,525.8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159,545.8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116,078.1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72.8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Ստանդարտների մշակում և հավատարմագրման համակարգի զարգացում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30,803.4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30,803.4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6,160.7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6,160.7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3,336.0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54.1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Ժողովրդագրական վիճակի բարելավում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25,249,671.5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25,319,671.5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6,559,647.0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7,199,647.0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6,309,398.6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87.6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1070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Աջակցություն փախստականների ինտեգրմանը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2,269,910.8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2,269,910.8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20,944.9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20,944.9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15,876.0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75.8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1071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Շրջակա միջավայրի ոլորտում պետական քաղաքականության մշակում, ծրագրերի համակարգում և մոնիտորինգ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1,164,867.3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1,164,867.3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220,261.9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220,261.9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178,734.8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81.1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1072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Ջրամատակարարաման և ջրահեռացման բարելավում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9,186,502.9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8,935,562.1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4,656,438.5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4,677,948.1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1,460,882.5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31.2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1073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16,925.3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16,925.3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3,385.1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3,385.0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1075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Մշակութային ժառանգության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2,982,531.4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3,170,501.3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594,349.4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594,349.4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534,716.3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1077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Երկաթուղային ցանցի զարգացում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393,658.8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393,658.8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1079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Պետական գույքի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1,198,763.8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1,199,672.0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330,517.4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331,425.6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(267,695.9)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(22.3)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(80.8)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Դատական իշխանության գործունեության ապահովում և իրականացում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12,165,312.5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13,037,210.0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2,203,682.8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2,199,782.3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1,957,890.4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89.0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 xml:space="preserve">Սոցիալական աջակցություն </w:t>
            </w: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անաշխատունակության դեպքում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14,351,892.6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14,351,892.6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4,299,882.6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4,299,882.6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3,991,354.4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92.8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1085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Արտակարգ իրավիճակների արձագանքման կարողությունների զարգացում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122,494.6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110,245.1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25,256.7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25,256.7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25,256.7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Գյուղական ենթակառուցվածքների վերականգնում և զարգացում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3,930,456.6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3,930,456.6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629,791.8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629,791.8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172,665.6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27.4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Դատավարական ղեկավարում և դատախազական հսկողություն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5,793,270.7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5,755,865.5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1,008,778.0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1,010,554.3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884,568.4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87.5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Զբաղվածության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2,100,795.4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2,100,795.4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272,773.5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272,773.5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145,705.8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53.4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Սեյսմիկ պաշտպանություն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803,481.1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723,133.0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136,591.8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136,591.8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136,591.8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Փրկարարական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11,719,256.2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11,501,782.7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2,672,387.1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2,672,387.1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1,711,462.5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64.0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1091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Հանրային իրազեկում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1,145,932.7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1,145,932.7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233,729.2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233,729.2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174,598.6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74.7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1092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սահմանադրական դատարանի գործունեության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683,877.7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671,377.7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125,493.6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122,893.6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103,729.3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84.4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1093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Դատական և հանրային պաշտպանություն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672,149.0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1,010,649.0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145,468.3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355,468.3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134,662.7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37.9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1096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1,865,645.1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1,856,921.3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238,340.9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235,740.9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49,957.7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21.2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1098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Բնակարանային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1,790,614.2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1,790,614.2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125,000.0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125,000.0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108,396.0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86.7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1099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Առողջության առաջնային պահպանում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27,882,490.3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27,381,304.4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5,555,643.1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5,448,690.8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5,296,263.6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97.2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բնագավառում պետական քաղաքականության մշակում, ծրագրերի համակարգում և մոնիտորինգ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1,125,634.9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1,129,253.6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224,746.8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228,365.5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187,854.7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82.3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Ոստիկանության կրթական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1,565,901.8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1,565,901.8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391,475.5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391,475.5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260,983.7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66.7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Կենսաթոշակային ապահովություն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352,682,661.2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337,714,433.2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88,993,257.0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91,416,279.0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89,470,943.9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97.9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1,102,318.6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1,530,268.1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112,691.5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177,705.0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99,042.1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55.7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Աջակցություն փոքր և միջին ձեռնարկատիրությանը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183,120.0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183,120.0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30,581.0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30,581.0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Միգրացիոն բնագավառում պետական քաղաքականության մշակում և իրականացում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179,762.8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179,772.8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33,052.9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33,062.9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28,018.3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84.7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Ռազմավարական նշանակության պաշարների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359,683.8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323,715.4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80,170.3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80,170.3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75,375.8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94.0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1108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3,722,378.8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3,672,333.9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656,968.5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658,659.5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517,125.1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78.5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1109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Ջրային տնտեսության ոլորտում ծրագրերի համակարգում և մոնիտորինգ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366,320.9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366,320.9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69,618.4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69,618.4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62,689.7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Այլընտրանքային աշխատանքային ծառայություն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24,570.0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37,950.0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7,011.9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10,341.9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5,990.7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57.9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Բարձրագույն և հետբուհական մասնագիտական կրթության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11,861,891.6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12,093,085.5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2,274,345.3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2,572,696.7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2,538,594.9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98.7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1,081,974.1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973,776.7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208,840.2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208,840.2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186,225.5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89.2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Երիտասարդության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1,846,514.6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1,443,231.7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505,684.0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358,417.5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319,953.1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89.3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Անասնաբուժական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2,027,594.7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2,027,594.7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617,584.1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617,584.1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79,745.7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12.9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5,612,121.1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5,612,774.0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1,082,438.3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1,083,091.2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911,927.6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84.2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Համագործակցություն միջազգային կազմակերպությունների հետ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2,197,093.6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2,197,093.6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548,473.4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548,473.4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545,433.1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99.4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1119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Պաշտպանության բնագավառում գիտական և գիտատեխնիկական նպատակային հետազոտություններ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4,574,223.3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4,574,223.3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1,000,000.0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338,000.0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1120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Քրեակատարողական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12,387,473.8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12,409,197.4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2,617,975.4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2,715,582.4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2,028,383.7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74.7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1123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Իրավական իրազեկում և տեղեկատվության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635,596.4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635,596.4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159,445.6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159,445.6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106,356.1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66.7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1124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Գրահրատարակչության և գրադարանների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1,691,086.2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1,663,296.9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335,846.2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335,846.2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314,177.5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93.5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1125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Ռազմական ուսուցում և վերապատրաստում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1,174,458.0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1,174,458.0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289,234.7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289,234.7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90,258.0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31.2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1126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991,878.8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2,798,174.9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185,955.7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186,035.7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183,777.5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98.8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1128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 xml:space="preserve">Օտարերկրյա պետություններում ՀՀ դիվանագիտական ծառայության մարմինների գործունեության կազմակերպում </w:t>
            </w: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և իրականացում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13,644,666.4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12,204,264.1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3,408,095.1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3,054,508.3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2,874,538.9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94.1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1130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Կրթության, գիտության, մշակույթի և սպորտի  բնագավառի   պետական քաղաքականության մշակում, ծրագրերի համակարգում և մոնիտորինգ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1,741,507.5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1,743,212.5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320,981.5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322,686.5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248,652.3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77.1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1132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Քաղաքացիական ծառայողների վերապատրաստում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19,768.0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19,768.0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1133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Բնապահպանական ծրագրերի իրականացում համայնքներում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524,328.0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524,328.0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7,517.8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7,517.8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1134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Ենթակառուցվածքների և գյուղական ֆինանսավորման աջակցություն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1,727,760.3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1,727,760.3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632,236.9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632,236.9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105,862.3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16.7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1136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Վարչապետի լիազորությունների իրականացման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16,231,290.9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16,178,007.5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3,936,799.8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3,910,697.2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2,665,132.4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68.1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1137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Գնումների գործընթացի կարգավորում և համակարգում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119,596.0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119,300.0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29,899.0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29,825.0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18,785.8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63.0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1138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Ազգային անվտանգություն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31,026,067.6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30,796,067.6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6,837,315.8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6,732,315.8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6,068,397.1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90.1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1139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կառավարության պահուստային ֆոնդ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3,850,000.3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10,749,652.1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962,500.1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3,008,582.0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Ընտանիքներին, կանանց և երեխաներին աջակցություն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3,696,710.8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3,689,510.8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884,157.8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876,957.8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553,889.7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63.2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Դատաբժշկական և ախտաբանաանատոմիական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502,949.3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590,033.3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121,344.4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121,344.4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119,191.2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98.2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Ազգային պաշտոնական վիճակագրության արտադրություն և տարածում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2,957,823.7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2,021,187.5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484,288.3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375,136.7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325,751.7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86.8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Մասնագիտական ուսուցում և որակավորման բարձրացում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17,066.1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3,413.2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Հանրակրթության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103,162,965.0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102,458,535.9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20,298,049.5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20,298,049.5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19,180,111.5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94.5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Ազգային արխիվի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590,176.5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627,004.9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115,271.9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152,100.3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115,271.9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75.8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Արտադպրոցական դաստիարակության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3,839,852.3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3,756,067.1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786,140.8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774,378.2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678,188.2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87.6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494,984.5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469,063.8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121,603.1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121,603.1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114,936.2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94.5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1153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Սոցիալական պաշտպանության ոլորտի զարգացման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128,341.5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128,341.5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31,426.0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31,426.0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29,781.7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94.8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1154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 xml:space="preserve">Հանրապետության նախագահի </w:t>
            </w: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լիազորությունների իրականացման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1,601,206.0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1,501,216.0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318,854.7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278,864.7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147,481.9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52.9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1155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3,317,750.2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3,317,750.2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954,453.3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954,453.3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399,158.4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41.8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1156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Հայաստան-Սփյուռք գործակցության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815,930.6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815,930.6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170,685.6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170,685.6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38,790.1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22.7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1157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Քաղաքային զարգացում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24,441,586.5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15,441,586.5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6,977,289.1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5,277,289.1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3,453,878.6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65.4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1158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63,086,554.10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63,449,572.03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14,574,897.17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14,634,322.10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12,919,567.54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88.28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Հաշմանդամություն ունեցող անձանց աջակցություն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1,193,337.7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1,193,337.7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273,027.1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273,027.1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189,261.4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69.3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Հանրային ֆինանսների և սեփականության ոլորտում հաշվեքննություն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1,127,992.3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1,123,506.3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210,590.2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209,559.8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153,839.2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73.4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Գիտական և գիտատեխնիկական հետազոտությունների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13,755,273.6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12,970,708.2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2,744,466.1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2,644,466.1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2,207,425.2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83.5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Մասսայական սպորտ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230,957.5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171,840.0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20,897.6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13,985.6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Հեռահաղորդակցության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434,041.8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434,041.8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72,220.0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72,220.0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55,020.0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76.2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Ներդրումների և արտահանման խթանման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1,395,020.0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1,395,020.0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279,004.0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279,004.0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Էլեկտրաէներգետիկ համակարգի զարգացման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1,503,647.6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1,503,647.6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Արվեստների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8,738,054.5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8,618,726.5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2,212,795.3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2,207,958.3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1,929,825.8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87.4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պաշտպանության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306,481,536.9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302,983,742.8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61,647,012.8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89,431,218.8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82,732,178.0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92.5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Ռադիոակտիվ թափոնների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37,033.7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37,033.7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7,406.7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7,406.7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7,406.7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Անտառների կառավարում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2,177,366.1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2,152,531.7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330,356.1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305,521.7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263,969.6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86.4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1,168,640.7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1,155,260.7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264,918.7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261,588.7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147,098.5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56.2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Հումանիտար ականազերծման և փորձագիտական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338,945.5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338,945.5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84,736.4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84,736.4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31,118.9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36.7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204,357.7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190,517.8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37,806.7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39,856.8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29,092.9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73.0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քննչական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8,377,758.6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8,253,671.6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1,452,212.5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1,445,212.5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1,184,047.6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81.9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1181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Կոռուպցիայի կանխարգելման համակարգի զարգացման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233,286.4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233,286.4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43,273.2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43,273.2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24,434.8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56.5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1182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Հարկադիր կատարման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2,342,557.4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2,342,717.2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441,337.4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441,497.2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393,289.6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89.1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1183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Ապահով դպրոց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1,127,042.0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1,117,909.0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85,221.6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85,221.6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12,055.5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14.1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1184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Ավանդների և այլ փոխհատուցումներ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1,212,000.0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1,212,000.0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303,000.0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303,000.0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301,782.8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99.6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1185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550,000.0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521,748.3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137,500.0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109,248.3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1186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Բնագիտական նմուշների պահպանություն և ցուցադրություն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344,867.1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344,867.1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76,053.7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76,053.7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76,053.6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1187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Գյուղատնտեսության արդիականացման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2,603,248.3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2,556,248.3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575,422.1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563,422.1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414,610.4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73.6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1188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Դեղապահովում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3,490,799.4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3,759,799.4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698,159.9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698,159.9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441,607.6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63.3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1189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Դպրոցների սեյսմիկ անվտանգության մակարդակի բարձրացման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4,862,021.4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4,124,620.4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1,517,018.6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1,155,637.6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908,004.3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78.6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Զբոսաշրջության զարգացման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7,607,994.9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7,607,994.9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1,347,737.2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1,347,737.2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272,038.5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20.2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Խորհրդատվական, մասնագիտական աջակցություն և հետազոտություններ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271,261.6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241,261.6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45,500.0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45,500.0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40,181.0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88.3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Կրթության որակի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6,399,661.4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6,046,318.7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1,107,613.3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901,363.3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663,412.9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73.6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Համընդհանուր ներառական կրթության համակարգի ներդրում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2,638,494.3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2,512,058.5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534,968.5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534,968.5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465,297.3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87.0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56,000.0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54,325.0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14,000.0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12,325.0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Մարզերի մշակութային զարգացման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79,941.3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56,083.7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13,036.7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11,193.7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11,080.6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99.0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Միջազգային ռազմական համագործակցություն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863,915.5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863,915.5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215,978.9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215,978.9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215,977.9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1198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Մշակութային և գեղագիտական դաստիարակության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608,067.0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310,753.8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117,613.3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117,613.3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102,662.7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33.0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87.3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1200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Մոր և մանկան առողջության պահպանում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19,082,132.3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18,411,876.1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3,785,560.3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3,355,304.1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2,816,850.1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84.0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1201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Շտապ բժշկական օգնություն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1,000,000.0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866,826.7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795,827.6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91.8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1202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Ոչ վարակիչ հիվանդությունների բժշկական օգնության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15,801,989.1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16,151,989.1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3,160,397.8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3,320,397.8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2,779,563.7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83.7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1203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Պետական վերահսկողական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755,179.0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714,482.3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138,239.9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136,275.7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128,036.3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94.0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1204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Ռազմաբժշկական սպասարկում և առողջապահական ծառայություններ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2,835,246.1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2,835,246.1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426,361.5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426,361.5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1205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Սոցիալական ապահովություն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30,862,607.3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62,008,457.5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8,217,427.3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35,850,373.6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32,413,562.9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52.3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90.4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1206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Սոցիալական պաշտպանության համակարգի բարեփոխումներ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2,112,247.4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2,112,247.4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422,449.5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422,449.5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88,567.4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21.0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1207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27,205,517.3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27,170,001.2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5,306,961.1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6,106,961.1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4,598,348.5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75.3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1208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Վարակիչ հիվանդությունների կանխարգելման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2,609,895.2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2,606,265.4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514,116.1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510,486.3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300,556.1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58.9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1209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Վիճակագրական համակարգի ամրապնդման ազգային ռազմավարական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739,439.9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776,059.9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634,554.9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671,174.9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79,418.0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11.8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Տարածքային զարգացում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72,435,954.9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72,895,182.9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16,384,522.4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16,609,522.4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16,291,367.7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98.1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1213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Տեսչական վերահսկողության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4,955,055.7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4,973,606.9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943,208.1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941,516.5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760,485.8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80.8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1214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Արդյունահանող ճյուղերի զարգացման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12,072.1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63,553.1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12,072.1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63,553.1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1215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Կրթության, մշակույթի և սպորտի ոլորտներում միջազգային և սփյուռքի հետ համագործակցության զարգացում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1,085,046.6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994,986.6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484,504.1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484,504.1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44,142.5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9.1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1221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Տոների և հիշատակի օրերի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190,000.0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190,000.0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1222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ՀՀ զարգացման գործընթացներում Սփյուռքի ներուժի ներգրավում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75,000.0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75,000.0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18,750.0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18,750.0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1223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Միջազգային դատարաններում, միջազգային արբիտրաժներում և այլ միջազգային ատյաններում ՀՀ շահերի ներկայացում և պաշտպանություն , դրանց կողմից ընդունված վճիռների և որոշումների կատարման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745,382.2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757,112.0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745,382.2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757,112.0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498,902.9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65.9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65.9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1224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3,300,000.0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4,139,511.1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660,000.0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2,624,211.1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2,396,985.7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91.3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1225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 xml:space="preserve">Ճգնաժամերի հակազդման և արտակարգ իրավիճակների հետևանքների նվազեցման և վերացման նպատակով՛ առանձին </w:t>
            </w: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սոցիալական խմբերին տրվող սոցիալական աջակցություն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1,020.0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1,020.0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1,020.0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lastRenderedPageBreak/>
              <w:t>1227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Կրթության ոլորտում տեղեկատվական և հաղորդակցական տեխնոլոգիաների ներդրում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424,114.6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329,114.6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106,028.6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82,278.6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82,278.6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1228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Հակակոռուպցիոն քաղաքականության մշակում,ծրագրերի համակարգում և մոնի?որինգի իրականացում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2,000,000.0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4,237,908.2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125,000.0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1,309,887.5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1230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Ռազմական դրության պայմաններում քաղաքացիների կյանքի ու անվտանգության ապահովման և արտակարգ իրավիճակների հետևանքների նվազեցման և վերացման ծրագիր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116,736.2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116,736.2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27,440.2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FF0000"/>
                <w:sz w:val="20"/>
                <w:szCs w:val="20"/>
              </w:rPr>
              <w:t>23.5</w:t>
            </w:r>
          </w:p>
        </w:tc>
      </w:tr>
      <w:bookmarkEnd w:id="0"/>
      <w:tr w:rsidR="00C46C52" w:rsidRPr="00C46C52" w:rsidTr="00C46C52">
        <w:trPr>
          <w:trHeight w:val="2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1231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52" w:rsidRPr="00C46C52" w:rsidRDefault="00C46C52" w:rsidP="00C46C52">
            <w:pPr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Հակակոռուպցիոն գործերի քննության ապահովում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899,588.2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8D670C" w:rsidRDefault="00C46C52" w:rsidP="00C46C5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8D67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C52" w:rsidRPr="00C46C52" w:rsidRDefault="00C46C52" w:rsidP="00C46C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6C5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C46C52" w:rsidRDefault="00C46C52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C46C52" w:rsidRDefault="00C46C52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C46C52" w:rsidRDefault="00C46C52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C46C52" w:rsidRDefault="00C46C52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C46C52" w:rsidRDefault="00C46C52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1AC0" w:rsidRDefault="00E01AC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1AC0" w:rsidRDefault="00E01AC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1AC0" w:rsidRDefault="00E01AC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1AC0" w:rsidRDefault="00E01AC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1AC0" w:rsidRDefault="00E01AC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1AC0" w:rsidRDefault="00E01AC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1AC0" w:rsidRDefault="00E01AC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616C7" w:rsidRPr="00A771AB" w:rsidRDefault="00227534" w:rsidP="00D60128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A47252">
        <w:rPr>
          <w:rFonts w:ascii="GHEA Grapalat" w:hAnsi="GHEA Grapalat" w:cs="Arial"/>
          <w:b/>
          <w:bCs/>
          <w:lang w:val="hy-AM"/>
        </w:rPr>
        <w:t>4</w:t>
      </w:r>
      <w:r w:rsidR="00D60128">
        <w:rPr>
          <w:rFonts w:ascii="Cambria Math" w:hAnsi="Cambria Math" w:cs="Arial"/>
          <w:b/>
          <w:bCs/>
          <w:lang w:val="hy-AM"/>
        </w:rPr>
        <w:t>․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D17F5">
        <w:rPr>
          <w:rFonts w:ascii="GHEA Grapalat" w:hAnsi="GHEA Grapalat" w:cs="Arial"/>
          <w:b/>
          <w:bCs/>
          <w:lang w:val="hy-AM"/>
        </w:rPr>
        <w:t>պակաս</w:t>
      </w:r>
      <w:r w:rsidR="00D60128">
        <w:rPr>
          <w:rFonts w:ascii="GHEA Grapalat" w:hAnsi="GHEA Grapalat" w:cs="Arial"/>
          <w:b/>
          <w:bCs/>
          <w:lang w:val="hy-AM"/>
        </w:rPr>
        <w:t>ուրդը</w:t>
      </w:r>
      <w:r w:rsidR="00750513" w:rsidRPr="00475C7B">
        <w:rPr>
          <w:rFonts w:ascii="GHEA Grapalat" w:hAnsi="GHEA Grapalat" w:cs="Arial"/>
          <w:b/>
          <w:bCs/>
          <w:lang w:val="hy-AM"/>
        </w:rPr>
        <w:t xml:space="preserve"> </w:t>
      </w:r>
      <w:r w:rsidR="00750513">
        <w:rPr>
          <w:rFonts w:ascii="GHEA Grapalat" w:hAnsi="GHEA Grapalat" w:cs="Arial"/>
          <w:b/>
          <w:bCs/>
          <w:lang w:val="hy-AM"/>
        </w:rPr>
        <w:t>և դրա ֆինանսավորման աղբյուրները</w:t>
      </w:r>
      <w:r w:rsidR="00D60128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E01AC0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E01AC0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</w:p>
    <w:p w:rsidR="00D60128" w:rsidRDefault="00D02FC9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4616C7" w:rsidRDefault="00750513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>
        <w:rPr>
          <w:rFonts w:ascii="GHEA Grapalat" w:hAnsi="GHEA Grapalat" w:cs="Arial"/>
          <w:bCs/>
          <w:sz w:val="22"/>
          <w:szCs w:val="22"/>
          <w:lang w:val="hy-AM"/>
        </w:rPr>
        <w:t xml:space="preserve">              </w:t>
      </w:r>
      <w:r w:rsidR="00D02FC9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(հազար</w:t>
      </w:r>
      <w:r w:rsidR="00C21382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դրամ)</w:t>
      </w:r>
    </w:p>
    <w:p w:rsidR="007F3362" w:rsidRPr="007F3362" w:rsidRDefault="007F3362" w:rsidP="004616C7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</w:p>
    <w:tbl>
      <w:tblPr>
        <w:tblW w:w="15755" w:type="dxa"/>
        <w:tblInd w:w="113" w:type="dxa"/>
        <w:tblLook w:val="04A0" w:firstRow="1" w:lastRow="0" w:firstColumn="1" w:lastColumn="0" w:noHBand="0" w:noVBand="1"/>
      </w:tblPr>
      <w:tblGrid>
        <w:gridCol w:w="4390"/>
        <w:gridCol w:w="1831"/>
        <w:gridCol w:w="1883"/>
        <w:gridCol w:w="1839"/>
        <w:gridCol w:w="1984"/>
        <w:gridCol w:w="1885"/>
        <w:gridCol w:w="1001"/>
        <w:gridCol w:w="942"/>
      </w:tblGrid>
      <w:tr w:rsidR="007F3362" w:rsidTr="007F3362">
        <w:trPr>
          <w:trHeight w:val="3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 xml:space="preserve">Պետական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62" w:rsidRPr="007F3362" w:rsidRDefault="007F3362" w:rsidP="007F3362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62" w:rsidRPr="007F3362" w:rsidRDefault="007F3362" w:rsidP="007F3362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62" w:rsidRPr="007F3362" w:rsidRDefault="007F3362" w:rsidP="007F3362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7F3362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62" w:rsidRPr="007F3362" w:rsidRDefault="007F3362" w:rsidP="007F3362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7F3362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62" w:rsidRPr="007F3362" w:rsidRDefault="007F3362" w:rsidP="007F3362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փաստացի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62" w:rsidRPr="007F3362" w:rsidRDefault="007F3362" w:rsidP="007F3362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7F3362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7F3362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7F3362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62" w:rsidRPr="007F3362" w:rsidRDefault="007F3362" w:rsidP="007F3362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եռամսյակի </w:t>
            </w:r>
            <w:r w:rsidRPr="007F3362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7F3362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7F3362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ԸՆԴԱՄԵՆԸ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341,414,605.3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335,052,301.1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84,641,611.1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136,701,705.5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55,607,792.7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16.6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40.7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138,686,630.4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14,535,819.0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(129,633,941.2)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(199,269,886.7)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(272,235,583.1)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-1872.9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136.6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209,901,149.0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203,387,805.5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31,408,722.2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31,402,952.2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18,483,171.0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58.9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209,901,149.0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203,387,805.5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31,408,722.2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31,402,952.2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18,483,171.0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58.9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209,901,149.0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203,387,805.5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31,408,722.2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31,402,952.2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18,483,171.0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9.1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58.9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գանձապետական պարտատոմսեր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210,000,121.5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203,500,121.5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31,427,999.2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31,427,999.2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18,496,696.0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9.1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58.9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 xml:space="preserve">մուրհակների մարում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(98,972.5)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(112,316.0)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(19,277.0)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(25,047.0)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(13,525.0)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12.0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54.0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(71,214,518.6)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(188,851,986.5)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(161,042,663.4)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(230,672,838.9)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(290,718,754.1)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153.9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126.0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2.2. Բաժնետոմսերի և կապիտալում այլ մասնակցության ձեռքբերում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(5,000,000.0)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(280,000.0)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5.6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14.0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lastRenderedPageBreak/>
              <w:t>ՀՀ էկոնոմիկայի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(5,000,000.0)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(2,000,000.0)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(280,000.0)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14.0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«Ձեռնարկատեր+Պետություն հակաճգնաժամային ներդրումներ» ոչ հրապարակային մասնագիտացված պայմանագրային ներդրումային ֆոնդ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(5,000,000.0)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(2,000,000.0)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(280,000.0)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14.0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2.3. Ելքերի ֆինանսավորմանն ուղղվող ՀՀ 2021 թվականի պետական բյուջեի տարեսկզբի ազատ մնացորդի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4,613,343.5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2,005,770.0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2.4. Վարկերի և փոխատվությունների տրամադրում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(72,579,955.7)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(53,079,955.7)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(3,274,857.7)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(3,274,857.7)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(946,889.1)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28.9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27,412,425.3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27,412,425.3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8,177,008.0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8,177,008.0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8,983,153.9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32.8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109.9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«Հայկական ատոմակայան»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9,443,051.5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9,443,051.5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4,690,149.0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4,690,149.0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4,791,715.7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50.7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102.2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«Բարձրավոլտ էլեկտրական ցանցեր»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2,455,681.1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2,455,681.1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«Էլեկտրաէներգետիկական համակարգի օպերատոր»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709,969.3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709,969.3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192,146.1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192,146.1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203,767.8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28.7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106.0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«Հայաստանի էլեկտրական ցանցեր»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909,067.4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909,067.4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454,533.7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454,533.7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482,025.7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53.0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106.0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«Միջազգային էներգետիկ կորպորացիա»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360,891.5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360,891.5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«Ակբա-Կրեդիտ Ագրիկոլ բանկ»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74,226.9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74,226.9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«Կարեն Դեմիրճյանի անվան մետրոպոլիտեն»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819,541.2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819,541.2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«Ավանդների փոխհատուցումը երաշխավորող հիմնադրամ»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66,675.6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66,675.6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«Երքաղլույս»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52,731.9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52,731.9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Վանաձորի բաղնիքային տնտեսություն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17,934.4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17,934.4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ՀՀ կենտրոնական բանկից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3,523,809.5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3,523,809.5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lastRenderedPageBreak/>
              <w:t>«Երևանի Ջերմաէլեկտրակենտրոն»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4,078,462.2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4,078,462.2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2,039,231.1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2,039,231.1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2,093,327.8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51.3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102.7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Վերականգնվող էներգետիկայի և էներգախնայողության, քաղաքային ջեռուցման փորձնական ծրագրեր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82,666.3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82,666.3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Գյուղական ֆինանսավորման կառույց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203,104.4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203,104.4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Շուկայավարման հնարավորություն ֆերմերներին ծրագիր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104,206.4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104,206.4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35,457.6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35,457.6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35,457.6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34.0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Նազելի Գյուլզադյան, Համլետ Դիլբարյան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1,731.0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1,731.0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432.8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432.8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263.0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15.2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60.8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 xml:space="preserve">«Քոնթուր Գլոբալ Հիդրո Կասկադ» ՓԲԸ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1,419,708.2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1,419,708.2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Այլ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3,088,966.5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3,088,966.5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765,057.7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765,057.7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1,376,596.2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44.6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179.9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2.6.Այլ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(26,046,988.2)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(162,797,799.6)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(165,944,813.7)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(235,580,759.2)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(298,475,018.8)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183.3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126.7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կայունացման դեպոզիտային հաշվի համալրում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(57,546,988.2)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(194,297,799.6)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(194,297,799.6)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(194,297,799.6)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կայունացման դեպոզիտային հաշվից օգտագործում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31,500,000.0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31,500,000.0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ժամանակավորապես ազատ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(165,944,813.7)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(41,282,959.6)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(104,176,672.8)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252.3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արտաբյուջետային հաշվի ժամանակավորապես ազատ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(546.4)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202,727,974.9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320,516,482.1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214,275,552.3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335,971,592.2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327,843,375.8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102.3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97.6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 xml:space="preserve"> այդ թվում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268,063,831.7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385,852,338.9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230,758,996.5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366,259,857.9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357,733,864.6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92.7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97.7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152,196,135.1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133,233,830.9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19,793,123.9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18,543,173.9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8,262,982.2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44.6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նպատակային վարկերի գծով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102,820,135.1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83,857,830.9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19,793,123.9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18,543,173.9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8,262,982.2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9.9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44.6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բյուջետային աջակցության վարկերի գծով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49,376,000.0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49,376,000.0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(126,074,703.4)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(126,074,703.4)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(30,976,527.4)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(30,976,527.4)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(29,222,329.0)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23.2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94.3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(126,074,703.4)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(126,074,703.4)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(30,976,527.4)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(30,976,527.4)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(29,222,329.0)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23.2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94.3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1.3. Արժեթղթերի (բացառությամբ </w:t>
            </w: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lastRenderedPageBreak/>
              <w:t>բաժնետոմսերի և կապիտալում այլ մասնակցության) թողարկումից և տեղաբաշխումից զուտ մուտքեր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lastRenderedPageBreak/>
              <w:t>241,942,400.0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378,693,211.4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241,942,400.0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378,693,211.4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378,693,211.4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lastRenderedPageBreak/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241,942,400.0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241,942,400.0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արտարժութային պետական պարտատոմսերի տեղաբաշխումից մուտք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241,942,400.0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241,942,400.0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(65,335,856.8)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(65,335,856.8)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(16,483,444.2)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(30,288,265.7)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(29,890,488.8)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45.7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98.7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2.1.Վարկերի և փոխատվությունների տրամադրում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(64,780,713.9)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(64,780,713.9)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(16,195,178.5)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(30,000,000.0)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(30,000,000.0)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46.3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(64,780,713.9)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(64,780,713.9)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(16,195,178.5)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(30,000,000.0)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(30,000,000.0)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46.3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Միջպետական վարկ Արցախի Հանրապետությանը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(64,780,713.9)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(64,780,713.9)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(16,195,178.5)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(30,000,000.0)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(30,000,000.0)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46.3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884,918.2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884,918.2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190,277.6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190,277.6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202,062.0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22.8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106.2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Վրաստանից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884,918.2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884,918.2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190,277.6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190,277.6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202,062.0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22.8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106.2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(1,440,061.1)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(1,440,061.1)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(478,543.3)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(478,543.3)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(478,543.2)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33.2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(478,543.3)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(478,543.3)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(478,543.2)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33.2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 xml:space="preserve">Միջազգային ֆինանսական կազմակերպությունների կապիտալում մասնակցության գծով ստանձնած պարտավորությունների կատարում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(478,543.3)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(478,543.3)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(478,543.2)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33.2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2.4. Այլ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b/>
                <w:bCs/>
                <w:sz w:val="22"/>
                <w:szCs w:val="22"/>
              </w:rPr>
              <w:t>385,992.4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</w:tr>
      <w:tr w:rsidR="007F3362" w:rsidTr="007F3362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62" w:rsidRPr="007F3362" w:rsidRDefault="007F33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ելքերի ֆինանսավորմանն ուղղվող ՀՀ 2021թ. պետական բյուջեի տարեսկզբի ազատ մնացորդի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F3362">
              <w:rPr>
                <w:rFonts w:ascii="GHEA Grapalat" w:hAnsi="GHEA Grapalat" w:cs="Arial"/>
                <w:sz w:val="22"/>
                <w:szCs w:val="22"/>
              </w:rPr>
              <w:t>385,992.4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62" w:rsidRPr="007F3362" w:rsidRDefault="007F3362" w:rsidP="007F33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</w:tbl>
    <w:p w:rsidR="007F3362" w:rsidRPr="00A771AB" w:rsidRDefault="007F3362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p w:rsidR="00C20164" w:rsidRDefault="00C20164" w:rsidP="00C20164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5</w:t>
      </w:r>
      <w:r>
        <w:rPr>
          <w:rFonts w:ascii="Cambria Math" w:hAnsi="Cambria Math" w:cs="Arial"/>
          <w:b/>
          <w:bCs/>
          <w:lang w:val="hy-AM"/>
        </w:rPr>
        <w:t>․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F50B84" w:rsidRPr="00F50B84">
        <w:rPr>
          <w:rFonts w:ascii="GHEA Grapalat" w:hAnsi="GHEA Grapalat" w:cs="Arial"/>
          <w:bCs/>
          <w:color w:val="000000" w:themeColor="text1"/>
          <w:lang w:val="hy-AM"/>
        </w:rPr>
        <w:t>ՀՀ 2021 թվականի առաջին եռամսյակի պետական բյուջեից կորոնավիրուսի (COVID-19) տնտեսական հետևանքների նվազեցման և վերացման նպատակով իրականացված միջոցառումների գծով կատարված ծախսերի վերաբերյալ</w:t>
      </w: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C20164" w:rsidRPr="00A771AB" w:rsidRDefault="00C20164" w:rsidP="00C20164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8B7A4A" w:rsidRPr="007F3362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              </w:t>
      </w:r>
      <w:r w:rsidRPr="00A771AB">
        <w:rPr>
          <w:rFonts w:ascii="GHEA Grapalat" w:hAnsi="GHEA Grapalat" w:cs="Arial"/>
          <w:bCs/>
          <w:sz w:val="22"/>
          <w:szCs w:val="22"/>
          <w:lang w:val="hy-AM"/>
        </w:rPr>
        <w:t>(հազար դրամ)</w:t>
      </w:r>
    </w:p>
    <w:p w:rsidR="00C20164" w:rsidRDefault="00C20164" w:rsidP="00C20164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tbl>
      <w:tblPr>
        <w:tblW w:w="15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557"/>
        <w:gridCol w:w="729"/>
        <w:gridCol w:w="5740"/>
        <w:gridCol w:w="1302"/>
        <w:gridCol w:w="1338"/>
        <w:gridCol w:w="1409"/>
        <w:gridCol w:w="1447"/>
        <w:gridCol w:w="1277"/>
        <w:gridCol w:w="820"/>
        <w:gridCol w:w="850"/>
      </w:tblGrid>
      <w:tr w:rsidR="005307BF" w:rsidRPr="005307BF" w:rsidTr="005307BF">
        <w:trPr>
          <w:trHeight w:val="3211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07BF" w:rsidRPr="005307BF" w:rsidRDefault="005307BF" w:rsidP="005307BF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07BF" w:rsidRPr="00D60128" w:rsidRDefault="005307BF" w:rsidP="005307B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07BF" w:rsidRPr="00D60128" w:rsidRDefault="005307BF" w:rsidP="005307B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07BF" w:rsidRPr="00D60128" w:rsidRDefault="005307BF" w:rsidP="005307B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եռամսյակի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07BF" w:rsidRPr="00D60128" w:rsidRDefault="005307BF" w:rsidP="005307B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եռամսյակի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07BF" w:rsidRPr="00D60128" w:rsidRDefault="005307BF" w:rsidP="005307B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եռամսյակի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307BF" w:rsidRPr="00911F71" w:rsidRDefault="005307BF" w:rsidP="005307BF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307BF" w:rsidRPr="00911F71" w:rsidRDefault="005307BF" w:rsidP="005307BF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եռամսյակի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5307BF" w:rsidRPr="005307BF" w:rsidTr="005307BF">
        <w:trPr>
          <w:trHeight w:val="20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Ը  Ն  Դ  Ա  Մ  Ե  Ն  Ը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bCs/>
                <w:sz w:val="20"/>
                <w:szCs w:val="20"/>
              </w:rPr>
              <w:t>5,596,927.1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bCs/>
                <w:sz w:val="20"/>
                <w:szCs w:val="20"/>
              </w:rPr>
              <w:t>9,356,446.1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bCs/>
                <w:sz w:val="20"/>
                <w:szCs w:val="20"/>
              </w:rPr>
              <w:t>2,956,927.1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bCs/>
                <w:sz w:val="20"/>
                <w:szCs w:val="20"/>
              </w:rPr>
              <w:t>7,582,146.1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bCs/>
                <w:sz w:val="20"/>
                <w:szCs w:val="20"/>
              </w:rPr>
              <w:t>7,189,253.4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76.8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94.8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ՀՀ առողջապահության նախարարություն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2,296,927.1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4,179,915.0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2,296,927.1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4,179,915.0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4,154,717.1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99.4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99.4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Հանրային առողջության պահպանում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2,296,927.1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4,179,915.0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2,296,927.1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4,179,915.0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4,154,717.1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99.4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99.4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1003-11006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 xml:space="preserve"> Հայաստանի Հանրապետությանում կորոնավիրուսային վարակի (COVID-19) կանխարգելման, վերահսկման, բուժման և այլ համալիր միջոցառումների իրականացում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3,870,915.0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3,870,915.0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3,860,533.8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99.7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99.7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1003-11008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Հայաստանի Հանրապետությունում կորոնավիրուսային վարակի (COVID) կանխարգելմանն ուղղված` պատվաստանյութի ձեռքբերման միջոցառումներ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2,296,927.1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309,000.0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2,296,927.1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309,000.0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294,183.4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95.2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95.2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3,300,000.0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4,139,511.1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660,000.0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2,624,211.1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2,396,985.7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57.9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91.3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1224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3,300,000.0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4,139,511.1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660,000.0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2,624,211.1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2,396,985.7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57.9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91.3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1224-11001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Կորոնավիրուսով (COVID-19) պայմանավորված մեկուսացված անձանց կեցության ապահովում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542,928.8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542,928.8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537,855.3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99.1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99.1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1224-11009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Կորոնավիրուսի (COVID-19) տնտեսական հետևանքների չեզոքացման 23-րդ միջոցառման շրջանակներում իրականացվող աջակցության տրամադրում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1,124,700.0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1,124,700.0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1,114,680.9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99.1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99.1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1224-12001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 xml:space="preserve">Կորոնավիրուսի (COVID-19) տնտեսական հետևանքների չեզոքացման հետևանքով տրամադրված վարկերի </w:t>
            </w:r>
            <w:r w:rsidRPr="005307BF">
              <w:rPr>
                <w:rFonts w:ascii="GHEA Grapalat" w:hAnsi="GHEA Grapalat"/>
                <w:sz w:val="20"/>
                <w:szCs w:val="20"/>
              </w:rPr>
              <w:lastRenderedPageBreak/>
              <w:t>տոկոսադրույքների սուբսիդավորում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lastRenderedPageBreak/>
              <w:t>3,300,000.0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2,175,300.0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660,000.0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660,000.0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631,160.6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29.0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95.6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1224-12003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ՀՀ-ում աշնանացան ցորենի արտադրության խթանման նպատակով սուբսիդավորում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99,000.0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99,000.0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13,874.4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14.0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1224-12005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Կորոնավիրուսի (COVID-19) տնտեսական հետևանքների չեզոքացման  24-րդ միջոցառման շրջանակներում իրականացվող աջակցության տրամադրում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165,000.0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165,000.0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99,414.5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60.3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60.3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1224-12006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 xml:space="preserve">Կորոնավիրուսի (COVID-19) տնտեսական հետևանքների չեզոքացման  25-րդ միջոցառման շրջանակներում զբոսաշրջության ոլորտը սպասարկող տրանսպորտային ընկերությունների վարկային պարտավորությունների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32,582.3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32,582.3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ՀՀ աշխատանքի և սոցիալական հարցերի նախարարություն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1,020.0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1,020.0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1,020.0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100.0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1225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նպատակով՛ առանձին սոցիալական խմբերին տրվող սոցիալական աջակցություն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1,020.0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1,020.0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1,020.0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1225-12013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Աջակցություն կորոնավիրուսի  (COVID-19) տարածման հետևանքով մասնավոր հատվածի տուժած ոլորտների վարձու աշխատողներին, քաղաքացիաիրավական պայմանագրով աշխատողներին և անհատ ձեռնարկատերերին (Կորոնավիրուսի  տնտեսական հետևանքների չեզոքացման քսաներորդ  միջոցառում)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476.0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476.0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476.0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1225-12014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Աջակցություն կորոնավիրուսի  (COVID-19) տարածման հետևանքով աշխատանքի շուկայում գոյացած դժվարությունների արդյունքում սոցիալական խնդիրների առջև կանգնած ՀՀ քաղաքացիներին (Կորոնավիրուսի  տնտեսական հետևանքների չեզոքացման քսաներկուերորդ  միջոցառում)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544.0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544.0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544.0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ՀՀ բարձր տեխնոլոգիական արդյունաբերության նախարարություն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1,036,000.0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777,000.0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sz w:val="20"/>
                <w:szCs w:val="20"/>
              </w:rPr>
              <w:t>636,530.6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61.4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81.9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էկոհամակարգի և շուկայի զարգացման ծրագիր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1,036,000.0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777,000.0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636,530.6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61.4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81.9</w:t>
            </w:r>
          </w:p>
        </w:tc>
      </w:tr>
      <w:tr w:rsidR="004F110E" w:rsidRPr="005307BF" w:rsidTr="005307BF">
        <w:trPr>
          <w:trHeight w:val="20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1043-11008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>
            <w:pPr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«Կորոնավիրուսի (COVID-19) տնտեսական հետևանքների չեզոքացման 17-րդ միջոցառման շրջանակներում աջակցության տրամադրում»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1,036,000.0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777,000.0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307BF">
              <w:rPr>
                <w:rFonts w:ascii="GHEA Grapalat" w:hAnsi="GHEA Grapalat"/>
                <w:sz w:val="20"/>
                <w:szCs w:val="20"/>
              </w:rPr>
              <w:t>636,530.6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0070C0"/>
                <w:sz w:val="20"/>
                <w:szCs w:val="20"/>
              </w:rPr>
              <w:t>61.4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110E" w:rsidRPr="005307BF" w:rsidRDefault="004F110E" w:rsidP="005307BF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5307BF">
              <w:rPr>
                <w:rFonts w:ascii="GHEA Grapalat" w:hAnsi="GHEA Grapalat"/>
                <w:color w:val="FF0000"/>
                <w:sz w:val="20"/>
                <w:szCs w:val="20"/>
              </w:rPr>
              <w:t>81.9</w:t>
            </w:r>
          </w:p>
        </w:tc>
      </w:tr>
    </w:tbl>
    <w:p w:rsidR="004F110E" w:rsidRDefault="004F110E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5307BF" w:rsidRDefault="005307B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5307BF" w:rsidRDefault="005307BF" w:rsidP="005307BF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593229">
        <w:rPr>
          <w:rFonts w:ascii="GHEA Grapalat" w:hAnsi="GHEA Grapalat" w:cs="Arial"/>
          <w:b/>
          <w:bCs/>
          <w:lang w:val="hy-AM"/>
        </w:rPr>
        <w:t>6</w:t>
      </w:r>
      <w:r>
        <w:rPr>
          <w:rFonts w:ascii="Cambria Math" w:hAnsi="Cambria Math" w:cs="Arial"/>
          <w:b/>
          <w:bCs/>
          <w:lang w:val="hy-AM"/>
        </w:rPr>
        <w:t>․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246A83" w:rsidRPr="00246A83">
        <w:rPr>
          <w:rFonts w:ascii="GHEA Grapalat" w:hAnsi="GHEA Grapalat" w:cs="Arial"/>
          <w:bCs/>
          <w:color w:val="000000" w:themeColor="text1"/>
          <w:lang w:val="hy-AM"/>
        </w:rPr>
        <w:t>Ռազմական դրությամբ պայմանավորված ՀՀ 2021 թվականի առաջին եռամսյակի պետական բյուջեից կատարված ծախսերի վերաբերյալ</w:t>
      </w:r>
    </w:p>
    <w:p w:rsidR="005307BF" w:rsidRDefault="005307BF" w:rsidP="005307BF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</w:t>
      </w:r>
      <w:r w:rsidRPr="00A771AB">
        <w:rPr>
          <w:rFonts w:ascii="GHEA Grapalat" w:hAnsi="GHEA Grapalat" w:cs="Arial"/>
          <w:bCs/>
          <w:sz w:val="22"/>
          <w:szCs w:val="22"/>
          <w:lang w:val="hy-AM"/>
        </w:rPr>
        <w:t>(հազար դրամ</w:t>
      </w:r>
    </w:p>
    <w:p w:rsidR="007470F1" w:rsidRPr="007470F1" w:rsidRDefault="007470F1" w:rsidP="005307BF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566"/>
        <w:gridCol w:w="634"/>
        <w:gridCol w:w="7023"/>
        <w:gridCol w:w="567"/>
        <w:gridCol w:w="1378"/>
        <w:gridCol w:w="645"/>
        <w:gridCol w:w="1560"/>
        <w:gridCol w:w="1520"/>
        <w:gridCol w:w="804"/>
        <w:gridCol w:w="943"/>
      </w:tblGrid>
      <w:tr w:rsidR="007470F1" w:rsidRPr="00750E98" w:rsidTr="00750E98">
        <w:trPr>
          <w:cantSplit/>
          <w:trHeight w:val="3250"/>
        </w:trPr>
        <w:tc>
          <w:tcPr>
            <w:tcW w:w="837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0F1" w:rsidRPr="00750E98" w:rsidRDefault="007470F1" w:rsidP="00750E9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50E9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0F1" w:rsidRPr="00750E98" w:rsidRDefault="007470F1" w:rsidP="00750E9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50E9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0F1" w:rsidRPr="00750E98" w:rsidRDefault="007470F1" w:rsidP="00750E9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50E9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750E9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0F1" w:rsidRPr="00750E98" w:rsidRDefault="007470F1" w:rsidP="00750E9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50E9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</w:t>
            </w:r>
            <w:r w:rsidRPr="00750E9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0F1" w:rsidRPr="00750E98" w:rsidRDefault="007470F1" w:rsidP="00750E9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50E9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փաստացի</w:t>
            </w:r>
          </w:p>
        </w:tc>
        <w:tc>
          <w:tcPr>
            <w:tcW w:w="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750E9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750E9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750E9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0F1" w:rsidRPr="00750E98" w:rsidRDefault="007470F1" w:rsidP="007470F1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50E9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եռամսյակի </w:t>
            </w:r>
            <w:r w:rsidRPr="00750E9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750E9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750E9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7470F1" w:rsidRPr="00750E98" w:rsidTr="00750E98">
        <w:trPr>
          <w:trHeight w:val="20"/>
        </w:trPr>
        <w:tc>
          <w:tcPr>
            <w:tcW w:w="8379" w:type="dxa"/>
            <w:gridSpan w:val="4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Ը  Ն  Դ  Ա  Մ  Ե  Ն  Ը  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bCs/>
                <w:sz w:val="22"/>
                <w:szCs w:val="22"/>
              </w:rPr>
              <w:t>24,180,212.1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bCs/>
                <w:sz w:val="22"/>
                <w:szCs w:val="22"/>
              </w:rPr>
              <w:t>21,540,408.1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bCs/>
                <w:sz w:val="22"/>
                <w:szCs w:val="22"/>
              </w:rPr>
              <w:t>18,556,080.5</w:t>
            </w:r>
          </w:p>
        </w:tc>
        <w:tc>
          <w:tcPr>
            <w:tcW w:w="80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76.7</w:t>
            </w:r>
          </w:p>
        </w:tc>
        <w:tc>
          <w:tcPr>
            <w:tcW w:w="94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86.1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ՀՀ տարածքային կառավարման և ենթակառուցվածքների նախարարություն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225,000.0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225,000.0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16,613.4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7.4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7.4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1212</w:t>
            </w:r>
          </w:p>
        </w:tc>
        <w:tc>
          <w:tcPr>
            <w:tcW w:w="7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Տարածքային զարգացում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225,000.0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225,000.0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16,613.4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7.4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7.4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1212-12021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Պատերազմի ընթացքում և պատերազմից հետո բժշկական կենտրոններում դատաբժշկական փորձաքննության ենթարկված մարմինների փոխադրում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25,000.0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25,000.0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1212-12022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Առաջնահերթ և հրատապ լուծում պահանջող հիմնախնդիրների լուծում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200,000.0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200,000.0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16,613.4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8.3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8.3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ՀՀ էկոնոմիկայի նախարարություն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116,736.2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116,736.2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27,440.2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23.5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23.5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1230</w:t>
            </w:r>
          </w:p>
        </w:tc>
        <w:tc>
          <w:tcPr>
            <w:tcW w:w="7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Ռազմական դրության պայմաններում քաղաքացիների կյանքի ու անվտանգության ապահովման և արտակարգ իրավիճակների հետևանքների նվազեցման և վերացման ծրագիր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116,736.2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116,736.2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27,440.2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23.5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23.5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1230-11001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դրության պայմաններում առողջական խնդիրներով տարհանված անձանց կեցության ապահովում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28,669.2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28,669.2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26,023.2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90.8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90.8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1230-11002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դրության պայմաններում տարհանված անձանց գույքի հետ կապված բեռնափոխադրումների և արձակուրդ ստացած զինծառայողների ուղևորափոխադրման ապահովում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72,250.0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72,250.0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1230-11003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 xml:space="preserve">Ռազմական գործողությունների արդյունքում վիրավորում ստացած  զինծառայողների հետհիվանդանոցային վերականգնողական բուժման </w:t>
            </w:r>
            <w:r w:rsidRPr="00750E98">
              <w:rPr>
                <w:rFonts w:ascii="GHEA Grapalat" w:hAnsi="GHEA Grapalat"/>
                <w:sz w:val="20"/>
                <w:szCs w:val="20"/>
              </w:rPr>
              <w:lastRenderedPageBreak/>
              <w:t>միջոցառման շրջանակներում սննդով ապահովում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14,400.0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14,400.0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1230-32001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Պատերազմական գործողությունների արդյունքում սահմանամերձ բնակավայր համարվող համայնքներին սահմանային անցումների կանխումն ապահովելու նպատակով անհրաժեշտ սարքավորումների և կառուցվածքների ձեռքբերում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1,417.0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1,417.0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1,417.0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ՀՀ կրթության, գիտության, մշակույթի և սպորտի նախարարություն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304,959.9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304,959.9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304,959.9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1045</w:t>
            </w:r>
          </w:p>
        </w:tc>
        <w:tc>
          <w:tcPr>
            <w:tcW w:w="7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Նախնական (արհեստագործական) և միջին մասնագիտական կրթություն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6,608.5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6,608.5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6,608.5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1045-11003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 միջին մասնագիտական կրթական ծրագրեր իրականացնող ուսումնական հաստատությունների սովորողների ուսման վարձի փոխհատուցում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6,608.5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6,608.5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6,608.5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1111</w:t>
            </w:r>
          </w:p>
        </w:tc>
        <w:tc>
          <w:tcPr>
            <w:tcW w:w="7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Բարձրագույն և հետբուհական մասնագիտական կրթության ծրագիր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298,351.4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298,351.4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298,351.4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1111-11004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 բարձրագույն կրթական ծրագրեր իրականացնող ուսումնական հաստատությունների սովորողների ուսման վարձի փոխհատուցում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298,351.4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298,351.4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298,351.4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ՀՀ աշխատանքի և սոցիալական հարցերի նախարարություն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23,533,516.0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20,893,712.0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sz w:val="22"/>
                <w:szCs w:val="22"/>
              </w:rPr>
              <w:t>18,207,067.0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77.4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87.1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1088</w:t>
            </w:r>
          </w:p>
        </w:tc>
        <w:tc>
          <w:tcPr>
            <w:tcW w:w="7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Զբաղվածության ծրագիր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80,000.0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38,100.0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945.5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1.2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2.5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1088-12014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վարձատրվող հասարակական աշխ. կազմակերպ. միջոցով՛ Ադրբեջանի կողմից 2020 թ. սեպտ. 27-ին սանձազերծված պատերազմի հետևանքով տեղահանված և փաստ. ՀՀ գտնվող Արցախի Հանր. գործազուրկ քաղաքացիների ժամանակավոր զբաղվածութ. ապահովում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52,000.0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30,000.0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671.9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1.3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2.2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1088-12015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Ադրբեջանի կողմից 2020 թ. սեպտ. 27-ին սանձազերծված պատերազմի հետևանքով տեղահանված և փաստացի ՀՀ-ում գտնվող Արցախի Հանրապետության գործազուրկ քաղաքացիների աշխատանքային փորձ ձեռքբերելու համար աջակցության տրամադրում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28,000.0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8,100.0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273.6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1.0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3.4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1205</w:t>
            </w:r>
          </w:p>
        </w:tc>
        <w:tc>
          <w:tcPr>
            <w:tcW w:w="765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Սոցիալական ապահովություն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23,453,516.0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20,855,612.0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18,206,121.5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77.6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87.3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1205-12010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միանվագ դրամական օգնություն Արցախում հաշվառված քաղաքացիներին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8,051,708.0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8,051,708.0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6,854,103.6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85.1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85.1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1205-12011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միանվագ  դրամական աջակցություն Ադրբեջանի Հանրապետության վերահսկողության տակ անցած տարածքներում  հաշվառված քաղաքացիներին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6,329,250.0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6,329,250.0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6,198,900.0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97.9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97.9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1205-12013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 xml:space="preserve">Ռազմական դրությամբ պայմանավորված՛ ՀՀ համայնքներում հրետակոծության հետևանքով քաղաքացիների անշարժ գույքին հասցված </w:t>
            </w:r>
            <w:r w:rsidRPr="00750E98">
              <w:rPr>
                <w:rFonts w:ascii="GHEA Grapalat" w:hAnsi="GHEA Grapalat"/>
                <w:sz w:val="20"/>
                <w:szCs w:val="20"/>
              </w:rPr>
              <w:lastRenderedPageBreak/>
              <w:t>վնասների փոխհատուցում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7,200.0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7,200.0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7,192.9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99.9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99.9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1205-12016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Արցախի Հանրապետությունում հաշվառված և հաշվառման հասցեում գտնվող բնակելի անշարրժ գույքը կորցրած քաղաքացիներին միանվագ դրամական աջակցություն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1,383,750.0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1,383,750.0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1,319,000.0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95.3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95.3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1205-12020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պայմանավորված՛</w:t>
            </w:r>
            <w:r w:rsidR="00750E98" w:rsidRPr="00750E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0E98">
              <w:rPr>
                <w:rFonts w:ascii="GHEA Grapalat" w:hAnsi="GHEA Grapalat"/>
                <w:sz w:val="20"/>
                <w:szCs w:val="20"/>
              </w:rPr>
              <w:t>դրամական</w:t>
            </w:r>
            <w:r w:rsidR="00750E98" w:rsidRPr="00750E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0E98">
              <w:rPr>
                <w:rFonts w:ascii="GHEA Grapalat" w:hAnsi="GHEA Grapalat"/>
                <w:sz w:val="20"/>
                <w:szCs w:val="20"/>
              </w:rPr>
              <w:t>աջակցություն քաղաքացիական անձանց շրջանումզոհերի ընտանիքներին և հաշմանդամություն ձեռքբերած անձանց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600,000.0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600,000.0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225,000.0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37.5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37.5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1205-12021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պայմանավորված՛</w:t>
            </w:r>
            <w:r w:rsidR="00750E98" w:rsidRPr="00750E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0E98">
              <w:rPr>
                <w:rFonts w:ascii="GHEA Grapalat" w:hAnsi="GHEA Grapalat"/>
                <w:sz w:val="20"/>
                <w:szCs w:val="20"/>
              </w:rPr>
              <w:t>Արցախի</w:t>
            </w:r>
            <w:r w:rsidR="00750E98" w:rsidRPr="00750E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0E98">
              <w:rPr>
                <w:rFonts w:ascii="GHEA Grapalat" w:hAnsi="GHEA Grapalat"/>
                <w:sz w:val="20"/>
                <w:szCs w:val="20"/>
              </w:rPr>
              <w:t>վերահսկողության ներքո գտնվող համայնքների</w:t>
            </w:r>
            <w:r w:rsidR="00750E98" w:rsidRPr="00750E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0E98">
              <w:rPr>
                <w:rFonts w:ascii="GHEA Grapalat" w:hAnsi="GHEA Grapalat"/>
                <w:sz w:val="20"/>
                <w:szCs w:val="20"/>
              </w:rPr>
              <w:t>հաշվառման հասցեում գտնվող բնակելի անշարժ գույքը</w:t>
            </w:r>
            <w:r w:rsidR="00750E98" w:rsidRPr="00750E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0E98">
              <w:rPr>
                <w:rFonts w:ascii="GHEA Grapalat" w:hAnsi="GHEA Grapalat"/>
                <w:sz w:val="20"/>
                <w:szCs w:val="20"/>
              </w:rPr>
              <w:t>կորցրած չափահաս քաղաքացիներին ժամանակավոր</w:t>
            </w:r>
            <w:r w:rsidR="00750E98" w:rsidRPr="00750E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0E98">
              <w:rPr>
                <w:rFonts w:ascii="GHEA Grapalat" w:hAnsi="GHEA Grapalat"/>
                <w:sz w:val="20"/>
                <w:szCs w:val="20"/>
              </w:rPr>
              <w:t>հյուրընկալողների ծախսերի փոխհատուցման</w:t>
            </w:r>
            <w:r w:rsidR="00750E98" w:rsidRPr="00750E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0E98">
              <w:rPr>
                <w:rFonts w:ascii="GHEA Grapalat" w:hAnsi="GHEA Grapalat"/>
                <w:sz w:val="20"/>
                <w:szCs w:val="20"/>
              </w:rPr>
              <w:t>եռամսյա սոցիալական աջակցության տրամադրում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337,500.0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337,500.0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57,375.0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17.0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1205-12022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Ռազմական դրությամբ պայմանավորված</w:t>
            </w:r>
            <w:r w:rsidR="00750E98" w:rsidRPr="00750E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50E98">
              <w:rPr>
                <w:rFonts w:ascii="GHEA Grapalat" w:hAnsi="GHEA Grapalat"/>
                <w:sz w:val="20"/>
                <w:szCs w:val="20"/>
              </w:rPr>
              <w:t>՛Արցախի  Հանրապետության վերահսկողությունից դուրս  մնացած համայնքներում հաշվառված չափահաս  քաղաքացիներին ժամանակավոր հյուրընկալողների  ծախսերի փոխհատուցման վեցամսյա սոցիալական  աջակցության տրամադրում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3,208,000.0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620,500.0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461,790.0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14.4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74.4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1205-12023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 xml:space="preserve"> 2020 թ. սեպտեմբերի 27-ից Ադրբեջանի կողմից Արցախի դեմ սանձազերծված ռազմ. գործող. հետեւանքով վիրավորում ստացած զինծառայողներին սոցիալական աջակցության տրամադրում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3,500,000.0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3,500,000.0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3,067,500.0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87.6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87.6</w:t>
            </w:r>
          </w:p>
        </w:tc>
      </w:tr>
      <w:tr w:rsidR="007470F1" w:rsidRPr="00750E98" w:rsidTr="00750E98">
        <w:trPr>
          <w:trHeight w:val="20"/>
        </w:trPr>
        <w:tc>
          <w:tcPr>
            <w:tcW w:w="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1205-12024</w:t>
            </w:r>
          </w:p>
        </w:tc>
        <w:tc>
          <w:tcPr>
            <w:tcW w:w="70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>
            <w:pPr>
              <w:rPr>
                <w:rFonts w:ascii="GHEA Grapalat" w:hAnsi="GHEA Grapalat"/>
                <w:sz w:val="20"/>
                <w:szCs w:val="20"/>
              </w:rPr>
            </w:pPr>
            <w:r w:rsidRPr="00750E98">
              <w:rPr>
                <w:rFonts w:ascii="GHEA Grapalat" w:hAnsi="GHEA Grapalat"/>
                <w:sz w:val="20"/>
                <w:szCs w:val="20"/>
              </w:rPr>
              <w:t>Ռազմ. դրությամբ պայմանավորված՛ ՀՀ Սյունիքի մարզի Շուռնուխ եւ Որոտան բն. գտնվող եւ Ադրբեջանի վերահսկողության տակ անցած բնակելի անշարժ գույքի հասցեում հաշվառ. կամ այդ հասցեում փաստացի բնակված քաղաքացիներին դրամ. աջակցություն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36,108.0</w:t>
            </w:r>
          </w:p>
        </w:tc>
        <w:tc>
          <w:tcPr>
            <w:tcW w:w="6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25,704.0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50E98">
              <w:rPr>
                <w:rFonts w:ascii="GHEA Grapalat" w:hAnsi="GHEA Grapalat"/>
                <w:sz w:val="22"/>
                <w:szCs w:val="22"/>
              </w:rPr>
              <w:t>15,260.0</w:t>
            </w:r>
          </w:p>
        </w:tc>
        <w:tc>
          <w:tcPr>
            <w:tcW w:w="8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0070C0"/>
                <w:sz w:val="22"/>
                <w:szCs w:val="22"/>
              </w:rPr>
              <w:t>42.3</w:t>
            </w:r>
          </w:p>
        </w:tc>
        <w:tc>
          <w:tcPr>
            <w:tcW w:w="9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70F1" w:rsidRPr="00750E98" w:rsidRDefault="007470F1" w:rsidP="007470F1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50E98">
              <w:rPr>
                <w:rFonts w:ascii="GHEA Grapalat" w:hAnsi="GHEA Grapalat"/>
                <w:color w:val="FF0000"/>
                <w:sz w:val="22"/>
                <w:szCs w:val="22"/>
              </w:rPr>
              <w:t>59.4</w:t>
            </w:r>
          </w:p>
        </w:tc>
      </w:tr>
    </w:tbl>
    <w:p w:rsidR="007470F1" w:rsidRDefault="007470F1" w:rsidP="007470F1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7470F1" w:rsidSect="005B4EF2">
      <w:footerReference w:type="even" r:id="rId8"/>
      <w:footerReference w:type="default" r:id="rId9"/>
      <w:pgSz w:w="16838" w:h="11906" w:orient="landscape" w:code="9"/>
      <w:pgMar w:top="1080" w:right="395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59" w:rsidRDefault="00FA0159">
      <w:r>
        <w:separator/>
      </w:r>
    </w:p>
  </w:endnote>
  <w:endnote w:type="continuationSeparator" w:id="0">
    <w:p w:rsidR="00FA0159" w:rsidRDefault="00FA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F1" w:rsidRDefault="007470F1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0F1" w:rsidRDefault="007470F1" w:rsidP="001964B4">
    <w:pPr>
      <w:pStyle w:val="Footer"/>
      <w:ind w:right="360" w:firstLine="360"/>
      <w:rPr>
        <w:rStyle w:val="PageNumber"/>
      </w:rPr>
    </w:pPr>
  </w:p>
  <w:p w:rsidR="007470F1" w:rsidRDefault="00747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F1" w:rsidRDefault="007470F1" w:rsidP="001964B4">
    <w:pPr>
      <w:pStyle w:val="Footer"/>
      <w:ind w:right="360" w:firstLine="360"/>
      <w:rPr>
        <w:rStyle w:val="PageNumber"/>
      </w:rPr>
    </w:pPr>
  </w:p>
  <w:p w:rsidR="007470F1" w:rsidRDefault="0074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59" w:rsidRDefault="00FA0159">
      <w:r>
        <w:separator/>
      </w:r>
    </w:p>
  </w:footnote>
  <w:footnote w:type="continuationSeparator" w:id="0">
    <w:p w:rsidR="00FA0159" w:rsidRDefault="00FA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352B"/>
    <w:rsid w:val="000076F6"/>
    <w:rsid w:val="000105AC"/>
    <w:rsid w:val="00011440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564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496"/>
    <w:rsid w:val="001616FD"/>
    <w:rsid w:val="001629D9"/>
    <w:rsid w:val="00166549"/>
    <w:rsid w:val="00167479"/>
    <w:rsid w:val="001718B3"/>
    <w:rsid w:val="00171DC0"/>
    <w:rsid w:val="001723CA"/>
    <w:rsid w:val="001725A4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930"/>
    <w:rsid w:val="001A6A5C"/>
    <w:rsid w:val="001A7E37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6A83"/>
    <w:rsid w:val="00247899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AC3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94E1A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C72AE"/>
    <w:rsid w:val="003D2D91"/>
    <w:rsid w:val="003E0613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0E20"/>
    <w:rsid w:val="00416CB6"/>
    <w:rsid w:val="00427C18"/>
    <w:rsid w:val="00435F4D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5C7B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0E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014"/>
    <w:rsid w:val="00523CC0"/>
    <w:rsid w:val="00524E4A"/>
    <w:rsid w:val="005251AE"/>
    <w:rsid w:val="00526B03"/>
    <w:rsid w:val="005307BF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525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3229"/>
    <w:rsid w:val="00595801"/>
    <w:rsid w:val="00595809"/>
    <w:rsid w:val="0059725D"/>
    <w:rsid w:val="005A02B5"/>
    <w:rsid w:val="005A09C6"/>
    <w:rsid w:val="005A3683"/>
    <w:rsid w:val="005A44F8"/>
    <w:rsid w:val="005A4FC8"/>
    <w:rsid w:val="005A64D7"/>
    <w:rsid w:val="005A65B0"/>
    <w:rsid w:val="005B4EF2"/>
    <w:rsid w:val="005B636E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3AE1"/>
    <w:rsid w:val="00635A28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3244"/>
    <w:rsid w:val="0065366F"/>
    <w:rsid w:val="006635F3"/>
    <w:rsid w:val="006636E0"/>
    <w:rsid w:val="00667B64"/>
    <w:rsid w:val="0067318B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E7F57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0BAA"/>
    <w:rsid w:val="0071260E"/>
    <w:rsid w:val="00712F2B"/>
    <w:rsid w:val="00713906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0F1"/>
    <w:rsid w:val="00747C73"/>
    <w:rsid w:val="00747E74"/>
    <w:rsid w:val="00750513"/>
    <w:rsid w:val="00750E98"/>
    <w:rsid w:val="00765F6B"/>
    <w:rsid w:val="00777ED2"/>
    <w:rsid w:val="00784121"/>
    <w:rsid w:val="00784749"/>
    <w:rsid w:val="00784BA8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3362"/>
    <w:rsid w:val="007F553F"/>
    <w:rsid w:val="007F6528"/>
    <w:rsid w:val="007F6B09"/>
    <w:rsid w:val="007F7B91"/>
    <w:rsid w:val="00800566"/>
    <w:rsid w:val="008044FD"/>
    <w:rsid w:val="00805CBB"/>
    <w:rsid w:val="00806851"/>
    <w:rsid w:val="008130D9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473CB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BE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B7A4A"/>
    <w:rsid w:val="008C2724"/>
    <w:rsid w:val="008C377A"/>
    <w:rsid w:val="008C4312"/>
    <w:rsid w:val="008C5B9C"/>
    <w:rsid w:val="008C7FAB"/>
    <w:rsid w:val="008D3255"/>
    <w:rsid w:val="008D64CD"/>
    <w:rsid w:val="008D670C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3E6D"/>
    <w:rsid w:val="0091687F"/>
    <w:rsid w:val="0092244B"/>
    <w:rsid w:val="00925052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3889"/>
    <w:rsid w:val="0097613E"/>
    <w:rsid w:val="00976FAA"/>
    <w:rsid w:val="009807E3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E23"/>
    <w:rsid w:val="009C0511"/>
    <w:rsid w:val="009C0F3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3E00"/>
    <w:rsid w:val="009F546D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252"/>
    <w:rsid w:val="00A47592"/>
    <w:rsid w:val="00A53261"/>
    <w:rsid w:val="00A561EA"/>
    <w:rsid w:val="00A5641A"/>
    <w:rsid w:val="00A600BF"/>
    <w:rsid w:val="00A6623B"/>
    <w:rsid w:val="00A7000B"/>
    <w:rsid w:val="00A70F05"/>
    <w:rsid w:val="00A73A6C"/>
    <w:rsid w:val="00A751BB"/>
    <w:rsid w:val="00A753F6"/>
    <w:rsid w:val="00A771AB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963"/>
    <w:rsid w:val="00AC08BE"/>
    <w:rsid w:val="00AC1AF6"/>
    <w:rsid w:val="00AC2FEC"/>
    <w:rsid w:val="00AC73AD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5CF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25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C3A"/>
    <w:rsid w:val="00C12F08"/>
    <w:rsid w:val="00C13055"/>
    <w:rsid w:val="00C1466C"/>
    <w:rsid w:val="00C14E14"/>
    <w:rsid w:val="00C2016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C52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1C9B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41904"/>
    <w:rsid w:val="00D41E42"/>
    <w:rsid w:val="00D42C97"/>
    <w:rsid w:val="00D46D47"/>
    <w:rsid w:val="00D47982"/>
    <w:rsid w:val="00D47D42"/>
    <w:rsid w:val="00D52AF4"/>
    <w:rsid w:val="00D53DA7"/>
    <w:rsid w:val="00D55577"/>
    <w:rsid w:val="00D5586A"/>
    <w:rsid w:val="00D56C6A"/>
    <w:rsid w:val="00D60128"/>
    <w:rsid w:val="00D60FC5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016C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C7127"/>
    <w:rsid w:val="00DD17F5"/>
    <w:rsid w:val="00DD3BC2"/>
    <w:rsid w:val="00DD67D2"/>
    <w:rsid w:val="00DE03FB"/>
    <w:rsid w:val="00DE2A20"/>
    <w:rsid w:val="00DF045C"/>
    <w:rsid w:val="00DF1969"/>
    <w:rsid w:val="00DF3495"/>
    <w:rsid w:val="00DF7802"/>
    <w:rsid w:val="00E01AC0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E50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6FF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4EF"/>
    <w:rsid w:val="00F24F52"/>
    <w:rsid w:val="00F25012"/>
    <w:rsid w:val="00F2581F"/>
    <w:rsid w:val="00F328FA"/>
    <w:rsid w:val="00F37159"/>
    <w:rsid w:val="00F448BE"/>
    <w:rsid w:val="00F448EF"/>
    <w:rsid w:val="00F47755"/>
    <w:rsid w:val="00F47EF8"/>
    <w:rsid w:val="00F50B84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B6"/>
    <w:rsid w:val="00F711D1"/>
    <w:rsid w:val="00F722B6"/>
    <w:rsid w:val="00F7254D"/>
    <w:rsid w:val="00F72E11"/>
    <w:rsid w:val="00F748A2"/>
    <w:rsid w:val="00F752D4"/>
    <w:rsid w:val="00F77A37"/>
    <w:rsid w:val="00F83C96"/>
    <w:rsid w:val="00F83DC3"/>
    <w:rsid w:val="00F83DEE"/>
    <w:rsid w:val="00F83F41"/>
    <w:rsid w:val="00F90FFF"/>
    <w:rsid w:val="00F92567"/>
    <w:rsid w:val="00F9402B"/>
    <w:rsid w:val="00F94168"/>
    <w:rsid w:val="00F95FE9"/>
    <w:rsid w:val="00FA015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E7D0C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C310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EC50-CFD2-4345-8AD6-1C6D95CC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25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46689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127</cp:revision>
  <cp:lastPrinted>2011-05-03T11:01:00Z</cp:lastPrinted>
  <dcterms:created xsi:type="dcterms:W3CDTF">2017-08-11T06:02:00Z</dcterms:created>
  <dcterms:modified xsi:type="dcterms:W3CDTF">2021-05-11T13:44:00Z</dcterms:modified>
</cp:coreProperties>
</file>