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CB" w:rsidRPr="00EB33EE" w:rsidRDefault="00073CCB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073CCB" w:rsidRPr="00EB33EE" w:rsidRDefault="00073CCB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073CCB" w:rsidRPr="00EB33EE" w:rsidRDefault="00073CCB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073CCB" w:rsidRPr="00EB33EE" w:rsidRDefault="00073CCB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073CCB" w:rsidRPr="00EB33EE" w:rsidRDefault="00073CCB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073CCB" w:rsidRPr="00EB33EE" w:rsidRDefault="00073CCB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7F3799" w:rsidRDefault="007F3799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36"/>
          <w:szCs w:val="36"/>
        </w:rPr>
      </w:pPr>
    </w:p>
    <w:p w:rsidR="000921B0" w:rsidRDefault="000921B0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36"/>
          <w:szCs w:val="36"/>
        </w:rPr>
      </w:pPr>
    </w:p>
    <w:p w:rsidR="000921B0" w:rsidRDefault="000921B0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36"/>
          <w:szCs w:val="36"/>
        </w:rPr>
      </w:pPr>
    </w:p>
    <w:p w:rsidR="000921B0" w:rsidRDefault="000921B0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36"/>
          <w:szCs w:val="36"/>
        </w:rPr>
      </w:pPr>
    </w:p>
    <w:p w:rsidR="000921B0" w:rsidRDefault="000921B0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36"/>
          <w:szCs w:val="36"/>
        </w:rPr>
      </w:pPr>
    </w:p>
    <w:p w:rsidR="000921B0" w:rsidRDefault="000921B0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36"/>
          <w:szCs w:val="36"/>
        </w:rPr>
      </w:pPr>
    </w:p>
    <w:p w:rsidR="000921B0" w:rsidRDefault="000921B0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36"/>
          <w:szCs w:val="36"/>
        </w:rPr>
      </w:pPr>
    </w:p>
    <w:p w:rsidR="000921B0" w:rsidRDefault="006073B7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36"/>
          <w:szCs w:val="36"/>
        </w:rPr>
      </w:pPr>
      <w:r>
        <w:rPr>
          <w:rFonts w:ascii="GHEA Grapalat" w:eastAsia="Times New Roman" w:hAnsi="GHEA Grapalat" w:cs="Sylfaen"/>
          <w:b/>
          <w:bCs/>
          <w:sz w:val="36"/>
          <w:szCs w:val="36"/>
        </w:rPr>
        <w:t>ԱԶԳԱՅԻՆ ԺՈՂՈՎԻ</w:t>
      </w:r>
    </w:p>
    <w:p w:rsidR="00073CCB" w:rsidRPr="00EB33EE" w:rsidRDefault="00073CCB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36"/>
          <w:szCs w:val="36"/>
        </w:rPr>
      </w:pPr>
      <w:r w:rsidRPr="00EB33EE">
        <w:rPr>
          <w:rFonts w:ascii="GHEA Grapalat" w:eastAsia="Times New Roman" w:hAnsi="GHEA Grapalat" w:cs="Sylfaen"/>
          <w:b/>
          <w:bCs/>
          <w:sz w:val="36"/>
          <w:szCs w:val="36"/>
        </w:rPr>
        <w:t>ԲՅՈՒՋԵՏԱՅԻՆ</w:t>
      </w:r>
      <w:r w:rsidRPr="00EB33EE">
        <w:rPr>
          <w:rFonts w:ascii="GHEA Grapalat" w:eastAsia="Times New Roman" w:hAnsi="GHEA Grapalat" w:cs="Times New Roman"/>
          <w:b/>
          <w:bCs/>
          <w:sz w:val="36"/>
          <w:szCs w:val="36"/>
        </w:rPr>
        <w:t xml:space="preserve"> </w:t>
      </w:r>
      <w:r w:rsidR="00936C47" w:rsidRPr="00EB33EE">
        <w:rPr>
          <w:rFonts w:ascii="GHEA Grapalat" w:eastAsia="Times New Roman" w:hAnsi="GHEA Grapalat" w:cs="Sylfaen"/>
          <w:b/>
          <w:bCs/>
          <w:sz w:val="36"/>
          <w:szCs w:val="36"/>
        </w:rPr>
        <w:t>ԳՐԱՍԵՆՅԱԿ</w:t>
      </w:r>
    </w:p>
    <w:p w:rsidR="00936C47" w:rsidRPr="00EB33EE" w:rsidRDefault="00936C47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36"/>
          <w:szCs w:val="36"/>
        </w:rPr>
      </w:pPr>
      <w:r w:rsidRPr="00EB33EE">
        <w:rPr>
          <w:rFonts w:ascii="GHEA Grapalat" w:eastAsia="Times New Roman" w:hAnsi="GHEA Grapalat" w:cs="Times New Roman"/>
          <w:sz w:val="36"/>
          <w:szCs w:val="36"/>
        </w:rPr>
        <w:t>(</w:t>
      </w:r>
      <w:r w:rsidR="006073B7">
        <w:rPr>
          <w:rFonts w:ascii="GHEA Grapalat" w:eastAsia="Times New Roman" w:hAnsi="GHEA Grapalat" w:cs="Times New Roman"/>
          <w:sz w:val="36"/>
          <w:szCs w:val="36"/>
        </w:rPr>
        <w:t>ՀԱՄԱՌՈՏ ԱԿՆԱՐԿ</w:t>
      </w:r>
      <w:r w:rsidRPr="00EB33EE">
        <w:rPr>
          <w:rFonts w:ascii="GHEA Grapalat" w:eastAsia="Times New Roman" w:hAnsi="GHEA Grapalat" w:cs="Times New Roman"/>
          <w:sz w:val="36"/>
          <w:szCs w:val="36"/>
        </w:rPr>
        <w:t>)</w:t>
      </w:r>
    </w:p>
    <w:p w:rsidR="00073CCB" w:rsidRDefault="00073CCB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36"/>
          <w:szCs w:val="36"/>
        </w:rPr>
      </w:pPr>
    </w:p>
    <w:p w:rsidR="007F3799" w:rsidRDefault="007F3799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36"/>
          <w:szCs w:val="36"/>
        </w:rPr>
      </w:pPr>
    </w:p>
    <w:p w:rsidR="007F3799" w:rsidRPr="00EB33EE" w:rsidRDefault="007F3799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36"/>
          <w:szCs w:val="36"/>
        </w:rPr>
      </w:pPr>
    </w:p>
    <w:p w:rsidR="007C47FE" w:rsidRDefault="007F3799" w:rsidP="00F91639">
      <w:pPr>
        <w:spacing w:after="0" w:line="240" w:lineRule="auto"/>
        <w:ind w:firstLine="375"/>
        <w:rPr>
          <w:rFonts w:ascii="GHEA Grapalat" w:hAnsi="GHEA Grapalat"/>
          <w:sz w:val="12"/>
          <w:szCs w:val="12"/>
        </w:rPr>
      </w:pPr>
      <w:r>
        <w:rPr>
          <w:rFonts w:ascii="GHEA Grapalat" w:eastAsia="Times New Roman" w:hAnsi="GHEA Grapalat" w:cs="Sylfaen"/>
          <w:b/>
          <w:bCs/>
          <w:noProof/>
          <w:sz w:val="36"/>
          <w:szCs w:val="36"/>
        </w:rPr>
        <w:t xml:space="preserve">     </w:t>
      </w:r>
      <w:r w:rsidR="007C47FE">
        <w:rPr>
          <w:rFonts w:ascii="GHEA Grapalat" w:eastAsia="Times New Roman" w:hAnsi="GHEA Grapalat" w:cs="Sylfaen"/>
          <w:b/>
          <w:bCs/>
          <w:noProof/>
          <w:sz w:val="36"/>
          <w:szCs w:val="36"/>
        </w:rPr>
        <w:t xml:space="preserve">  </w:t>
      </w:r>
      <w:r w:rsidR="007C47FE">
        <w:rPr>
          <w:rFonts w:ascii="GHEA Grapalat" w:hAnsi="GHEA Grapalat"/>
          <w:sz w:val="12"/>
          <w:szCs w:val="12"/>
        </w:rPr>
        <w:t xml:space="preserve">  </w:t>
      </w:r>
    </w:p>
    <w:p w:rsidR="007C47FE" w:rsidRDefault="007C47FE" w:rsidP="00F91639">
      <w:pPr>
        <w:keepNext/>
        <w:spacing w:after="0" w:line="240" w:lineRule="auto"/>
        <w:ind w:firstLine="375"/>
        <w:jc w:val="center"/>
        <w:rPr>
          <w:rFonts w:ascii="GHEA Grapalat" w:hAnsi="GHEA Grapalat"/>
          <w:sz w:val="12"/>
          <w:szCs w:val="12"/>
        </w:rPr>
      </w:pPr>
    </w:p>
    <w:p w:rsidR="007C47FE" w:rsidRDefault="007C47FE" w:rsidP="00F91639">
      <w:pPr>
        <w:keepNext/>
        <w:spacing w:after="0" w:line="240" w:lineRule="auto"/>
        <w:ind w:firstLine="375"/>
        <w:jc w:val="center"/>
        <w:rPr>
          <w:rFonts w:ascii="GHEA Grapalat" w:hAnsi="GHEA Grapalat"/>
          <w:sz w:val="12"/>
          <w:szCs w:val="12"/>
        </w:rPr>
      </w:pPr>
    </w:p>
    <w:p w:rsidR="007C47FE" w:rsidRDefault="007C47FE" w:rsidP="00F91639">
      <w:pPr>
        <w:keepNext/>
        <w:spacing w:after="0" w:line="240" w:lineRule="auto"/>
        <w:ind w:firstLine="375"/>
        <w:jc w:val="center"/>
        <w:rPr>
          <w:rFonts w:ascii="GHEA Grapalat" w:hAnsi="GHEA Grapalat"/>
          <w:sz w:val="12"/>
          <w:szCs w:val="12"/>
        </w:rPr>
      </w:pPr>
    </w:p>
    <w:p w:rsidR="00073CCB" w:rsidRPr="00EB33EE" w:rsidRDefault="00073CCB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36"/>
          <w:szCs w:val="36"/>
        </w:rPr>
      </w:pPr>
    </w:p>
    <w:p w:rsidR="00073CCB" w:rsidRDefault="007F3799" w:rsidP="00F91639">
      <w:pPr>
        <w:spacing w:after="0" w:line="240" w:lineRule="auto"/>
        <w:ind w:firstLine="375"/>
        <w:rPr>
          <w:rFonts w:ascii="GHEA Grapalat" w:eastAsia="Times New Roman" w:hAnsi="GHEA Grapalat" w:cs="Sylfaen"/>
          <w:b/>
          <w:bCs/>
          <w:noProof/>
          <w:sz w:val="36"/>
          <w:szCs w:val="36"/>
        </w:rPr>
      </w:pPr>
      <w:r>
        <w:rPr>
          <w:rFonts w:ascii="GHEA Grapalat" w:eastAsia="Times New Roman" w:hAnsi="GHEA Grapalat" w:cs="Sylfaen"/>
          <w:b/>
          <w:bCs/>
          <w:sz w:val="36"/>
          <w:szCs w:val="36"/>
        </w:rPr>
        <w:t xml:space="preserve">       </w:t>
      </w:r>
    </w:p>
    <w:p w:rsidR="000921B0" w:rsidRDefault="000921B0" w:rsidP="00F91639">
      <w:pPr>
        <w:spacing w:after="0" w:line="240" w:lineRule="auto"/>
        <w:ind w:firstLine="375"/>
        <w:rPr>
          <w:rFonts w:ascii="GHEA Grapalat" w:eastAsia="Times New Roman" w:hAnsi="GHEA Grapalat" w:cs="Sylfaen"/>
          <w:b/>
          <w:bCs/>
          <w:noProof/>
          <w:sz w:val="36"/>
          <w:szCs w:val="36"/>
        </w:rPr>
      </w:pPr>
    </w:p>
    <w:p w:rsidR="000921B0" w:rsidRDefault="000921B0" w:rsidP="00F91639">
      <w:pPr>
        <w:spacing w:after="0" w:line="240" w:lineRule="auto"/>
        <w:ind w:firstLine="375"/>
        <w:rPr>
          <w:rFonts w:ascii="GHEA Grapalat" w:eastAsia="Times New Roman" w:hAnsi="GHEA Grapalat" w:cs="Sylfaen"/>
          <w:b/>
          <w:bCs/>
          <w:noProof/>
          <w:sz w:val="36"/>
          <w:szCs w:val="36"/>
        </w:rPr>
      </w:pPr>
    </w:p>
    <w:p w:rsidR="000921B0" w:rsidRPr="00EB33EE" w:rsidRDefault="000921B0" w:rsidP="00F91639">
      <w:pPr>
        <w:spacing w:after="0" w:line="240" w:lineRule="auto"/>
        <w:ind w:firstLine="375"/>
        <w:rPr>
          <w:rFonts w:ascii="GHEA Grapalat" w:eastAsia="Times New Roman" w:hAnsi="GHEA Grapalat" w:cs="Sylfaen"/>
          <w:b/>
          <w:bCs/>
          <w:sz w:val="36"/>
          <w:szCs w:val="36"/>
        </w:rPr>
      </w:pPr>
    </w:p>
    <w:p w:rsidR="00073CCB" w:rsidRPr="00EB33EE" w:rsidRDefault="00073CCB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36"/>
          <w:szCs w:val="36"/>
        </w:rPr>
      </w:pPr>
    </w:p>
    <w:p w:rsidR="00073CCB" w:rsidRPr="00EB33EE" w:rsidRDefault="00073CCB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36"/>
          <w:szCs w:val="36"/>
        </w:rPr>
      </w:pPr>
    </w:p>
    <w:p w:rsidR="00073CCB" w:rsidRPr="00EB33EE" w:rsidRDefault="00073CCB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36"/>
          <w:szCs w:val="36"/>
        </w:rPr>
      </w:pPr>
    </w:p>
    <w:p w:rsidR="00073CCB" w:rsidRPr="00EB33EE" w:rsidRDefault="00073CCB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073CCB" w:rsidRPr="00EB33EE" w:rsidRDefault="00073CCB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073CCB" w:rsidRDefault="00936C47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  <w:r w:rsidRPr="00EB33EE">
        <w:rPr>
          <w:rFonts w:ascii="GHEA Grapalat" w:eastAsia="Times New Roman" w:hAnsi="GHEA Grapalat" w:cs="Sylfaen"/>
          <w:b/>
          <w:bCs/>
        </w:rPr>
        <w:t>ԵՐԵՎԱՆ-2017</w:t>
      </w:r>
    </w:p>
    <w:p w:rsidR="00EB33EE" w:rsidRDefault="00EB33EE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EB33EE" w:rsidRDefault="00EB33EE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0921B0" w:rsidRDefault="000921B0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0921B0" w:rsidRDefault="000921B0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E45471" w:rsidRDefault="00E45471" w:rsidP="00E45471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  <w:r>
        <w:rPr>
          <w:rFonts w:ascii="GHEA Grapalat" w:hAnsi="GHEA Grapalat" w:cs="Arial Unicode"/>
          <w:b/>
          <w:lang w:eastAsia="ru-RU"/>
        </w:rPr>
        <w:lastRenderedPageBreak/>
        <w:t>ԲՈՎԱՆԴԱԿՈՒԹՅՈՒՆ</w:t>
      </w:r>
    </w:p>
    <w:p w:rsidR="00E45471" w:rsidRDefault="00E45471" w:rsidP="00E45471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E45471" w:rsidRDefault="00E45471" w:rsidP="00E45471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E45471" w:rsidRDefault="00E45471" w:rsidP="00E45471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E45471" w:rsidRDefault="00E45471" w:rsidP="00E45471">
      <w:pPr>
        <w:pStyle w:val="NormalWeb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rFonts w:ascii="GHEA Grapalat" w:hAnsi="GHEA Grapalat" w:cs="Arial Unicode"/>
          <w:b/>
          <w:lang w:eastAsia="ru-RU"/>
        </w:rPr>
      </w:pPr>
      <w:r>
        <w:rPr>
          <w:rFonts w:ascii="GHEA Grapalat" w:hAnsi="GHEA Grapalat" w:cs="Arial Unicode"/>
          <w:b/>
          <w:lang w:eastAsia="ru-RU"/>
        </w:rPr>
        <w:t>ՆԱԽԱԲԱՆ……………………………………………………………………………………………….3</w:t>
      </w:r>
    </w:p>
    <w:p w:rsidR="00E45471" w:rsidRDefault="00E45471" w:rsidP="00E45471">
      <w:pPr>
        <w:pStyle w:val="NormalWeb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rFonts w:ascii="GHEA Grapalat" w:hAnsi="GHEA Grapalat" w:cs="Arial Unicode"/>
          <w:b/>
          <w:lang w:eastAsia="ru-RU"/>
        </w:rPr>
      </w:pPr>
      <w:r>
        <w:rPr>
          <w:rFonts w:ascii="GHEA Grapalat" w:hAnsi="GHEA Grapalat" w:cs="Arial Unicode"/>
          <w:b/>
          <w:lang w:eastAsia="ru-RU"/>
        </w:rPr>
        <w:t>ԲՅՈՒՋԵՏԱՅԻՆ ԳՐԱՍԵՆՅԱԿ</w:t>
      </w:r>
    </w:p>
    <w:p w:rsidR="00E45471" w:rsidRDefault="00E45471" w:rsidP="00E45471">
      <w:pPr>
        <w:pStyle w:val="NormalWeb"/>
        <w:numPr>
          <w:ilvl w:val="1"/>
          <w:numId w:val="30"/>
        </w:numPr>
        <w:spacing w:before="0" w:beforeAutospacing="0" w:after="0" w:afterAutospacing="0" w:line="360" w:lineRule="auto"/>
        <w:jc w:val="both"/>
        <w:rPr>
          <w:rFonts w:ascii="GHEA Grapalat" w:hAnsi="GHEA Grapalat" w:cs="Arial Unicode"/>
          <w:b/>
          <w:lang w:eastAsia="ru-RU"/>
        </w:rPr>
      </w:pPr>
      <w:r>
        <w:rPr>
          <w:rFonts w:ascii="GHEA Grapalat" w:hAnsi="GHEA Grapalat" w:cs="Arial Unicode"/>
          <w:b/>
          <w:lang w:eastAsia="ru-RU"/>
        </w:rPr>
        <w:t>Բյուջետային գրասենյակի գործառույթները……………………………………………3</w:t>
      </w:r>
    </w:p>
    <w:p w:rsidR="00E45471" w:rsidRPr="00E45471" w:rsidRDefault="00E45471" w:rsidP="00E45471">
      <w:pPr>
        <w:pStyle w:val="NormalWeb"/>
        <w:numPr>
          <w:ilvl w:val="1"/>
          <w:numId w:val="30"/>
        </w:numPr>
        <w:spacing w:before="0" w:beforeAutospacing="0" w:after="0" w:afterAutospacing="0" w:line="360" w:lineRule="auto"/>
        <w:jc w:val="both"/>
        <w:rPr>
          <w:rFonts w:ascii="GHEA Grapalat" w:hAnsi="GHEA Grapalat" w:cs="Arial Unicode"/>
          <w:b/>
          <w:lang w:eastAsia="ru-RU"/>
        </w:rPr>
      </w:pPr>
      <w:r w:rsidRPr="00E45471">
        <w:rPr>
          <w:rFonts w:ascii="GHEA Grapalat" w:hAnsi="GHEA Grapalat"/>
          <w:b/>
          <w:bCs/>
        </w:rPr>
        <w:t>Բյուջետային գրասենյակի գործառույթների իրականացումը</w:t>
      </w:r>
      <w:r>
        <w:rPr>
          <w:rFonts w:ascii="GHEA Grapalat" w:hAnsi="GHEA Grapalat"/>
          <w:b/>
          <w:bCs/>
        </w:rPr>
        <w:t>………………………5</w:t>
      </w:r>
    </w:p>
    <w:p w:rsidR="00E45471" w:rsidRPr="00E45471" w:rsidRDefault="00E45471" w:rsidP="00E45471">
      <w:pPr>
        <w:pStyle w:val="NormalWeb"/>
        <w:numPr>
          <w:ilvl w:val="1"/>
          <w:numId w:val="30"/>
        </w:numPr>
        <w:spacing w:before="0" w:beforeAutospacing="0" w:after="0" w:afterAutospacing="0" w:line="360" w:lineRule="auto"/>
        <w:jc w:val="both"/>
        <w:rPr>
          <w:rFonts w:ascii="GHEA Grapalat" w:hAnsi="GHEA Grapalat" w:cs="Arial Unicode"/>
          <w:b/>
          <w:lang w:eastAsia="ru-RU"/>
        </w:rPr>
      </w:pPr>
      <w:r w:rsidRPr="00E45471">
        <w:rPr>
          <w:rFonts w:ascii="GHEA Grapalat" w:hAnsi="GHEA Grapalat"/>
          <w:b/>
          <w:bCs/>
        </w:rPr>
        <w:t>Բյուջետային գրասենյակը գործնականում</w:t>
      </w:r>
      <w:r>
        <w:rPr>
          <w:rFonts w:ascii="GHEA Grapalat" w:hAnsi="GHEA Grapalat"/>
          <w:b/>
          <w:bCs/>
        </w:rPr>
        <w:t>………………………………………………8</w:t>
      </w:r>
    </w:p>
    <w:p w:rsidR="00E45471" w:rsidRDefault="00E45471" w:rsidP="00E45471">
      <w:pPr>
        <w:pStyle w:val="NormalWeb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rFonts w:ascii="GHEA Grapalat" w:hAnsi="GHEA Grapalat" w:cs="Arial Unicode"/>
          <w:b/>
          <w:lang w:eastAsia="ru-RU"/>
        </w:rPr>
      </w:pPr>
      <w:r>
        <w:rPr>
          <w:rFonts w:ascii="GHEA Grapalat" w:hAnsi="GHEA Grapalat" w:cs="Arial Unicode"/>
          <w:b/>
          <w:lang w:eastAsia="ru-RU"/>
        </w:rPr>
        <w:t>ՀԱՎԵԼՎԱԾՆԵՐ………...………………………………………………………………………………</w:t>
      </w:r>
      <w:r w:rsidR="00D3250D">
        <w:rPr>
          <w:rFonts w:ascii="GHEA Grapalat" w:hAnsi="GHEA Grapalat" w:cs="Arial Unicode"/>
          <w:b/>
          <w:lang w:eastAsia="ru-RU"/>
        </w:rPr>
        <w:t>11</w:t>
      </w:r>
    </w:p>
    <w:p w:rsidR="00E45471" w:rsidRDefault="00E45471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D3250D" w:rsidRDefault="00D3250D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D3250D" w:rsidRDefault="00D3250D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D3250D" w:rsidRDefault="00D3250D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D3250D" w:rsidRDefault="00D3250D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D3250D" w:rsidRDefault="00D3250D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D3250D" w:rsidRDefault="00D3250D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D3250D" w:rsidRDefault="00D3250D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D3250D" w:rsidRDefault="00D3250D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D3250D" w:rsidRDefault="00D3250D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D3250D" w:rsidRDefault="00D3250D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E45471" w:rsidRDefault="00E45471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E45471" w:rsidRDefault="00E45471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E45471" w:rsidRDefault="00E45471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E45471" w:rsidRDefault="00E45471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E45471" w:rsidRDefault="00E45471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E45471" w:rsidRDefault="00E45471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E45471" w:rsidRDefault="00E45471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E45471" w:rsidRDefault="00E45471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E45471" w:rsidRDefault="00E45471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E45471" w:rsidRDefault="00E45471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E45471" w:rsidRDefault="00E45471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E45471" w:rsidRDefault="00E45471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E45471" w:rsidRDefault="00E45471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E45471" w:rsidRDefault="00E45471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E45471" w:rsidRDefault="00E45471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E45471" w:rsidRDefault="00E45471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E45471" w:rsidRDefault="00E45471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E45471" w:rsidRDefault="00E45471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E45471" w:rsidRDefault="00E45471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E45471" w:rsidRDefault="00E45471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E45471" w:rsidRDefault="00E45471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E45471" w:rsidRDefault="00E45471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1403D6" w:rsidRDefault="001403D6" w:rsidP="00E45471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  <w:r>
        <w:rPr>
          <w:rFonts w:ascii="GHEA Grapalat" w:eastAsia="Times New Roman" w:hAnsi="GHEA Grapalat" w:cs="Sylfaen"/>
          <w:b/>
          <w:bCs/>
        </w:rPr>
        <w:lastRenderedPageBreak/>
        <w:t>ՆԱԽԱԲԱՆ</w:t>
      </w:r>
    </w:p>
    <w:p w:rsidR="00E45471" w:rsidRPr="00E45471" w:rsidRDefault="00E45471" w:rsidP="00E45471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16"/>
          <w:szCs w:val="16"/>
        </w:rPr>
      </w:pPr>
    </w:p>
    <w:p w:rsidR="001403D6" w:rsidRDefault="001403D6" w:rsidP="00E45471">
      <w:pPr>
        <w:pStyle w:val="NormalWeb"/>
        <w:spacing w:before="0" w:beforeAutospacing="0" w:after="0" w:afterAutospacing="0"/>
        <w:ind w:firstLine="340"/>
        <w:jc w:val="both"/>
        <w:rPr>
          <w:rFonts w:ascii="GHEA Grapalat" w:eastAsia="Calibri" w:hAnsi="GHEA Grapalat" w:cs="Arian AMU"/>
          <w:sz w:val="22"/>
          <w:szCs w:val="22"/>
          <w:lang w:val="hy-AM"/>
        </w:rPr>
      </w:pPr>
      <w:r>
        <w:rPr>
          <w:rFonts w:ascii="GHEA Grapalat" w:eastAsia="Calibri" w:hAnsi="GHEA Grapalat" w:cs="Arian AMU"/>
          <w:lang w:val="hy-AM"/>
        </w:rPr>
        <w:tab/>
      </w:r>
      <w:r>
        <w:rPr>
          <w:rFonts w:ascii="GHEA Grapalat" w:eastAsia="Calibri" w:hAnsi="GHEA Grapalat" w:cs="Arian AMU"/>
          <w:sz w:val="22"/>
          <w:szCs w:val="22"/>
          <w:lang w:val="hy-AM"/>
        </w:rPr>
        <w:t xml:space="preserve">Հայաստանի Հանրապետությունն որդեգրելով ժողովրդավարական քաղաքական համակարգի ատրիբուտները, կարևորելով պետական ֆինանսների կառավարման ոլորտում գործադիր մարմնի նկատմամբ օրենսդիր մարմնի վերահսկողական դերի անհրաժեշտությունը ՀՀ Սահմանադրության 111-րդ հոդվածում ամրագրել է, որ Ազգային ժողովը վերահսկողություն է իրականացնում պետական բյուջեի կատարման, ինչպես նաև օտարերկրյա պետություններից և միջազգային կազմակերպություններից ստացված փոխառությունների և վարկերի օգտագործման նկատմամբ։ </w:t>
      </w:r>
    </w:p>
    <w:p w:rsidR="001403D6" w:rsidRDefault="001403D6" w:rsidP="00E45471">
      <w:pPr>
        <w:spacing w:after="0" w:line="240" w:lineRule="auto"/>
        <w:jc w:val="both"/>
        <w:rPr>
          <w:rFonts w:ascii="GHEA Grapalat" w:eastAsia="Calibri" w:hAnsi="GHEA Grapalat" w:cs="Arian AMU"/>
          <w:lang w:val="hy-AM"/>
        </w:rPr>
      </w:pPr>
      <w:r>
        <w:rPr>
          <w:rFonts w:ascii="GHEA Grapalat" w:eastAsia="Calibri" w:hAnsi="GHEA Grapalat" w:cs="Arian AMU"/>
          <w:lang w:val="hy-AM"/>
        </w:rPr>
        <w:tab/>
        <w:t xml:space="preserve">Աշխարհում հայտնի են գործադիրի նկատմամբ օրենսդրի կողմից </w:t>
      </w:r>
      <w:r>
        <w:rPr>
          <w:rFonts w:ascii="GHEA Grapalat" w:eastAsia="Calibri" w:hAnsi="GHEA Grapalat" w:cs="Arian AMU"/>
        </w:rPr>
        <w:t>պետական ֆինանսների</w:t>
      </w:r>
      <w:r>
        <w:rPr>
          <w:rFonts w:ascii="GHEA Grapalat" w:eastAsia="Calibri" w:hAnsi="GHEA Grapalat" w:cs="Arian AMU"/>
          <w:lang w:val="hy-AM"/>
        </w:rPr>
        <w:t xml:space="preserve"> ոլորտում վերահսկողության տարբեր գործիքներ, որոնք կիրառվում են թե ընթացիկ վերահսկողության </w:t>
      </w:r>
      <w:r>
        <w:rPr>
          <w:rFonts w:ascii="GHEA Grapalat" w:eastAsia="Calibri" w:hAnsi="GHEA Grapalat" w:cs="Arian AMU"/>
        </w:rPr>
        <w:t>և</w:t>
      </w:r>
      <w:r>
        <w:rPr>
          <w:rFonts w:ascii="GHEA Grapalat" w:eastAsia="Calibri" w:hAnsi="GHEA Grapalat" w:cs="Arian AMU"/>
          <w:lang w:val="hy-AM"/>
        </w:rPr>
        <w:t xml:space="preserve">, թե տարեկան՝ վերահսկողության ժամանակ: </w:t>
      </w:r>
    </w:p>
    <w:p w:rsidR="001403D6" w:rsidRDefault="001403D6" w:rsidP="00E45471">
      <w:pPr>
        <w:spacing w:after="0" w:line="240" w:lineRule="auto"/>
        <w:jc w:val="both"/>
        <w:rPr>
          <w:rFonts w:ascii="GHEA Grapalat" w:eastAsia="Calibri" w:hAnsi="GHEA Grapalat" w:cs="Arian AMU"/>
          <w:lang w:val="hy-AM"/>
        </w:rPr>
      </w:pPr>
      <w:r>
        <w:rPr>
          <w:rFonts w:ascii="GHEA Grapalat" w:eastAsia="Calibri" w:hAnsi="GHEA Grapalat" w:cs="Arian AMU"/>
          <w:lang w:val="hy-AM"/>
        </w:rPr>
        <w:tab/>
        <w:t xml:space="preserve">Խորհրդարանական վերահսկողության գործիքակազմում իր առանձնահատուկ տեղն ունեն </w:t>
      </w:r>
      <w:r>
        <w:rPr>
          <w:rFonts w:ascii="GHEA Grapalat" w:eastAsia="Calibri" w:hAnsi="GHEA Grapalat" w:cs="Arian AMU"/>
          <w:b/>
          <w:lang w:val="hy-AM"/>
        </w:rPr>
        <w:t>խորհրդարանական բյուջետային գրասենյակները</w:t>
      </w:r>
      <w:r>
        <w:rPr>
          <w:rFonts w:ascii="GHEA Grapalat" w:eastAsia="Calibri" w:hAnsi="GHEA Grapalat" w:cs="Arian AMU"/>
          <w:lang w:val="hy-AM"/>
        </w:rPr>
        <w:t>, իրենց ուրույն առաքելությամբ:</w:t>
      </w:r>
    </w:p>
    <w:p w:rsidR="001403D6" w:rsidRDefault="001403D6" w:rsidP="00E45471">
      <w:pPr>
        <w:spacing w:after="0" w:line="240" w:lineRule="auto"/>
        <w:ind w:firstLine="327"/>
        <w:jc w:val="both"/>
        <w:rPr>
          <w:rFonts w:ascii="GHEA Grapalat" w:eastAsia="Calibri" w:hAnsi="GHEA Grapalat" w:cs="Arian AMU"/>
          <w:lang w:val="hy-AM"/>
        </w:rPr>
      </w:pPr>
      <w:r>
        <w:rPr>
          <w:rFonts w:ascii="GHEA Grapalat" w:eastAsia="Calibri" w:hAnsi="GHEA Grapalat" w:cs="Arian AMU"/>
          <w:lang w:val="hy-AM"/>
        </w:rPr>
        <w:t xml:space="preserve">      Միջազգային փորձում բյուջետային գրասենյակը </w:t>
      </w:r>
      <w:r>
        <w:rPr>
          <w:rFonts w:ascii="GHEA Grapalat" w:eastAsia="Calibri" w:hAnsi="GHEA Grapalat" w:cs="Arian AMU"/>
        </w:rPr>
        <w:t xml:space="preserve">անկախ ֆինանսական ինստիտուտ է, որը գործում է աշխահրի չորս տասնյակից ավելի </w:t>
      </w:r>
      <w:r>
        <w:rPr>
          <w:rFonts w:ascii="GHEA Grapalat" w:eastAsia="Calibri" w:hAnsi="GHEA Grapalat" w:cs="Arian AMU"/>
          <w:lang w:val="hy-AM"/>
        </w:rPr>
        <w:t>երկրներում</w:t>
      </w:r>
      <w:r>
        <w:rPr>
          <w:rFonts w:ascii="GHEA Grapalat" w:eastAsia="Calibri" w:hAnsi="GHEA Grapalat" w:cs="Arian AMU"/>
        </w:rPr>
        <w:t>: Այդ երկրներում պատշաճ մակարդակի վրա է դրված օրենսդիր մարմնի կողմից</w:t>
      </w:r>
      <w:r>
        <w:rPr>
          <w:rFonts w:ascii="GHEA Grapalat" w:eastAsia="Calibri" w:hAnsi="GHEA Grapalat" w:cs="Arian AMU"/>
          <w:lang w:val="hy-AM"/>
        </w:rPr>
        <w:t xml:space="preserve"> հանրային միջոցների </w:t>
      </w:r>
      <w:r>
        <w:rPr>
          <w:rFonts w:ascii="GHEA Grapalat" w:eastAsia="Calibri" w:hAnsi="GHEA Grapalat" w:cs="Arian AMU"/>
        </w:rPr>
        <w:t xml:space="preserve">օգտագործման </w:t>
      </w:r>
      <w:r>
        <w:rPr>
          <w:rFonts w:ascii="GHEA Grapalat" w:eastAsia="Calibri" w:hAnsi="GHEA Grapalat" w:cs="Arian AMU"/>
          <w:lang w:val="hy-AM"/>
        </w:rPr>
        <w:t>նկատմամբ վերահսկողություն</w:t>
      </w:r>
      <w:r>
        <w:rPr>
          <w:rFonts w:ascii="GHEA Grapalat" w:eastAsia="Calibri" w:hAnsi="GHEA Grapalat" w:cs="Arian AMU"/>
        </w:rPr>
        <w:t>ը</w:t>
      </w:r>
      <w:r>
        <w:rPr>
          <w:rFonts w:ascii="GHEA Grapalat" w:eastAsia="Calibri" w:hAnsi="GHEA Grapalat" w:cs="Arian AMU"/>
          <w:lang w:val="hy-AM"/>
        </w:rPr>
        <w:t xml:space="preserve">։ </w:t>
      </w:r>
      <w:r>
        <w:rPr>
          <w:rFonts w:ascii="GHEA Grapalat" w:eastAsia="Calibri" w:hAnsi="GHEA Grapalat" w:cs="Arian AMU"/>
        </w:rPr>
        <w:t xml:space="preserve">Բյուջետային գրասենյակների, որպես անկախ ֆինանսական ինստիտուտների, </w:t>
      </w:r>
      <w:r>
        <w:rPr>
          <w:rFonts w:ascii="GHEA Grapalat" w:eastAsia="Calibri" w:hAnsi="GHEA Grapalat" w:cs="Arian AMU"/>
          <w:b/>
        </w:rPr>
        <w:t>արդյունավետ գործունեության</w:t>
      </w:r>
      <w:r>
        <w:rPr>
          <w:rFonts w:ascii="GHEA Grapalat" w:eastAsia="Calibri" w:hAnsi="GHEA Grapalat" w:cs="Arian AMU"/>
        </w:rPr>
        <w:t xml:space="preserve"> կարևորագույն սկսբունքների են սահմանվել </w:t>
      </w:r>
      <w:r>
        <w:rPr>
          <w:rFonts w:ascii="GHEA Grapalat" w:eastAsia="Calibri" w:hAnsi="GHEA Grapalat" w:cs="Arian AMU"/>
          <w:b/>
        </w:rPr>
        <w:t>նրանց անկախությունն ու անկողմնակալ մասնագիտական գործունեությունը</w:t>
      </w:r>
      <w:r>
        <w:rPr>
          <w:rFonts w:ascii="GHEA Grapalat" w:eastAsia="Calibri" w:hAnsi="GHEA Grapalat" w:cs="Arian AMU"/>
        </w:rPr>
        <w:t xml:space="preserve">, որոնք միմյանց հետ գտնվում են անքակտելի կապի մեջ: </w:t>
      </w:r>
    </w:p>
    <w:p w:rsidR="001403D6" w:rsidRPr="009A4F32" w:rsidRDefault="001403D6" w:rsidP="00E45471">
      <w:pPr>
        <w:spacing w:after="0" w:line="240" w:lineRule="auto"/>
        <w:ind w:firstLine="720"/>
        <w:jc w:val="center"/>
        <w:rPr>
          <w:rFonts w:ascii="GHEA Grapalat" w:eastAsia="Times New Roman" w:hAnsi="GHEA Grapalat" w:cs="Sylfaen"/>
          <w:b/>
          <w:sz w:val="16"/>
          <w:szCs w:val="16"/>
        </w:rPr>
      </w:pPr>
    </w:p>
    <w:p w:rsidR="001403D6" w:rsidRDefault="001403D6" w:rsidP="00E45471">
      <w:pPr>
        <w:spacing w:after="0" w:line="240" w:lineRule="auto"/>
        <w:ind w:firstLine="720"/>
        <w:jc w:val="center"/>
        <w:rPr>
          <w:rFonts w:ascii="GHEA Grapalat" w:eastAsia="Times New Roman" w:hAnsi="GHEA Grapalat" w:cs="Sylfaen"/>
          <w:b/>
        </w:rPr>
      </w:pPr>
      <w:r>
        <w:rPr>
          <w:rFonts w:ascii="GHEA Grapalat" w:eastAsia="Times New Roman" w:hAnsi="GHEA Grapalat" w:cs="Sylfaen"/>
          <w:b/>
        </w:rPr>
        <w:t>ԲՅՈՒՋԵՏԱՅԻՆ ԳՐԱՍԵՆՅԱԿ</w:t>
      </w:r>
    </w:p>
    <w:p w:rsidR="001403D6" w:rsidRPr="009A4F32" w:rsidRDefault="001403D6" w:rsidP="00E45471">
      <w:pPr>
        <w:spacing w:after="0" w:line="240" w:lineRule="auto"/>
        <w:ind w:firstLine="720"/>
        <w:jc w:val="center"/>
        <w:rPr>
          <w:rFonts w:ascii="GHEA Grapalat" w:eastAsia="Times New Roman" w:hAnsi="GHEA Grapalat" w:cs="Sylfaen"/>
          <w:sz w:val="16"/>
          <w:szCs w:val="16"/>
        </w:rPr>
      </w:pPr>
    </w:p>
    <w:p w:rsidR="001403D6" w:rsidRDefault="001403D6" w:rsidP="00E45471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Սահմանադրության</w:t>
      </w:r>
      <w:r>
        <w:rPr>
          <w:rFonts w:ascii="GHEA Grapalat" w:eastAsia="Times New Roman" w:hAnsi="GHEA Grapalat" w:cs="Times New Roman"/>
        </w:rPr>
        <w:t xml:space="preserve"> 111-</w:t>
      </w:r>
      <w:r>
        <w:rPr>
          <w:rFonts w:ascii="GHEA Grapalat" w:eastAsia="Times New Roman" w:hAnsi="GHEA Grapalat" w:cs="Sylfaen"/>
        </w:rPr>
        <w:t>րդ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հոդվածի</w:t>
      </w:r>
      <w:r>
        <w:rPr>
          <w:rFonts w:ascii="GHEA Grapalat" w:eastAsia="Times New Roman" w:hAnsi="GHEA Grapalat" w:cs="Times New Roman"/>
        </w:rPr>
        <w:t xml:space="preserve"> 1-</w:t>
      </w:r>
      <w:r>
        <w:rPr>
          <w:rFonts w:ascii="GHEA Grapalat" w:eastAsia="Times New Roman" w:hAnsi="GHEA Grapalat" w:cs="Sylfaen"/>
        </w:rPr>
        <w:t>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մասով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Ազգային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ժողովին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վերապահված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վերահսկողական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լիազորությունների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ինչպես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նաև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Կանոնակարգի</w:t>
      </w:r>
      <w:r>
        <w:rPr>
          <w:rFonts w:ascii="GHEA Grapalat" w:eastAsia="Times New Roman" w:hAnsi="GHEA Grapalat" w:cs="Times New Roman"/>
        </w:rPr>
        <w:t xml:space="preserve"> 20-</w:t>
      </w:r>
      <w:r>
        <w:rPr>
          <w:rFonts w:ascii="GHEA Grapalat" w:eastAsia="Times New Roman" w:hAnsi="GHEA Grapalat" w:cs="Sylfaen"/>
        </w:rPr>
        <w:t>րդ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գլխով</w:t>
      </w:r>
      <w:r>
        <w:rPr>
          <w:rFonts w:ascii="GHEA Grapalat" w:eastAsia="Times New Roman" w:hAnsi="GHEA Grapalat" w:cs="Times New Roman"/>
        </w:rPr>
        <w:t>, 114-118-</w:t>
      </w:r>
      <w:r>
        <w:rPr>
          <w:rFonts w:ascii="GHEA Grapalat" w:eastAsia="Times New Roman" w:hAnsi="GHEA Grapalat" w:cs="Sylfaen"/>
        </w:rPr>
        <w:t>րդ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հոդվածներով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սահմանված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դրույթների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արդյունավետ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իրականացմանը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նպաստելու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պատգամավորներին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մշտական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հանձնաժողովներին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խմբակցություններին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մասնագիտական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աջակցություն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ու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տեղեկատվություն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տրամադրելու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համար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կազմավորվել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է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Բյուջետային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գրասենյակ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որն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օժտված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է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գործառութային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անկախությամբ</w:t>
      </w:r>
      <w:r>
        <w:rPr>
          <w:rFonts w:ascii="GHEA Grapalat" w:eastAsia="Times New Roman" w:hAnsi="GHEA Grapalat" w:cs="Times New Roman"/>
        </w:rPr>
        <w:t>:</w:t>
      </w:r>
    </w:p>
    <w:p w:rsidR="001403D6" w:rsidRDefault="001403D6" w:rsidP="00E45471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Բյուջետային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գրասենյակի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գործունեության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ընդհանուր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համակարգումը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մշտադիտարկումը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իրականացնում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է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իրավասու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մշտական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հանձնաժողովը</w:t>
      </w:r>
      <w:r>
        <w:rPr>
          <w:rFonts w:ascii="GHEA Grapalat" w:eastAsia="Times New Roman" w:hAnsi="GHEA Grapalat" w:cs="Times New Roman"/>
        </w:rPr>
        <w:t>:</w:t>
      </w:r>
    </w:p>
    <w:p w:rsidR="001403D6" w:rsidRDefault="001403D6" w:rsidP="00E45471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Բյուջետային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գրասենյակը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կազմված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է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համակարգող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փորձագետից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չորս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այլ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փորձագետներից</w:t>
      </w:r>
      <w:r>
        <w:rPr>
          <w:rFonts w:ascii="GHEA Grapalat" w:eastAsia="Times New Roman" w:hAnsi="GHEA Grapalat" w:cs="Times New Roman"/>
        </w:rPr>
        <w:t>:</w:t>
      </w:r>
    </w:p>
    <w:p w:rsidR="001403D6" w:rsidRDefault="001403D6" w:rsidP="00E45471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Բյուջետային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գրասենյակի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փորձագետներն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աշխատանքի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են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ընդունվում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մրցույթով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Խորհրդի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սահմանած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կարգով՝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հինգ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տարի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ժամկետով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Աշխատակազմի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հետ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կնքված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աշխատանքային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պայմանագրով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որի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գործողությունը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կարող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է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նույն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ժամկետով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երկարաձգվել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իրավասու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հանձնաժողովի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առաջարկությամբ՝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Ազգային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ժողովի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նախագահի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համաձայնությամբ</w:t>
      </w:r>
      <w:r>
        <w:rPr>
          <w:rFonts w:ascii="GHEA Grapalat" w:eastAsia="Times New Roman" w:hAnsi="GHEA Grapalat" w:cs="Times New Roman"/>
        </w:rPr>
        <w:t xml:space="preserve">: </w:t>
      </w:r>
      <w:r>
        <w:rPr>
          <w:rFonts w:ascii="GHEA Grapalat" w:eastAsia="Times New Roman" w:hAnsi="GHEA Grapalat" w:cs="Sylfaen"/>
        </w:rPr>
        <w:t>Փորձագետի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պաշտոնի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նկարագիրը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հանդիսանում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է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աշխատանքային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պայմանագրի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բաղկացուցիչ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մասը</w:t>
      </w:r>
      <w:r>
        <w:rPr>
          <w:rFonts w:ascii="GHEA Grapalat" w:eastAsia="Times New Roman" w:hAnsi="GHEA Grapalat" w:cs="Times New Roman"/>
        </w:rPr>
        <w:t>:</w:t>
      </w:r>
    </w:p>
    <w:p w:rsidR="001403D6" w:rsidRDefault="001403D6" w:rsidP="00E45471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Բյուջետային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գրասենյակի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փորձագետների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աշխատանքի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անմիջական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համակարգումը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կազմակերպումը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վերահսկումն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իրականացնում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է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Բյուջետային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գրասենյակի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համակարգող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փորձագետը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որը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պատասխանատու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է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Բյուջետային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գրասենյակի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գործառույթների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պատշաճ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իրականացման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համար</w:t>
      </w:r>
      <w:r>
        <w:rPr>
          <w:rFonts w:ascii="GHEA Grapalat" w:eastAsia="Times New Roman" w:hAnsi="GHEA Grapalat" w:cs="Times New Roman"/>
        </w:rPr>
        <w:t>:</w:t>
      </w:r>
    </w:p>
    <w:p w:rsidR="001403D6" w:rsidRDefault="001403D6" w:rsidP="00E4547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Բյուջետային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գրասենյակն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օժտված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է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գործառութային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ինքնավարությամբ</w:t>
      </w:r>
      <w:r>
        <w:rPr>
          <w:rFonts w:ascii="GHEA Grapalat" w:eastAsia="Times New Roman" w:hAnsi="GHEA Grapalat" w:cs="Times New Roman"/>
        </w:rPr>
        <w:t xml:space="preserve">: </w:t>
      </w:r>
      <w:r>
        <w:rPr>
          <w:rFonts w:ascii="GHEA Grapalat" w:eastAsia="Times New Roman" w:hAnsi="GHEA Grapalat" w:cs="Sylfaen"/>
        </w:rPr>
        <w:t>Բյուջետային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գրասենյակն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իր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գործունեությունն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իրականացնում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է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իրեն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վերաբերելի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իրավական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ակտերին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համապատասխան</w:t>
      </w:r>
      <w:r>
        <w:rPr>
          <w:rFonts w:ascii="GHEA Grapalat" w:eastAsia="Times New Roman" w:hAnsi="GHEA Grapalat" w:cs="Times New Roman"/>
        </w:rPr>
        <w:t>:</w:t>
      </w:r>
    </w:p>
    <w:p w:rsidR="001403D6" w:rsidRDefault="001403D6" w:rsidP="00E4547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Բյուջետային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գրասենյակն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իր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գործառույթների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իրականացման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նպատակով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պետական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կառավարման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տեղական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ինքնակառավարման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մարմիններից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պաշտոնատար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անձանցից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հիմնարկներից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կազմակերպություններից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անհրաժեշտ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տեղեկատվություն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ստանալու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համար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դիմում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է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իրավասու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մշտական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հանձնաժողովի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նախագահին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կամ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որևէ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պատգամավորի</w:t>
      </w:r>
      <w:r>
        <w:rPr>
          <w:rFonts w:ascii="GHEA Grapalat" w:eastAsia="Times New Roman" w:hAnsi="GHEA Grapalat" w:cs="Times New Roman"/>
        </w:rPr>
        <w:t>:</w:t>
      </w:r>
    </w:p>
    <w:p w:rsidR="001403D6" w:rsidRDefault="001403D6" w:rsidP="00E4547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Բյուջետային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գրասենյակն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իր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գործառույթներն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իրականացնելիս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օգտվում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է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Հայաստանի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Հանրապետության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պետական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մարմինների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պաշտոնական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փաստաթղթերից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տեղեկատվությունից</w:t>
      </w:r>
      <w:r>
        <w:rPr>
          <w:rFonts w:ascii="GHEA Grapalat" w:eastAsia="Times New Roman" w:hAnsi="GHEA Grapalat" w:cs="Times New Roman"/>
        </w:rPr>
        <w:t>:</w:t>
      </w:r>
    </w:p>
    <w:p w:rsidR="00E45471" w:rsidRPr="00E45471" w:rsidRDefault="00E45471" w:rsidP="00E45471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sz w:val="16"/>
          <w:szCs w:val="16"/>
        </w:rPr>
      </w:pPr>
    </w:p>
    <w:p w:rsidR="00E45471" w:rsidRDefault="00E45471" w:rsidP="00E45471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</w:rPr>
      </w:pPr>
    </w:p>
    <w:p w:rsidR="00E45471" w:rsidRDefault="00E45471" w:rsidP="00E45471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</w:rPr>
      </w:pPr>
    </w:p>
    <w:p w:rsidR="001403D6" w:rsidRDefault="001403D6" w:rsidP="00E45471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</w:rPr>
      </w:pPr>
      <w:r>
        <w:rPr>
          <w:rFonts w:ascii="GHEA Grapalat" w:eastAsia="Times New Roman" w:hAnsi="GHEA Grapalat" w:cs="Sylfaen"/>
          <w:b/>
        </w:rPr>
        <w:lastRenderedPageBreak/>
        <w:t>Բյուջետային</w:t>
      </w:r>
      <w:r>
        <w:rPr>
          <w:rFonts w:ascii="GHEA Grapalat" w:eastAsia="Times New Roman" w:hAnsi="GHEA Grapalat" w:cs="Times New Roman"/>
          <w:b/>
        </w:rPr>
        <w:t xml:space="preserve"> </w:t>
      </w:r>
      <w:r>
        <w:rPr>
          <w:rFonts w:ascii="GHEA Grapalat" w:eastAsia="Times New Roman" w:hAnsi="GHEA Grapalat" w:cs="Sylfaen"/>
          <w:b/>
        </w:rPr>
        <w:t>գրասենյակի</w:t>
      </w:r>
      <w:r>
        <w:rPr>
          <w:rFonts w:ascii="GHEA Grapalat" w:eastAsia="Times New Roman" w:hAnsi="GHEA Grapalat" w:cs="Times New Roman"/>
          <w:b/>
        </w:rPr>
        <w:t xml:space="preserve"> </w:t>
      </w:r>
      <w:r>
        <w:rPr>
          <w:rFonts w:ascii="GHEA Grapalat" w:eastAsia="Times New Roman" w:hAnsi="GHEA Grapalat" w:cs="Sylfaen"/>
          <w:b/>
        </w:rPr>
        <w:t>գործառույթներ</w:t>
      </w:r>
      <w:r w:rsidR="00E45471">
        <w:rPr>
          <w:rFonts w:ascii="GHEA Grapalat" w:eastAsia="Times New Roman" w:hAnsi="GHEA Grapalat" w:cs="Sylfaen"/>
          <w:b/>
        </w:rPr>
        <w:t>ը</w:t>
      </w:r>
    </w:p>
    <w:p w:rsidR="00E45471" w:rsidRPr="00E45471" w:rsidRDefault="00E45471" w:rsidP="00E45471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sz w:val="16"/>
          <w:szCs w:val="16"/>
        </w:rPr>
      </w:pPr>
    </w:p>
    <w:p w:rsidR="00E45471" w:rsidRDefault="00E45471" w:rsidP="00E45471">
      <w:pPr>
        <w:spacing w:after="0" w:line="240" w:lineRule="auto"/>
        <w:ind w:firstLine="375"/>
        <w:rPr>
          <w:rFonts w:ascii="GHEA Grapalat" w:eastAsia="Times New Roman" w:hAnsi="GHEA Grapalat" w:cs="Times New Roman"/>
          <w:b/>
        </w:rPr>
      </w:pPr>
      <w:r>
        <w:rPr>
          <w:rFonts w:ascii="GHEA Grapalat" w:eastAsia="Times New Roman" w:hAnsi="GHEA Grapalat" w:cs="Sylfaen"/>
          <w:b/>
        </w:rPr>
        <w:t>Բյուջետային</w:t>
      </w:r>
      <w:r>
        <w:rPr>
          <w:rFonts w:ascii="GHEA Grapalat" w:eastAsia="Times New Roman" w:hAnsi="GHEA Grapalat" w:cs="Times New Roman"/>
          <w:b/>
        </w:rPr>
        <w:t xml:space="preserve"> </w:t>
      </w:r>
      <w:r>
        <w:rPr>
          <w:rFonts w:ascii="GHEA Grapalat" w:eastAsia="Times New Roman" w:hAnsi="GHEA Grapalat" w:cs="Sylfaen"/>
          <w:b/>
        </w:rPr>
        <w:t>գրասենյակի</w:t>
      </w:r>
      <w:r>
        <w:rPr>
          <w:rFonts w:ascii="GHEA Grapalat" w:eastAsia="Times New Roman" w:hAnsi="GHEA Grapalat" w:cs="Times New Roman"/>
          <w:b/>
        </w:rPr>
        <w:t xml:space="preserve"> </w:t>
      </w:r>
      <w:r>
        <w:rPr>
          <w:rFonts w:ascii="GHEA Grapalat" w:eastAsia="Times New Roman" w:hAnsi="GHEA Grapalat" w:cs="Sylfaen"/>
          <w:b/>
        </w:rPr>
        <w:t>գործառույթներն</w:t>
      </w:r>
      <w:r>
        <w:rPr>
          <w:rFonts w:ascii="GHEA Grapalat" w:eastAsia="Times New Roman" w:hAnsi="GHEA Grapalat" w:cs="Times New Roman"/>
          <w:b/>
        </w:rPr>
        <w:t xml:space="preserve"> </w:t>
      </w:r>
      <w:r>
        <w:rPr>
          <w:rFonts w:ascii="GHEA Grapalat" w:eastAsia="Times New Roman" w:hAnsi="GHEA Grapalat" w:cs="Sylfaen"/>
          <w:b/>
        </w:rPr>
        <w:t>են</w:t>
      </w:r>
      <w:r>
        <w:rPr>
          <w:rFonts w:ascii="GHEA Grapalat" w:eastAsia="Times New Roman" w:hAnsi="GHEA Grapalat" w:cs="Times New Roman"/>
          <w:b/>
        </w:rPr>
        <w:t>`</w:t>
      </w:r>
    </w:p>
    <w:p w:rsidR="001403D6" w:rsidRDefault="001403D6" w:rsidP="00E4547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 xml:space="preserve">1) </w:t>
      </w:r>
      <w:r>
        <w:rPr>
          <w:rFonts w:ascii="GHEA Grapalat" w:eastAsia="Times New Roman" w:hAnsi="GHEA Grapalat" w:cs="Sylfaen"/>
        </w:rPr>
        <w:t>պետական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նախագծում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պետական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կատարման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մասին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տարեկան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հաշվետվությունում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բյուջետային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մուտքերը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ելքերը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ծրագրային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(</w:t>
      </w:r>
      <w:r>
        <w:rPr>
          <w:rFonts w:ascii="GHEA Grapalat" w:eastAsia="Times New Roman" w:hAnsi="GHEA Grapalat" w:cs="Sylfaen"/>
        </w:rPr>
        <w:t>կամ</w:t>
      </w:r>
      <w:r>
        <w:rPr>
          <w:rFonts w:ascii="GHEA Grapalat" w:eastAsia="Times New Roman" w:hAnsi="GHEA Grapalat" w:cs="Times New Roman"/>
        </w:rPr>
        <w:t xml:space="preserve">) </w:t>
      </w:r>
      <w:r>
        <w:rPr>
          <w:rFonts w:ascii="GHEA Grapalat" w:eastAsia="Times New Roman" w:hAnsi="GHEA Grapalat" w:cs="Sylfaen"/>
        </w:rPr>
        <w:t>այլ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ձևաչափով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ներկայացված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փաստաթղթի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վերաբերյալ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տեղեկանքներ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տրամադրելը</w:t>
      </w:r>
      <w:r>
        <w:rPr>
          <w:rFonts w:ascii="GHEA Grapalat" w:eastAsia="Times New Roman" w:hAnsi="GHEA Grapalat" w:cs="Times New Roman"/>
        </w:rPr>
        <w:t>.</w:t>
      </w:r>
    </w:p>
    <w:p w:rsidR="001403D6" w:rsidRDefault="001403D6" w:rsidP="00E4547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 xml:space="preserve">2) </w:t>
      </w:r>
      <w:r>
        <w:rPr>
          <w:rFonts w:ascii="GHEA Grapalat" w:eastAsia="Times New Roman" w:hAnsi="GHEA Grapalat" w:cs="Sylfaen"/>
        </w:rPr>
        <w:t>Ազգային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ժողովի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մասնագիտական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կարողությունների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շարունակական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զարգացում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հանրային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ֆինանսների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ոլորտում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այդ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թվում</w:t>
      </w:r>
      <w:r>
        <w:rPr>
          <w:rFonts w:ascii="GHEA Grapalat" w:eastAsia="Times New Roman" w:hAnsi="GHEA Grapalat" w:cs="Times New Roman"/>
        </w:rPr>
        <w:t xml:space="preserve">` </w:t>
      </w:r>
      <w:r>
        <w:rPr>
          <w:rFonts w:ascii="GHEA Grapalat" w:eastAsia="Times New Roman" w:hAnsi="GHEA Grapalat" w:cs="Sylfaen"/>
        </w:rPr>
        <w:t>ծրագրային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բյուջետավորման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ձևաչափի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վերաբերյալ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դասընթացների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կազմակերպումը</w:t>
      </w:r>
      <w:r>
        <w:rPr>
          <w:rFonts w:ascii="GHEA Grapalat" w:eastAsia="Times New Roman" w:hAnsi="GHEA Grapalat" w:cs="Times New Roman"/>
        </w:rPr>
        <w:t>.</w:t>
      </w:r>
    </w:p>
    <w:p w:rsidR="001403D6" w:rsidRDefault="001403D6" w:rsidP="00E4547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 xml:space="preserve">3) </w:t>
      </w:r>
      <w:r>
        <w:rPr>
          <w:rFonts w:ascii="GHEA Grapalat" w:eastAsia="Times New Roman" w:hAnsi="GHEA Grapalat" w:cs="Sylfaen"/>
        </w:rPr>
        <w:t>պետական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նախագծի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ամփոփ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նկարագրի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պատրաստումը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ինչպես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նաև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ճյուղային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ծրագրային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ոլորտային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ամփոփ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նկարագրերի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տեղեկանքների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պատրաստումը</w:t>
      </w:r>
      <w:r>
        <w:rPr>
          <w:rFonts w:ascii="GHEA Grapalat" w:eastAsia="Times New Roman" w:hAnsi="GHEA Grapalat" w:cs="Times New Roman"/>
        </w:rPr>
        <w:t>.</w:t>
      </w:r>
    </w:p>
    <w:p w:rsidR="001403D6" w:rsidRDefault="001403D6" w:rsidP="00E4547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 xml:space="preserve">4) </w:t>
      </w:r>
      <w:r>
        <w:rPr>
          <w:rFonts w:ascii="GHEA Grapalat" w:eastAsia="Times New Roman" w:hAnsi="GHEA Grapalat" w:cs="Sylfaen"/>
        </w:rPr>
        <w:t>պետական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մասին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օրենքի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նախագծում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փոփոխություններ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կատարելու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մասին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առաջարկների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ձևակերպմանն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աջակցությունը</w:t>
      </w:r>
      <w:r>
        <w:rPr>
          <w:rFonts w:ascii="GHEA Grapalat" w:eastAsia="Times New Roman" w:hAnsi="GHEA Grapalat" w:cs="Times New Roman"/>
        </w:rPr>
        <w:t xml:space="preserve">` </w:t>
      </w:r>
      <w:r>
        <w:rPr>
          <w:rFonts w:ascii="GHEA Grapalat" w:eastAsia="Times New Roman" w:hAnsi="GHEA Grapalat" w:cs="Sylfaen"/>
        </w:rPr>
        <w:t>անհրաժեշտության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դեպքում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իրականացնելով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հաշվարկներ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ինչպես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նաև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պետական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մասին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օրենքի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նախագծում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ընդունված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առաջարկների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վերաբերյալ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տեղեկատվության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տրամադրումը՝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ըստ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ծախսերի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բյուջետային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դասակարգման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համապատասխան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հոդվածի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պետական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նախագծի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աղյուսակի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համարի</w:t>
      </w:r>
      <w:r>
        <w:rPr>
          <w:rFonts w:ascii="GHEA Grapalat" w:eastAsia="Times New Roman" w:hAnsi="GHEA Grapalat" w:cs="Times New Roman"/>
        </w:rPr>
        <w:t>.</w:t>
      </w:r>
    </w:p>
    <w:p w:rsidR="001403D6" w:rsidRDefault="001403D6" w:rsidP="00E4547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 xml:space="preserve">5) </w:t>
      </w:r>
      <w:r>
        <w:rPr>
          <w:rFonts w:ascii="GHEA Grapalat" w:eastAsia="Times New Roman" w:hAnsi="GHEA Grapalat" w:cs="Sylfaen"/>
        </w:rPr>
        <w:t>պետական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կատարման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ընթացքի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վերաբերյալ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տեղեկատվության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տրամադրումը</w:t>
      </w:r>
      <w:r>
        <w:rPr>
          <w:rFonts w:ascii="GHEA Grapalat" w:eastAsia="Times New Roman" w:hAnsi="GHEA Grapalat" w:cs="Times New Roman"/>
        </w:rPr>
        <w:t xml:space="preserve">: </w:t>
      </w:r>
      <w:r>
        <w:rPr>
          <w:rFonts w:ascii="GHEA Grapalat" w:eastAsia="Times New Roman" w:hAnsi="GHEA Grapalat" w:cs="Sylfaen"/>
        </w:rPr>
        <w:t>Այդ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նպատակով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Բյուջետային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գրասենյակն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իրականացնում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է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պետական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եկամուտների</w:t>
      </w:r>
      <w:r>
        <w:rPr>
          <w:rFonts w:ascii="GHEA Grapalat" w:eastAsia="Times New Roman" w:hAnsi="GHEA Grapalat" w:cs="Times New Roman"/>
        </w:rPr>
        <w:t xml:space="preserve">` </w:t>
      </w:r>
      <w:r>
        <w:rPr>
          <w:rFonts w:ascii="GHEA Grapalat" w:eastAsia="Times New Roman" w:hAnsi="GHEA Grapalat" w:cs="Sylfaen"/>
        </w:rPr>
        <w:t>ըստ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հարկերի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տուրքերի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պաշտոնական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դրամաշնորհների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այլ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եկամուտների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տեսակների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ինչպես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նաև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պետական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ծախսերի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ոչ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ֆինանսական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ակտիվների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հետ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գործառնությունների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պետական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դեֆիցիտի</w:t>
      </w:r>
      <w:r>
        <w:rPr>
          <w:rFonts w:ascii="GHEA Grapalat" w:eastAsia="Times New Roman" w:hAnsi="GHEA Grapalat" w:cs="Times New Roman"/>
        </w:rPr>
        <w:t xml:space="preserve"> (</w:t>
      </w:r>
      <w:r>
        <w:rPr>
          <w:rFonts w:ascii="GHEA Grapalat" w:eastAsia="Times New Roman" w:hAnsi="GHEA Grapalat" w:cs="Sylfaen"/>
        </w:rPr>
        <w:t>պակասուրդի</w:t>
      </w:r>
      <w:r>
        <w:rPr>
          <w:rFonts w:ascii="GHEA Grapalat" w:eastAsia="Times New Roman" w:hAnsi="GHEA Grapalat" w:cs="Times New Roman"/>
        </w:rPr>
        <w:t xml:space="preserve">) </w:t>
      </w:r>
      <w:r>
        <w:rPr>
          <w:rFonts w:ascii="GHEA Grapalat" w:eastAsia="Times New Roman" w:hAnsi="GHEA Grapalat" w:cs="Sylfaen"/>
        </w:rPr>
        <w:t>ֆինանսավորման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աղբյուրների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առցանց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դիտարկում</w:t>
      </w:r>
      <w:r>
        <w:rPr>
          <w:rFonts w:ascii="GHEA Grapalat" w:eastAsia="Times New Roman" w:hAnsi="GHEA Grapalat" w:cs="Times New Roman"/>
        </w:rPr>
        <w:t xml:space="preserve">` </w:t>
      </w:r>
      <w:r>
        <w:rPr>
          <w:rFonts w:ascii="GHEA Grapalat" w:eastAsia="Times New Roman" w:hAnsi="GHEA Grapalat" w:cs="Sylfaen"/>
        </w:rPr>
        <w:t>տվյալ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տարվա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պետական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մասին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Հայաստանի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Հանրապետության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օրենքի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հավելվածների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մանրամասնությունների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մակարդակով</w:t>
      </w:r>
      <w:r>
        <w:rPr>
          <w:rFonts w:ascii="GHEA Grapalat" w:eastAsia="Times New Roman" w:hAnsi="GHEA Grapalat" w:cs="Times New Roman"/>
        </w:rPr>
        <w:t>.</w:t>
      </w:r>
    </w:p>
    <w:p w:rsidR="001403D6" w:rsidRDefault="001403D6" w:rsidP="00E4547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 xml:space="preserve">6) </w:t>
      </w:r>
      <w:r>
        <w:rPr>
          <w:rFonts w:ascii="GHEA Grapalat" w:eastAsia="Times New Roman" w:hAnsi="GHEA Grapalat" w:cs="Sylfaen"/>
        </w:rPr>
        <w:t>պետական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եկամուտների</w:t>
      </w:r>
      <w:r>
        <w:rPr>
          <w:rFonts w:ascii="GHEA Grapalat" w:eastAsia="Times New Roman" w:hAnsi="GHEA Grapalat" w:cs="Times New Roman"/>
        </w:rPr>
        <w:t xml:space="preserve"> (</w:t>
      </w:r>
      <w:r>
        <w:rPr>
          <w:rFonts w:ascii="GHEA Grapalat" w:eastAsia="Times New Roman" w:hAnsi="GHEA Grapalat" w:cs="Sylfaen"/>
        </w:rPr>
        <w:t>այդ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թվում</w:t>
      </w:r>
      <w:r>
        <w:rPr>
          <w:rFonts w:ascii="GHEA Grapalat" w:eastAsia="Times New Roman" w:hAnsi="GHEA Grapalat" w:cs="Times New Roman"/>
        </w:rPr>
        <w:t xml:space="preserve">` </w:t>
      </w:r>
      <w:r>
        <w:rPr>
          <w:rFonts w:ascii="GHEA Grapalat" w:eastAsia="Times New Roman" w:hAnsi="GHEA Grapalat" w:cs="Sylfaen"/>
        </w:rPr>
        <w:t>արտաբյուջետային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միջոցների</w:t>
      </w:r>
      <w:r>
        <w:rPr>
          <w:rFonts w:ascii="GHEA Grapalat" w:eastAsia="Times New Roman" w:hAnsi="GHEA Grapalat" w:cs="Times New Roman"/>
        </w:rPr>
        <w:t xml:space="preserve">), </w:t>
      </w:r>
      <w:r>
        <w:rPr>
          <w:rFonts w:ascii="GHEA Grapalat" w:eastAsia="Times New Roman" w:hAnsi="GHEA Grapalat" w:cs="Sylfaen"/>
        </w:rPr>
        <w:t>ինչպես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նաև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պետական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բյուջեով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հատկացվող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հատկացված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միջոցների</w:t>
      </w:r>
      <w:r>
        <w:rPr>
          <w:rFonts w:ascii="GHEA Grapalat" w:eastAsia="Times New Roman" w:hAnsi="GHEA Grapalat" w:cs="Times New Roman"/>
        </w:rPr>
        <w:t xml:space="preserve"> (</w:t>
      </w:r>
      <w:r>
        <w:rPr>
          <w:rFonts w:ascii="GHEA Grapalat" w:eastAsia="Times New Roman" w:hAnsi="GHEA Grapalat" w:cs="Sylfaen"/>
        </w:rPr>
        <w:t>այդ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թվում</w:t>
      </w:r>
      <w:r>
        <w:rPr>
          <w:rFonts w:ascii="GHEA Grapalat" w:eastAsia="Times New Roman" w:hAnsi="GHEA Grapalat" w:cs="Times New Roman"/>
        </w:rPr>
        <w:t xml:space="preserve">` </w:t>
      </w:r>
      <w:r>
        <w:rPr>
          <w:rFonts w:ascii="GHEA Grapalat" w:eastAsia="Times New Roman" w:hAnsi="GHEA Grapalat" w:cs="Sylfaen"/>
        </w:rPr>
        <w:t>արտաբյուջետային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միջոցների</w:t>
      </w:r>
      <w:r>
        <w:rPr>
          <w:rFonts w:ascii="GHEA Grapalat" w:eastAsia="Times New Roman" w:hAnsi="GHEA Grapalat" w:cs="Times New Roman"/>
        </w:rPr>
        <w:t xml:space="preserve">) </w:t>
      </w:r>
      <w:r>
        <w:rPr>
          <w:rFonts w:ascii="GHEA Grapalat" w:eastAsia="Times New Roman" w:hAnsi="GHEA Grapalat" w:cs="Sylfaen"/>
        </w:rPr>
        <w:t>ծախսման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պակասուրդի</w:t>
      </w:r>
      <w:r>
        <w:rPr>
          <w:rFonts w:ascii="GHEA Grapalat" w:eastAsia="Times New Roman" w:hAnsi="GHEA Grapalat" w:cs="Times New Roman"/>
        </w:rPr>
        <w:t xml:space="preserve"> (</w:t>
      </w:r>
      <w:r>
        <w:rPr>
          <w:rFonts w:ascii="GHEA Grapalat" w:eastAsia="Times New Roman" w:hAnsi="GHEA Grapalat" w:cs="Sylfaen"/>
        </w:rPr>
        <w:t>հավելուրդի</w:t>
      </w:r>
      <w:r>
        <w:rPr>
          <w:rFonts w:ascii="GHEA Grapalat" w:eastAsia="Times New Roman" w:hAnsi="GHEA Grapalat" w:cs="Times New Roman"/>
        </w:rPr>
        <w:t xml:space="preserve">) </w:t>
      </w:r>
      <w:r>
        <w:rPr>
          <w:rFonts w:ascii="GHEA Grapalat" w:eastAsia="Times New Roman" w:hAnsi="GHEA Grapalat" w:cs="Sylfaen"/>
        </w:rPr>
        <w:t>վերաբերյալ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տեղեկանքների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տրամադրումը</w:t>
      </w:r>
      <w:r>
        <w:rPr>
          <w:rFonts w:ascii="GHEA Grapalat" w:eastAsia="Times New Roman" w:hAnsi="GHEA Grapalat" w:cs="Times New Roman"/>
        </w:rPr>
        <w:t>.</w:t>
      </w:r>
    </w:p>
    <w:p w:rsidR="001403D6" w:rsidRDefault="001403D6" w:rsidP="00E4547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 xml:space="preserve">7) </w:t>
      </w:r>
      <w:r>
        <w:rPr>
          <w:rFonts w:ascii="GHEA Grapalat" w:eastAsia="Times New Roman" w:hAnsi="GHEA Grapalat" w:cs="Sylfaen"/>
        </w:rPr>
        <w:t>Հայաստանի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Հանրապետության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սոցիալ</w:t>
      </w:r>
      <w:r>
        <w:rPr>
          <w:rFonts w:ascii="GHEA Grapalat" w:eastAsia="Times New Roman" w:hAnsi="GHEA Grapalat" w:cs="Times New Roman"/>
        </w:rPr>
        <w:t>-</w:t>
      </w:r>
      <w:r>
        <w:rPr>
          <w:rFonts w:ascii="GHEA Grapalat" w:eastAsia="Times New Roman" w:hAnsi="GHEA Grapalat" w:cs="Sylfaen"/>
        </w:rPr>
        <w:t>տնտեսական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հիմնական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ցուցանիշների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պետական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պարտքի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վերաբերյալ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տեղեկանքների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տրամադրումը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Հայաստանի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Հանրապետությունում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օտարերկրյա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պետությունների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միջազգային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կազմակերպությունների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աջակցությամբ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իրականացվող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վարկային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ծրագրերի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այդ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թվում՝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պետական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վրա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վարկերի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սպասարկման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ազդեցության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Հայաստանի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Հանրապետությանն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օտարերկրյա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պետությունների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միջազգային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կազմակերպությունների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ինչպես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նաև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այլ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անձանց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տրամադրած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դրամաշնորհների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վերաբերյալ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տեղեկանքների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տրամադրումը</w:t>
      </w:r>
      <w:r>
        <w:rPr>
          <w:rFonts w:ascii="GHEA Grapalat" w:eastAsia="Times New Roman" w:hAnsi="GHEA Grapalat" w:cs="Times New Roman"/>
        </w:rPr>
        <w:t>.</w:t>
      </w:r>
    </w:p>
    <w:p w:rsidR="001403D6" w:rsidRDefault="001403D6" w:rsidP="00E4547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 xml:space="preserve">8) </w:t>
      </w:r>
      <w:r>
        <w:rPr>
          <w:rFonts w:ascii="GHEA Grapalat" w:eastAsia="Times New Roman" w:hAnsi="GHEA Grapalat" w:cs="Sylfaen"/>
        </w:rPr>
        <w:t>պետական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մասին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օրենքի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նախագծի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պետական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կատարման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ընթացքում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պետական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եկամուտների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ծախսերի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ոչ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ֆինանսական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ակտիվների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հետ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գործառնությունների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պետական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դեֆիցիտի</w:t>
      </w:r>
      <w:r>
        <w:rPr>
          <w:rFonts w:ascii="GHEA Grapalat" w:eastAsia="Times New Roman" w:hAnsi="GHEA Grapalat" w:cs="Times New Roman"/>
        </w:rPr>
        <w:t xml:space="preserve"> (</w:t>
      </w:r>
      <w:r>
        <w:rPr>
          <w:rFonts w:ascii="GHEA Grapalat" w:eastAsia="Times New Roman" w:hAnsi="GHEA Grapalat" w:cs="Sylfaen"/>
        </w:rPr>
        <w:t>պակասուրդի</w:t>
      </w:r>
      <w:r>
        <w:rPr>
          <w:rFonts w:ascii="GHEA Grapalat" w:eastAsia="Times New Roman" w:hAnsi="GHEA Grapalat" w:cs="Times New Roman"/>
        </w:rPr>
        <w:t xml:space="preserve">), </w:t>
      </w:r>
      <w:r>
        <w:rPr>
          <w:rFonts w:ascii="GHEA Grapalat" w:eastAsia="Times New Roman" w:hAnsi="GHEA Grapalat" w:cs="Sylfaen"/>
        </w:rPr>
        <w:t>դրա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ֆինանսավորման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աղբյուրների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պետական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պարտքերի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ինչպես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նաև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Հայաստանի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Հանրապետության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պետական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պարտքի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Հայաստանի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Հանրապետությունում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օտարերկրյա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պետությունների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միջազգային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կազմակերպությունների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աջակցությամբ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իրականացվող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վարկային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ծրագրերի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այդ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թվում՝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պետական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վրա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վարկերի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սպասարկման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ազդեցության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Հայաստանի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Հանրապետությանն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օտարերկրյա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պետությունների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միջազգային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կազմակերպությունների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ինչպես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նաև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այլ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անձանց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տրամադրած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դրամաշնորհների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վերաբերյալ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հարցերի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հարցումների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հարցապնդումների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ձևակերպմանն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աջակցությունը</w:t>
      </w:r>
      <w:r>
        <w:rPr>
          <w:rFonts w:ascii="GHEA Grapalat" w:eastAsia="Times New Roman" w:hAnsi="GHEA Grapalat" w:cs="Times New Roman"/>
        </w:rPr>
        <w:t>.</w:t>
      </w:r>
    </w:p>
    <w:p w:rsidR="001403D6" w:rsidRDefault="001403D6" w:rsidP="00E4547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 xml:space="preserve">9) </w:t>
      </w:r>
      <w:r>
        <w:rPr>
          <w:rFonts w:ascii="GHEA Grapalat" w:eastAsia="Times New Roman" w:hAnsi="GHEA Grapalat" w:cs="Sylfaen"/>
        </w:rPr>
        <w:t>պետական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կատարման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մասին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տարեկան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հաշվետվության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ամփոփ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նկարագրի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ինչպես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նաև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պետական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կատարման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մասին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տարեկան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հաշվետվության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ճյուղային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ծրագրային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ոլորտային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ամփոփ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նկարագրերի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տեղեկանքների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պատրաստումը</w:t>
      </w:r>
      <w:r>
        <w:rPr>
          <w:rFonts w:ascii="GHEA Grapalat" w:eastAsia="Times New Roman" w:hAnsi="GHEA Grapalat" w:cs="Times New Roman"/>
        </w:rPr>
        <w:t>.</w:t>
      </w:r>
    </w:p>
    <w:p w:rsidR="001403D6" w:rsidRDefault="001403D6" w:rsidP="00E4547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 xml:space="preserve">10) </w:t>
      </w:r>
      <w:r>
        <w:rPr>
          <w:rFonts w:ascii="GHEA Grapalat" w:eastAsia="Times New Roman" w:hAnsi="GHEA Grapalat" w:cs="Sylfaen"/>
        </w:rPr>
        <w:t>պետական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կատարման</w:t>
      </w:r>
      <w:r>
        <w:rPr>
          <w:rFonts w:ascii="GHEA Grapalat" w:eastAsia="Times New Roman" w:hAnsi="GHEA Grapalat" w:cs="Times New Roman"/>
        </w:rPr>
        <w:t xml:space="preserve"> (</w:t>
      </w:r>
      <w:r>
        <w:rPr>
          <w:rFonts w:ascii="GHEA Grapalat" w:eastAsia="Times New Roman" w:hAnsi="GHEA Grapalat" w:cs="Sylfaen"/>
        </w:rPr>
        <w:t>եռամսյակային</w:t>
      </w:r>
      <w:r>
        <w:rPr>
          <w:rFonts w:ascii="GHEA Grapalat" w:eastAsia="Times New Roman" w:hAnsi="GHEA Grapalat" w:cs="Times New Roman"/>
        </w:rPr>
        <w:t xml:space="preserve">) </w:t>
      </w:r>
      <w:r>
        <w:rPr>
          <w:rFonts w:ascii="GHEA Grapalat" w:eastAsia="Times New Roman" w:hAnsi="GHEA Grapalat" w:cs="Sylfaen"/>
        </w:rPr>
        <w:t>ընթացքի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վերաբերյալ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Կառավարության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ներկայացրած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տեղեկանքի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ամփոփ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նկարագրի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պատրաստումը</w:t>
      </w:r>
      <w:r>
        <w:rPr>
          <w:rFonts w:ascii="GHEA Grapalat" w:eastAsia="Times New Roman" w:hAnsi="GHEA Grapalat" w:cs="Times New Roman"/>
        </w:rPr>
        <w:t>.</w:t>
      </w:r>
    </w:p>
    <w:p w:rsidR="001403D6" w:rsidRDefault="001403D6" w:rsidP="00E4547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 xml:space="preserve">11) </w:t>
      </w:r>
      <w:r>
        <w:rPr>
          <w:rFonts w:ascii="GHEA Grapalat" w:eastAsia="Times New Roman" w:hAnsi="GHEA Grapalat" w:cs="Sylfaen"/>
        </w:rPr>
        <w:t>Հաշվեքննիչ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պալատի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գործունեության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վերաբերյալ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տարեկան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հաղորդումների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պետական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կատարման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վերաբերյալ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ընթացիկ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եզրակացությունների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մասին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տեղեկանքների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տրամադրումը</w:t>
      </w:r>
      <w:r>
        <w:rPr>
          <w:rFonts w:ascii="GHEA Grapalat" w:eastAsia="Times New Roman" w:hAnsi="GHEA Grapalat" w:cs="Times New Roman"/>
        </w:rPr>
        <w:t>.</w:t>
      </w:r>
    </w:p>
    <w:p w:rsidR="001403D6" w:rsidRDefault="001403D6" w:rsidP="00E4547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lastRenderedPageBreak/>
        <w:t xml:space="preserve">12) </w:t>
      </w:r>
      <w:r>
        <w:rPr>
          <w:rFonts w:ascii="GHEA Grapalat" w:eastAsia="Times New Roman" w:hAnsi="GHEA Grapalat" w:cs="Sylfaen"/>
        </w:rPr>
        <w:t>իր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կատարած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աշխատանքների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վերաբերյալ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եռամսյակային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տարեկան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հաշվետվությունները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իրավասու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մշտական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հանձնաժողով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ներկայացնելը</w:t>
      </w:r>
      <w:r>
        <w:rPr>
          <w:rFonts w:ascii="GHEA Grapalat" w:eastAsia="Times New Roman" w:hAnsi="GHEA Grapalat" w:cs="Times New Roman"/>
        </w:rPr>
        <w:t xml:space="preserve">: </w:t>
      </w:r>
      <w:r>
        <w:rPr>
          <w:rFonts w:ascii="GHEA Grapalat" w:eastAsia="Times New Roman" w:hAnsi="GHEA Grapalat" w:cs="Sylfaen"/>
        </w:rPr>
        <w:t>Տարեկան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հաշվետվությունը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տեղադրվում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է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Ազգային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ժողովի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պաշտոնական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ինտերնետային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կայքում</w:t>
      </w:r>
      <w:r>
        <w:rPr>
          <w:rFonts w:ascii="GHEA Grapalat" w:eastAsia="Times New Roman" w:hAnsi="GHEA Grapalat" w:cs="Times New Roman"/>
        </w:rPr>
        <w:t>.</w:t>
      </w:r>
    </w:p>
    <w:p w:rsidR="001403D6" w:rsidRDefault="001403D6" w:rsidP="00E4547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 xml:space="preserve">13) </w:t>
      </w:r>
      <w:r>
        <w:rPr>
          <w:rFonts w:ascii="GHEA Grapalat" w:eastAsia="Times New Roman" w:hAnsi="GHEA Grapalat" w:cs="Sylfaen"/>
        </w:rPr>
        <w:t>մշտական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հանձնաժողովներին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ծրագրային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բյուջետավորման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ներդրման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կատարելագործման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աշխատանքներում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աջակցելը</w:t>
      </w:r>
      <w:r>
        <w:rPr>
          <w:rFonts w:ascii="GHEA Grapalat" w:eastAsia="Times New Roman" w:hAnsi="GHEA Grapalat" w:cs="Times New Roman"/>
        </w:rPr>
        <w:t>:</w:t>
      </w:r>
    </w:p>
    <w:p w:rsidR="001403D6" w:rsidRDefault="001403D6" w:rsidP="00E4547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Բյուջետային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գրասենյակը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պետական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կատարման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ընթացքի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վերաբերյալ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տեղեկատվություն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տրամադրելու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նպատակով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իրականացնում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է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պետական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եկամուտների</w:t>
      </w:r>
      <w:r>
        <w:rPr>
          <w:rFonts w:ascii="GHEA Grapalat" w:eastAsia="Times New Roman" w:hAnsi="GHEA Grapalat" w:cs="Times New Roman"/>
        </w:rPr>
        <w:t xml:space="preserve">` </w:t>
      </w:r>
      <w:r>
        <w:rPr>
          <w:rFonts w:ascii="GHEA Grapalat" w:eastAsia="Times New Roman" w:hAnsi="GHEA Grapalat" w:cs="Sylfaen"/>
        </w:rPr>
        <w:t>ըստ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հարկերի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տուրքերի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պաշտոնական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դրամաշնորհների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այլ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եկամուտների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տեսակների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ինչպես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նաև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պետական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ծախսերի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ոչ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ֆինանսական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ակտիվների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հետ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գործառնությունների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պետական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դեֆիցիտի</w:t>
      </w:r>
      <w:r>
        <w:rPr>
          <w:rFonts w:ascii="GHEA Grapalat" w:eastAsia="Times New Roman" w:hAnsi="GHEA Grapalat" w:cs="Times New Roman"/>
        </w:rPr>
        <w:t xml:space="preserve"> (</w:t>
      </w:r>
      <w:r>
        <w:rPr>
          <w:rFonts w:ascii="GHEA Grapalat" w:eastAsia="Times New Roman" w:hAnsi="GHEA Grapalat" w:cs="Sylfaen"/>
        </w:rPr>
        <w:t>պակասուրդի</w:t>
      </w:r>
      <w:r>
        <w:rPr>
          <w:rFonts w:ascii="GHEA Grapalat" w:eastAsia="Times New Roman" w:hAnsi="GHEA Grapalat" w:cs="Times New Roman"/>
        </w:rPr>
        <w:t xml:space="preserve">) </w:t>
      </w:r>
      <w:r>
        <w:rPr>
          <w:rFonts w:ascii="GHEA Grapalat" w:eastAsia="Times New Roman" w:hAnsi="GHEA Grapalat" w:cs="Sylfaen"/>
        </w:rPr>
        <w:t>ֆինանսավորման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աղբյուրների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առցանց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դիտարկում</w:t>
      </w:r>
      <w:r>
        <w:rPr>
          <w:rFonts w:ascii="GHEA Grapalat" w:eastAsia="Times New Roman" w:hAnsi="GHEA Grapalat" w:cs="Times New Roman"/>
        </w:rPr>
        <w:t xml:space="preserve">` </w:t>
      </w:r>
      <w:r>
        <w:rPr>
          <w:rFonts w:ascii="GHEA Grapalat" w:eastAsia="Times New Roman" w:hAnsi="GHEA Grapalat" w:cs="Sylfaen"/>
        </w:rPr>
        <w:t>տվյալ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տարվա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պետական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մասին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Հայաստանի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Հանրապետության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օրենքի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հավելվածների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մանրամասնությունների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մակարդակով</w:t>
      </w:r>
      <w:r>
        <w:rPr>
          <w:rFonts w:ascii="GHEA Grapalat" w:eastAsia="Times New Roman" w:hAnsi="GHEA Grapalat" w:cs="Times New Roman"/>
        </w:rPr>
        <w:t>:</w:t>
      </w:r>
    </w:p>
    <w:p w:rsidR="001403D6" w:rsidRDefault="001403D6" w:rsidP="00E4547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Բյուջետային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գրասենյակի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աշխատանքային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նյութատեխնիկական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ապահովումն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իրականացնում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է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Աշխատակազմը</w:t>
      </w:r>
      <w:r>
        <w:rPr>
          <w:rFonts w:ascii="GHEA Grapalat" w:eastAsia="Times New Roman" w:hAnsi="GHEA Grapalat" w:cs="Times New Roman"/>
        </w:rPr>
        <w:t>:</w:t>
      </w:r>
    </w:p>
    <w:p w:rsidR="001403D6" w:rsidRDefault="001403D6" w:rsidP="00E45471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</w:rPr>
      </w:pPr>
      <w:r>
        <w:rPr>
          <w:rFonts w:ascii="GHEA Grapalat" w:eastAsia="Times New Roman" w:hAnsi="GHEA Grapalat" w:cs="Times New Roman"/>
          <w:b/>
          <w:bCs/>
        </w:rPr>
        <w:t>Բյուջետային գրասենյակի գործառույթների իրականացումը</w:t>
      </w:r>
    </w:p>
    <w:p w:rsidR="00E45471" w:rsidRPr="00E45471" w:rsidRDefault="00E45471" w:rsidP="00E45471">
      <w:pPr>
        <w:spacing w:after="0" w:line="240" w:lineRule="auto"/>
        <w:jc w:val="center"/>
        <w:rPr>
          <w:rFonts w:ascii="GHEA Grapalat" w:eastAsia="Times New Roman" w:hAnsi="GHEA Grapalat" w:cs="Times New Roman"/>
          <w:sz w:val="16"/>
          <w:szCs w:val="16"/>
        </w:rPr>
      </w:pPr>
    </w:p>
    <w:p w:rsidR="001403D6" w:rsidRDefault="001403D6" w:rsidP="00E45471">
      <w:pPr>
        <w:spacing w:after="0" w:line="240" w:lineRule="auto"/>
        <w:jc w:val="both"/>
        <w:rPr>
          <w:rFonts w:ascii="GHEA Grapalat" w:eastAsia="Times New Roman" w:hAnsi="GHEA Grapalat" w:cs="Times New Roman"/>
          <w:b/>
        </w:rPr>
      </w:pPr>
      <w:r>
        <w:rPr>
          <w:rFonts w:ascii="Courier New" w:eastAsia="Times New Roman" w:hAnsi="Courier New" w:cs="Courier New"/>
        </w:rPr>
        <w:t> </w:t>
      </w:r>
      <w:r>
        <w:rPr>
          <w:rFonts w:ascii="Courier New" w:eastAsia="Times New Roman" w:hAnsi="Courier New" w:cs="Courier New"/>
        </w:rPr>
        <w:tab/>
      </w:r>
      <w:r>
        <w:rPr>
          <w:rFonts w:ascii="GHEA Grapalat" w:eastAsia="Times New Roman" w:hAnsi="GHEA Grapalat" w:cs="GHEA Grapalat"/>
          <w:b/>
        </w:rPr>
        <w:t>Բյուջետային</w:t>
      </w:r>
      <w:r>
        <w:rPr>
          <w:rFonts w:ascii="Courier New" w:eastAsia="Times New Roman" w:hAnsi="Courier New" w:cs="Courier New"/>
          <w:b/>
        </w:rPr>
        <w:t> </w:t>
      </w:r>
      <w:r>
        <w:rPr>
          <w:rFonts w:ascii="GHEA Grapalat" w:eastAsia="Times New Roman" w:hAnsi="GHEA Grapalat" w:cs="GHEA Grapalat"/>
          <w:b/>
        </w:rPr>
        <w:t xml:space="preserve"> գրասենյակն </w:t>
      </w:r>
      <w:r>
        <w:rPr>
          <w:rFonts w:ascii="GHEA Grapalat" w:eastAsia="Times New Roman" w:hAnsi="GHEA Grapalat" w:cs="Sylfaen"/>
        </w:rPr>
        <w:t>իրավասու`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GHEA Grapalat"/>
          <w:b/>
        </w:rPr>
        <w:t>Ազգային ժողովի ֆինանսավարկային և բյուջետային ոլորտի մշտական հանձնաժողով</w:t>
      </w:r>
      <w:r>
        <w:rPr>
          <w:rFonts w:ascii="Courier New" w:eastAsia="Times New Roman" w:hAnsi="Courier New" w:cs="Courier New"/>
          <w:b/>
        </w:rPr>
        <w:t> </w:t>
      </w:r>
      <w:r>
        <w:rPr>
          <w:rFonts w:ascii="GHEA Grapalat" w:eastAsia="Times New Roman" w:hAnsi="GHEA Grapalat" w:cs="GHEA Grapalat"/>
          <w:b/>
        </w:rPr>
        <w:t xml:space="preserve"> է ներկայացնում՝</w:t>
      </w:r>
    </w:p>
    <w:p w:rsidR="001403D6" w:rsidRDefault="001403D6" w:rsidP="00E45471">
      <w:pPr>
        <w:spacing w:after="0" w:line="240" w:lineRule="auto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>1) պետական բյուջեի նախագծի և պետական բյուջեի կատարման մասին տարեկան հաշվետվության ամփոփ նկարագրերը (Պատրաստվում և ներկայացվում են պետական բյուջեի նախագիծը և պետական բյուջեի կատարման մասին տարեկան հաշվետվությունն ստանալուց հետո՝ 10 (տասը) աշխատանքային օրվա ընթացքում).</w:t>
      </w:r>
    </w:p>
    <w:p w:rsidR="001403D6" w:rsidRDefault="001403D6" w:rsidP="00E45471">
      <w:pPr>
        <w:spacing w:after="0" w:line="240" w:lineRule="auto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>2) պետական բյուջեի կատարման ընթացքի վերաբերյալ Կառավարության ներկայացրած տեղեկանքի ամփոփ նկարագիրը(Պատրաստվում և ներկայացվում է պետական բյուջեի կատարման ընթացքի վերաբերյալ Կառավարության ներկայացրած տեղեկանքը ստանալուց հետո՝ 5 (հինգ) աշխատանքային օրվա ընթացքում):</w:t>
      </w:r>
    </w:p>
    <w:p w:rsidR="001403D6" w:rsidRDefault="001403D6" w:rsidP="00E45471">
      <w:pPr>
        <w:spacing w:after="0" w:line="240" w:lineRule="auto"/>
        <w:jc w:val="both"/>
        <w:rPr>
          <w:rFonts w:ascii="GHEA Grapalat" w:eastAsia="Times New Roman" w:hAnsi="GHEA Grapalat" w:cs="Times New Roman"/>
          <w:b/>
        </w:rPr>
      </w:pPr>
      <w:r>
        <w:rPr>
          <w:rFonts w:ascii="Courier New" w:eastAsia="Times New Roman" w:hAnsi="Courier New" w:cs="Courier New"/>
        </w:rPr>
        <w:t> </w:t>
      </w:r>
      <w:r>
        <w:rPr>
          <w:rFonts w:ascii="Courier New" w:eastAsia="Times New Roman" w:hAnsi="Courier New" w:cs="Courier New"/>
        </w:rPr>
        <w:tab/>
      </w:r>
      <w:r>
        <w:rPr>
          <w:rFonts w:ascii="GHEA Grapalat" w:eastAsia="Times New Roman" w:hAnsi="GHEA Grapalat" w:cs="Times New Roman"/>
          <w:b/>
        </w:rPr>
        <w:t>Բյուջետային գրասենյակը պատգամավորներին, մշտական հանձնաժողովներին և  խմբակցություններին`</w:t>
      </w:r>
    </w:p>
    <w:p w:rsidR="001403D6" w:rsidRDefault="001403D6" w:rsidP="00E45471">
      <w:pPr>
        <w:spacing w:after="0" w:line="240" w:lineRule="auto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>1) տրամադրում է (գործառույթներն իրականացվում են համապատասխան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հարցման ներկայացմանը հաջորդող 10 (տասը) աշխատանքային օրվա ընթացքում)՝</w:t>
      </w:r>
    </w:p>
    <w:p w:rsidR="001403D6" w:rsidRDefault="001403D6" w:rsidP="00E4547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տեղեկանքներ՝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պետական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նախագծում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պետական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կատարման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մասին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տարեկան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հաշվետվությունում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բյուջետային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մուտքերը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ելքերը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ծրագրային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(</w:t>
      </w:r>
      <w:r>
        <w:rPr>
          <w:rFonts w:ascii="GHEA Grapalat" w:eastAsia="Times New Roman" w:hAnsi="GHEA Grapalat" w:cs="Sylfaen"/>
        </w:rPr>
        <w:t>կամ</w:t>
      </w:r>
      <w:r>
        <w:rPr>
          <w:rFonts w:ascii="GHEA Grapalat" w:eastAsia="Times New Roman" w:hAnsi="GHEA Grapalat" w:cs="Times New Roman"/>
        </w:rPr>
        <w:t xml:space="preserve">) </w:t>
      </w:r>
      <w:r>
        <w:rPr>
          <w:rFonts w:ascii="GHEA Grapalat" w:eastAsia="Times New Roman" w:hAnsi="GHEA Grapalat" w:cs="Sylfaen"/>
        </w:rPr>
        <w:t>այլ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ձևաչափով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ներկայացված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փաստաթղթի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վերաբերյալ</w:t>
      </w:r>
      <w:r>
        <w:rPr>
          <w:rFonts w:ascii="GHEA Grapalat" w:eastAsia="Times New Roman" w:hAnsi="GHEA Grapalat" w:cs="Times New Roman"/>
        </w:rPr>
        <w:t>.</w:t>
      </w:r>
    </w:p>
    <w:p w:rsidR="001403D6" w:rsidRDefault="001403D6" w:rsidP="00E4547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պետական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նախագծի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ճյուղային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ծրագրային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ոլորտային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ամփոփ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նկարագրեր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տեղեկանքներ</w:t>
      </w:r>
      <w:r>
        <w:rPr>
          <w:rFonts w:ascii="GHEA Grapalat" w:eastAsia="Times New Roman" w:hAnsi="GHEA Grapalat" w:cs="Times New Roman"/>
        </w:rPr>
        <w:t>.</w:t>
      </w:r>
    </w:p>
    <w:p w:rsidR="001403D6" w:rsidRDefault="001403D6" w:rsidP="00E4547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տեղեկանքներ՝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պետական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եկամուտների</w:t>
      </w:r>
      <w:r>
        <w:rPr>
          <w:rFonts w:ascii="GHEA Grapalat" w:eastAsia="Times New Roman" w:hAnsi="GHEA Grapalat" w:cs="Times New Roman"/>
        </w:rPr>
        <w:t xml:space="preserve"> (</w:t>
      </w:r>
      <w:r>
        <w:rPr>
          <w:rFonts w:ascii="GHEA Grapalat" w:eastAsia="Times New Roman" w:hAnsi="GHEA Grapalat" w:cs="Sylfaen"/>
        </w:rPr>
        <w:t>այդ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թվում</w:t>
      </w:r>
      <w:r>
        <w:rPr>
          <w:rFonts w:ascii="GHEA Grapalat" w:eastAsia="Times New Roman" w:hAnsi="GHEA Grapalat" w:cs="Times New Roman"/>
        </w:rPr>
        <w:t xml:space="preserve">` </w:t>
      </w:r>
      <w:r>
        <w:rPr>
          <w:rFonts w:ascii="GHEA Grapalat" w:eastAsia="Times New Roman" w:hAnsi="GHEA Grapalat" w:cs="Sylfaen"/>
        </w:rPr>
        <w:t>արտաբյուջետային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միջոցների</w:t>
      </w:r>
      <w:r>
        <w:rPr>
          <w:rFonts w:ascii="GHEA Grapalat" w:eastAsia="Times New Roman" w:hAnsi="GHEA Grapalat" w:cs="Times New Roman"/>
        </w:rPr>
        <w:t xml:space="preserve">), </w:t>
      </w:r>
      <w:r>
        <w:rPr>
          <w:rFonts w:ascii="GHEA Grapalat" w:eastAsia="Times New Roman" w:hAnsi="GHEA Grapalat" w:cs="Sylfaen"/>
        </w:rPr>
        <w:t>ինչպես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նաև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պետական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բյուջեով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հատկացվող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հատկացված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միջոցների</w:t>
      </w:r>
      <w:r>
        <w:rPr>
          <w:rFonts w:ascii="GHEA Grapalat" w:eastAsia="Times New Roman" w:hAnsi="GHEA Grapalat" w:cs="Times New Roman"/>
        </w:rPr>
        <w:t xml:space="preserve"> (</w:t>
      </w:r>
      <w:r>
        <w:rPr>
          <w:rFonts w:ascii="GHEA Grapalat" w:eastAsia="Times New Roman" w:hAnsi="GHEA Grapalat" w:cs="Sylfaen"/>
        </w:rPr>
        <w:t>այդ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թվում</w:t>
      </w:r>
      <w:r>
        <w:rPr>
          <w:rFonts w:ascii="GHEA Grapalat" w:eastAsia="Times New Roman" w:hAnsi="GHEA Grapalat" w:cs="Times New Roman"/>
        </w:rPr>
        <w:t xml:space="preserve">` </w:t>
      </w:r>
      <w:r>
        <w:rPr>
          <w:rFonts w:ascii="GHEA Grapalat" w:eastAsia="Times New Roman" w:hAnsi="GHEA Grapalat" w:cs="Sylfaen"/>
        </w:rPr>
        <w:t>արտաբյուջետային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միջոցների</w:t>
      </w:r>
      <w:r>
        <w:rPr>
          <w:rFonts w:ascii="GHEA Grapalat" w:eastAsia="Times New Roman" w:hAnsi="GHEA Grapalat" w:cs="Times New Roman"/>
        </w:rPr>
        <w:t xml:space="preserve">) </w:t>
      </w:r>
      <w:r>
        <w:rPr>
          <w:rFonts w:ascii="GHEA Grapalat" w:eastAsia="Times New Roman" w:hAnsi="GHEA Grapalat" w:cs="Sylfaen"/>
        </w:rPr>
        <w:t>ծախսման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վերաբերյալ</w:t>
      </w:r>
      <w:r>
        <w:rPr>
          <w:rFonts w:ascii="GHEA Grapalat" w:eastAsia="Times New Roman" w:hAnsi="GHEA Grapalat" w:cs="Times New Roman"/>
        </w:rPr>
        <w:t>.</w:t>
      </w:r>
    </w:p>
    <w:p w:rsidR="001403D6" w:rsidRDefault="001403D6" w:rsidP="00E4547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տեղեկանքներ՝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ՀՀ</w:t>
      </w:r>
      <w:r w:rsidR="00684A1F">
        <w:rPr>
          <w:rFonts w:ascii="GHEA Grapalat" w:eastAsia="Times New Roman" w:hAnsi="GHEA Grapalat" w:cs="Sylfaen"/>
        </w:rPr>
        <w:t xml:space="preserve"> </w:t>
      </w:r>
      <w:r>
        <w:rPr>
          <w:rFonts w:ascii="GHEA Grapalat" w:eastAsia="Times New Roman" w:hAnsi="GHEA Grapalat" w:cs="Sylfaen"/>
        </w:rPr>
        <w:t>սոցիալ</w:t>
      </w:r>
      <w:r>
        <w:rPr>
          <w:rFonts w:ascii="GHEA Grapalat" w:eastAsia="Times New Roman" w:hAnsi="GHEA Grapalat" w:cs="Times New Roman"/>
        </w:rPr>
        <w:t>-</w:t>
      </w:r>
      <w:r>
        <w:rPr>
          <w:rFonts w:ascii="GHEA Grapalat" w:eastAsia="Times New Roman" w:hAnsi="GHEA Grapalat" w:cs="Sylfaen"/>
        </w:rPr>
        <w:t>տնտեսական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հիմնական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ցուցանիշների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պետական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պարտքի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ՀՀ</w:t>
      </w:r>
      <w:r w:rsidR="00684A1F">
        <w:rPr>
          <w:rFonts w:ascii="GHEA Grapalat" w:eastAsia="Times New Roman" w:hAnsi="GHEA Grapalat" w:cs="Sylfaen"/>
        </w:rPr>
        <w:t>-</w:t>
      </w:r>
      <w:r>
        <w:rPr>
          <w:rFonts w:ascii="GHEA Grapalat" w:eastAsia="Times New Roman" w:hAnsi="GHEA Grapalat" w:cs="Sylfaen"/>
        </w:rPr>
        <w:t>ում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օտարերկրյա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պետությունների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միջազգային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կազմակերպությունների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աջակցությամբ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իրականացվող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վարկային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ծրագրերի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այդ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թվում՝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պետական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վրա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վարկերի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սպասարկման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ազդեցության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Հայաստանի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Հանրապետությանն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օտարերկրյա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պետությունների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միջազգային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կազմակերպությունների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ինչպես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նաև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այլ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անձանց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տրամադրած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դրամաշնորհների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վերաբերյալ</w:t>
      </w:r>
      <w:r>
        <w:rPr>
          <w:rFonts w:ascii="GHEA Grapalat" w:eastAsia="Times New Roman" w:hAnsi="GHEA Grapalat" w:cs="Times New Roman"/>
        </w:rPr>
        <w:t>.</w:t>
      </w:r>
    </w:p>
    <w:p w:rsidR="001403D6" w:rsidRDefault="001403D6" w:rsidP="00E4547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պետական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կատարման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մասին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տարեկան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հաշվետվության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ճյուղային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ծրագրային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ոլորտային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ամփոփ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նկարագրեր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տեղեկանքներ</w:t>
      </w:r>
      <w:r>
        <w:rPr>
          <w:rFonts w:ascii="GHEA Grapalat" w:eastAsia="Times New Roman" w:hAnsi="GHEA Grapalat" w:cs="Times New Roman"/>
        </w:rPr>
        <w:t>.</w:t>
      </w:r>
    </w:p>
    <w:p w:rsidR="001403D6" w:rsidRDefault="001403D6" w:rsidP="00E4547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տեղեկանքներ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Հաշվեքննիչ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պալատի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գործունեության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տարեկան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հաղորդման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ինչպես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նաև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պետական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կատարման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վերաբերյալ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եզրակացությունների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մասին</w:t>
      </w:r>
      <w:r>
        <w:rPr>
          <w:rFonts w:ascii="GHEA Grapalat" w:eastAsia="Times New Roman" w:hAnsi="GHEA Grapalat" w:cs="Times New Roman"/>
        </w:rPr>
        <w:t>.</w:t>
      </w:r>
    </w:p>
    <w:p w:rsidR="001403D6" w:rsidRDefault="001403D6" w:rsidP="00E4547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տեղեկատվություն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պետական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նախագծում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ընդունված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առաջարկների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վերաբերյալ՝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ըստ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ծախսերի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բյուջետային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դասակարգման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համապատասխան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հոդվածի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պետական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նախագծի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աղյուսակի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համարի</w:t>
      </w:r>
      <w:r>
        <w:rPr>
          <w:rFonts w:ascii="GHEA Grapalat" w:eastAsia="Times New Roman" w:hAnsi="GHEA Grapalat" w:cs="Times New Roman"/>
        </w:rPr>
        <w:t>.</w:t>
      </w:r>
    </w:p>
    <w:p w:rsidR="001403D6" w:rsidRDefault="001403D6" w:rsidP="00E4547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lastRenderedPageBreak/>
        <w:t>այլ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տեղեկատվություն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պետական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կատարման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ընթացքի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վերաբերյալ</w:t>
      </w:r>
      <w:r>
        <w:rPr>
          <w:rFonts w:ascii="GHEA Grapalat" w:eastAsia="Times New Roman" w:hAnsi="GHEA Grapalat" w:cs="Times New Roman"/>
        </w:rPr>
        <w:t>:</w:t>
      </w:r>
    </w:p>
    <w:p w:rsidR="001403D6" w:rsidRDefault="001403D6" w:rsidP="00E45471">
      <w:pPr>
        <w:spacing w:after="0" w:line="240" w:lineRule="auto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>2) աջակցում է (նշված գործառույթներն իրականացվում են հարցման ներկայացմանը հաջորդող 3 (երեք) աշխատանքային օրվա ընթացքում)՝</w:t>
      </w:r>
    </w:p>
    <w:p w:rsidR="001403D6" w:rsidRDefault="001403D6" w:rsidP="00E4547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պատգամավորներին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խմբակցություններին</w:t>
      </w:r>
      <w:r>
        <w:rPr>
          <w:rFonts w:ascii="GHEA Grapalat" w:eastAsia="Times New Roman" w:hAnsi="GHEA Grapalat" w:cs="Times New Roman"/>
        </w:rPr>
        <w:t xml:space="preserve">` </w:t>
      </w:r>
      <w:r>
        <w:rPr>
          <w:rFonts w:ascii="GHEA Grapalat" w:eastAsia="Times New Roman" w:hAnsi="GHEA Grapalat" w:cs="Sylfaen"/>
        </w:rPr>
        <w:t>պետական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նախագծում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փոփոխություններ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կատարելու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մասին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առաջարկների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ձևակերպման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գործում</w:t>
      </w:r>
      <w:r>
        <w:rPr>
          <w:rFonts w:ascii="GHEA Grapalat" w:eastAsia="Times New Roman" w:hAnsi="GHEA Grapalat" w:cs="Times New Roman"/>
        </w:rPr>
        <w:t xml:space="preserve">` </w:t>
      </w:r>
      <w:r>
        <w:rPr>
          <w:rFonts w:ascii="GHEA Grapalat" w:eastAsia="Times New Roman" w:hAnsi="GHEA Grapalat" w:cs="Sylfaen"/>
        </w:rPr>
        <w:t>անհրաժեշտության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դեպքում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իրականացնելով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հաշվարկներ</w:t>
      </w:r>
      <w:r>
        <w:rPr>
          <w:rFonts w:ascii="GHEA Grapalat" w:eastAsia="Times New Roman" w:hAnsi="GHEA Grapalat" w:cs="Times New Roman"/>
        </w:rPr>
        <w:t>.</w:t>
      </w:r>
    </w:p>
    <w:p w:rsidR="001403D6" w:rsidRDefault="001403D6" w:rsidP="00E4547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պատգամավորներին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մշտական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հանձնաժողովներին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խմբակցություններին</w:t>
      </w:r>
      <w:r>
        <w:rPr>
          <w:rFonts w:ascii="GHEA Grapalat" w:eastAsia="Times New Roman" w:hAnsi="GHEA Grapalat" w:cs="Times New Roman"/>
        </w:rPr>
        <w:t xml:space="preserve">` </w:t>
      </w:r>
      <w:r>
        <w:rPr>
          <w:rFonts w:ascii="GHEA Grapalat" w:eastAsia="Times New Roman" w:hAnsi="GHEA Grapalat" w:cs="Sylfaen"/>
        </w:rPr>
        <w:t>պետական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կատարման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վերաբերյալ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հարցերի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հարցումների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հարցապնդումների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ձևակերպման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գործում</w:t>
      </w:r>
      <w:r>
        <w:rPr>
          <w:rFonts w:ascii="GHEA Grapalat" w:eastAsia="Times New Roman" w:hAnsi="GHEA Grapalat" w:cs="Times New Roman"/>
        </w:rPr>
        <w:t>.</w:t>
      </w:r>
    </w:p>
    <w:p w:rsidR="001403D6" w:rsidRDefault="001403D6" w:rsidP="00E4547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մշտական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հանձնաժողովներին</w:t>
      </w:r>
      <w:r>
        <w:rPr>
          <w:rFonts w:ascii="GHEA Grapalat" w:eastAsia="Times New Roman" w:hAnsi="GHEA Grapalat" w:cs="Times New Roman"/>
        </w:rPr>
        <w:t xml:space="preserve">` </w:t>
      </w:r>
      <w:r>
        <w:rPr>
          <w:rFonts w:ascii="GHEA Grapalat" w:eastAsia="Times New Roman" w:hAnsi="GHEA Grapalat" w:cs="Sylfaen"/>
        </w:rPr>
        <w:t>ծրագրային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բյուջետավորման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ներդրման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կատարելագործման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աշխատանքներում</w:t>
      </w:r>
      <w:r>
        <w:rPr>
          <w:rFonts w:ascii="GHEA Grapalat" w:eastAsia="Times New Roman" w:hAnsi="GHEA Grapalat" w:cs="Times New Roman"/>
        </w:rPr>
        <w:t>:</w:t>
      </w:r>
    </w:p>
    <w:p w:rsidR="001403D6" w:rsidRDefault="001403D6" w:rsidP="00E45471">
      <w:pPr>
        <w:spacing w:after="0" w:line="240" w:lineRule="auto"/>
        <w:jc w:val="both"/>
        <w:rPr>
          <w:rFonts w:ascii="GHEA Grapalat" w:eastAsia="Times New Roman" w:hAnsi="GHEA Grapalat" w:cs="Times New Roman"/>
        </w:rPr>
      </w:pPr>
      <w:r>
        <w:rPr>
          <w:rFonts w:ascii="Courier New" w:eastAsia="Times New Roman" w:hAnsi="Courier New" w:cs="Courier New"/>
        </w:rPr>
        <w:t> </w:t>
      </w:r>
      <w:r>
        <w:rPr>
          <w:rFonts w:ascii="Courier New" w:eastAsia="Times New Roman" w:hAnsi="Courier New" w:cs="Courier New"/>
        </w:rPr>
        <w:tab/>
      </w:r>
      <w:r>
        <w:rPr>
          <w:rFonts w:ascii="GHEA Grapalat" w:eastAsia="Times New Roman" w:hAnsi="GHEA Grapalat" w:cs="Sylfaen"/>
        </w:rPr>
        <w:t>Բյուջետային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գրասենյակը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հանրային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ֆինանսների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կառավարման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ոլորտում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Ազգային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ժողովի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մասնագիտական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կարողությունների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զարգացման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նպատակով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պատգամավորների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նրանց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օգնականների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Ազգային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ժողովի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աշխատակազմի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աշխատակիցների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մշտական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հանձնաժողովների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փորձագետների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համար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կազմակերպում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է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սեմինարներ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քննարկումներ</w:t>
      </w:r>
      <w:r>
        <w:rPr>
          <w:rFonts w:ascii="GHEA Grapalat" w:eastAsia="Times New Roman" w:hAnsi="GHEA Grapalat" w:cs="Times New Roman"/>
        </w:rPr>
        <w:t xml:space="preserve">, </w:t>
      </w:r>
      <w:r>
        <w:rPr>
          <w:rFonts w:ascii="GHEA Grapalat" w:eastAsia="Times New Roman" w:hAnsi="GHEA Grapalat" w:cs="Sylfaen"/>
        </w:rPr>
        <w:t>կլոր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սեղաններ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ծրագրային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բյուջետավորման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ձևաչափի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վերաբերյալ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դասընթացներ</w:t>
      </w:r>
      <w:r>
        <w:rPr>
          <w:rFonts w:ascii="GHEA Grapalat" w:eastAsia="Times New Roman" w:hAnsi="GHEA Grapalat" w:cs="Times New Roman"/>
        </w:rPr>
        <w:t>:</w:t>
      </w:r>
    </w:p>
    <w:p w:rsidR="001403D6" w:rsidRDefault="001403D6" w:rsidP="00E45471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GHEA Grapalat"/>
        </w:rPr>
        <w:t>Բյուջետային գրասենյակը պատգամավորների և մշտական հանձնաժողովների փորձագետների համար կազմակերպում է դասընթացներ` ծրագրային բյուջետավորման ձևաչափի վերաբերյալ (Նշվ</w:t>
      </w:r>
      <w:r>
        <w:rPr>
          <w:rFonts w:ascii="GHEA Grapalat" w:eastAsia="Times New Roman" w:hAnsi="GHEA Grapalat" w:cs="Times New Roman"/>
        </w:rPr>
        <w:t>ած գործառույթն իրականացվում է առնվազն 10 պատգամավորի կամ մշտական հանձնաժողովների առնվազն 10 փորձագետի գրավոր հայտերի և անհրաժեշտ ֆինանսական միջոցների առկայության դեպքում՝ ըստ Ազգային ժողովի ֆինանսավարկային և բյուջետային ոլորտի մշտական հանձնաժողովի նախագահի հետ համաձայնեցված ժամանակացույցի):</w:t>
      </w:r>
    </w:p>
    <w:p w:rsidR="001403D6" w:rsidRDefault="001403D6" w:rsidP="00E45471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>Բյուջետային գրասենյակն իր կատարած աշխատանքների վերաբերյալ եռամսյակային և տարեկան հաշվետվություններ է ներկայացնում Ազգային ժողովի ֆինանսավարկային և բյուջետային ոլորտի մշտական հանձնաժողով:</w:t>
      </w:r>
    </w:p>
    <w:p w:rsidR="001403D6" w:rsidRDefault="001403D6" w:rsidP="00E4547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>Տարեկան հաշվետվությունն Ազգային ժողովի ֆինանսավարկային և բյուջետային ոլորտի մշտական հանձնաժողով ներկայացնելուց հետո՝ 3 (երեք) աշխատանքային օրվա ընթացքում, տեղադրվում է Բյուջետային գրասենյակի ինտերնետային էջում (Եռամսյակային հաշվետվությունները ներկայացվում են յուրաքանչյուր եռամսյակի ավարտից հետո՝ 20 (քսան) աշխատանքային օրվա ընթացքում, իսկ տարեկան հաշվետվությունը` յուրաքանչյուր տարվա ավարտից հետո՝ 20 (քսան) աշխատանքային օրվա ընթացքում):</w:t>
      </w:r>
    </w:p>
    <w:p w:rsidR="001403D6" w:rsidRDefault="001403D6" w:rsidP="00E4547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>Բյուջետային գրասենյակի կողմից պատրաստված տեղեկանքների օրինակնեև տես հավելված  2-ում:</w:t>
      </w:r>
    </w:p>
    <w:p w:rsidR="001403D6" w:rsidRDefault="001403D6" w:rsidP="00E4547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Բյուջետային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գրասենյակը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քաղաքական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իրադարձություններին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նպատակներին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գնահատական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չի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տալիս</w:t>
      </w:r>
      <w:r>
        <w:rPr>
          <w:rFonts w:ascii="GHEA Grapalat" w:eastAsia="Times New Roman" w:hAnsi="GHEA Grapalat" w:cs="Times New Roman"/>
        </w:rPr>
        <w:t xml:space="preserve">: </w:t>
      </w:r>
      <w:r>
        <w:rPr>
          <w:rFonts w:ascii="GHEA Grapalat" w:eastAsia="Times New Roman" w:hAnsi="GHEA Grapalat" w:cs="Sylfaen"/>
        </w:rPr>
        <w:t>Բյուջետային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գրասենյակի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փորձագետը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հրապարակային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ելույթներում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ցուցաբերում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է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քաղաքական</w:t>
      </w:r>
      <w:r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զսպվածություն</w:t>
      </w:r>
      <w:r>
        <w:rPr>
          <w:rFonts w:ascii="GHEA Grapalat" w:eastAsia="Times New Roman" w:hAnsi="GHEA Grapalat" w:cs="Times New Roman"/>
        </w:rPr>
        <w:t>:</w:t>
      </w:r>
    </w:p>
    <w:p w:rsidR="001403D6" w:rsidRDefault="001403D6" w:rsidP="00E45471">
      <w:pPr>
        <w:spacing w:after="0" w:line="240" w:lineRule="auto"/>
        <w:ind w:firstLine="36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  <w:b/>
          <w:bCs/>
        </w:rPr>
        <w:t>Բյուջետային գրասենյակ պատգամավորների, մշտական հանձնաժողովների, խմբակցությունների և պատգամավորական խմբերի հարցումը (այսուհետ` հարցում) ներկայացվում է գրավոր և պետք է պարունակի`</w:t>
      </w:r>
    </w:p>
    <w:p w:rsidR="001403D6" w:rsidRDefault="001403D6" w:rsidP="00E45471">
      <w:pPr>
        <w:numPr>
          <w:ilvl w:val="0"/>
          <w:numId w:val="22"/>
        </w:numPr>
        <w:spacing w:after="0" w:line="240" w:lineRule="auto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  <w:b/>
          <w:bCs/>
        </w:rPr>
        <w:t>հարցումը ներկայացնող մշտական հանձնաժողովի կամ խմբակցության լրիվ անվանումը, պատգամավորի դեպքում` նրա անունը, ազգանունը և պատգամավորական մանդատի համարը.</w:t>
      </w:r>
    </w:p>
    <w:p w:rsidR="001403D6" w:rsidRDefault="001403D6" w:rsidP="00E45471">
      <w:pPr>
        <w:numPr>
          <w:ilvl w:val="0"/>
          <w:numId w:val="22"/>
        </w:numPr>
        <w:spacing w:after="0" w:line="240" w:lineRule="auto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  <w:b/>
          <w:bCs/>
        </w:rPr>
        <w:t>պետական կառավարման մարմնի անվանումը, որին Բյուջետային գրասենյակի միջոցով ներկայացվում է հարցումը (եթե այդպիսին ներկայացվում է).</w:t>
      </w:r>
    </w:p>
    <w:p w:rsidR="001403D6" w:rsidRDefault="001403D6" w:rsidP="00E45471">
      <w:pPr>
        <w:numPr>
          <w:ilvl w:val="0"/>
          <w:numId w:val="22"/>
        </w:numPr>
        <w:spacing w:after="0" w:line="240" w:lineRule="auto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  <w:b/>
          <w:bCs/>
        </w:rPr>
        <w:t>հարցման բովանդակությունը (առարկան).</w:t>
      </w:r>
    </w:p>
    <w:p w:rsidR="001403D6" w:rsidRDefault="001403D6" w:rsidP="00E45471">
      <w:pPr>
        <w:numPr>
          <w:ilvl w:val="0"/>
          <w:numId w:val="22"/>
        </w:numPr>
        <w:spacing w:after="0" w:line="240" w:lineRule="auto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  <w:b/>
          <w:bCs/>
        </w:rPr>
        <w:t>հարցմանը կցվող փաստաթղթերի ցանկը (եթե այդպիսիք ներկայացվում են).</w:t>
      </w:r>
    </w:p>
    <w:p w:rsidR="001403D6" w:rsidRDefault="001403D6" w:rsidP="00E45471">
      <w:pPr>
        <w:numPr>
          <w:ilvl w:val="0"/>
          <w:numId w:val="22"/>
        </w:numPr>
        <w:spacing w:after="0" w:line="240" w:lineRule="auto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  <w:b/>
          <w:bCs/>
        </w:rPr>
        <w:t>հարցումը ներկայացնողի (իրավասու անձի) ստորագրությունը.</w:t>
      </w:r>
    </w:p>
    <w:p w:rsidR="001403D6" w:rsidRDefault="001403D6" w:rsidP="00E45471">
      <w:pPr>
        <w:numPr>
          <w:ilvl w:val="0"/>
          <w:numId w:val="22"/>
        </w:numPr>
        <w:spacing w:after="0" w:line="240" w:lineRule="auto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  <w:b/>
          <w:bCs/>
        </w:rPr>
        <w:t>հարցումը հանձնելու տարին, ամիսը և ամսաթիվը:</w:t>
      </w:r>
    </w:p>
    <w:p w:rsidR="001403D6" w:rsidRPr="00684A1F" w:rsidRDefault="001403D6" w:rsidP="00E45471">
      <w:pPr>
        <w:spacing w:after="0" w:line="240" w:lineRule="auto"/>
        <w:ind w:left="720"/>
        <w:jc w:val="both"/>
        <w:rPr>
          <w:rFonts w:ascii="GHEA Grapalat" w:eastAsia="Times New Roman" w:hAnsi="GHEA Grapalat" w:cs="Times New Roman"/>
          <w:bCs/>
        </w:rPr>
      </w:pPr>
      <w:r w:rsidRPr="00684A1F">
        <w:rPr>
          <w:rFonts w:ascii="GHEA Grapalat" w:eastAsia="Times New Roman" w:hAnsi="GHEA Grapalat" w:cs="Times New Roman"/>
          <w:bCs/>
        </w:rPr>
        <w:t>Տես հավելված 1:</w:t>
      </w:r>
    </w:p>
    <w:p w:rsidR="001403D6" w:rsidRDefault="001403D6" w:rsidP="001403D6">
      <w:pPr>
        <w:spacing w:after="0" w:line="240" w:lineRule="auto"/>
        <w:ind w:right="175" w:firstLine="862"/>
        <w:jc w:val="both"/>
        <w:rPr>
          <w:rFonts w:ascii="GHEA Grapalat" w:hAnsi="GHEA Grapalat" w:cs="Arial Unicode"/>
        </w:rPr>
      </w:pPr>
      <w:r>
        <w:rPr>
          <w:rFonts w:ascii="GHEA Grapalat" w:eastAsia="Times New Roman" w:hAnsi="GHEA Grapalat" w:cs="Arial Unicode"/>
          <w:lang w:val="hy-AM"/>
        </w:rPr>
        <w:t>Հարցումը պատգամավորը կամ մշտական հանձնաժողովի</w:t>
      </w:r>
      <w:r>
        <w:rPr>
          <w:rFonts w:ascii="GHEA Grapalat" w:hAnsi="GHEA Grapalat" w:cs="Arial Unicode"/>
          <w:lang w:val="hy-AM"/>
        </w:rPr>
        <w:t xml:space="preserve"> </w:t>
      </w:r>
      <w:r>
        <w:rPr>
          <w:rFonts w:ascii="GHEA Grapalat" w:eastAsia="Times New Roman" w:hAnsi="GHEA Grapalat" w:cs="Arial Unicode"/>
          <w:lang w:val="hy-AM"/>
        </w:rPr>
        <w:t>կամ խմբակցության լիազորված անձը հանձնում է Ազգային ժողովի աշխատակազմի ընդհանուր բաժին, որը նույն օրն այն փոխանցում է Բյուջետային գրասենյակ: Հարցումը պատգամավորը կամ մշտական հանձնաժողովի</w:t>
      </w:r>
      <w:r>
        <w:rPr>
          <w:rFonts w:ascii="GHEA Grapalat" w:hAnsi="GHEA Grapalat" w:cs="Arial Unicode"/>
          <w:lang w:val="hy-AM"/>
        </w:rPr>
        <w:t xml:space="preserve"> </w:t>
      </w:r>
      <w:r>
        <w:rPr>
          <w:rFonts w:ascii="GHEA Grapalat" w:eastAsia="Times New Roman" w:hAnsi="GHEA Grapalat" w:cs="Arial Unicode"/>
          <w:lang w:val="hy-AM"/>
        </w:rPr>
        <w:t xml:space="preserve">կամ </w:t>
      </w:r>
      <w:r>
        <w:rPr>
          <w:rFonts w:ascii="GHEA Grapalat" w:eastAsia="Times New Roman" w:hAnsi="GHEA Grapalat" w:cs="Arial Unicode"/>
          <w:lang w:val="hy-AM"/>
        </w:rPr>
        <w:lastRenderedPageBreak/>
        <w:t xml:space="preserve">խմբակցության լիազորված անձը կարող է էլեկտրոնային ստորագրության առկայության պարագայում Բյուջետային գրասենյակ ներկայացնել նաև էլեկտրոնային եղանակով: </w:t>
      </w:r>
    </w:p>
    <w:p w:rsidR="001403D6" w:rsidRDefault="001403D6" w:rsidP="001403D6">
      <w:pPr>
        <w:spacing w:after="0" w:line="240" w:lineRule="auto"/>
        <w:ind w:right="175" w:firstLine="720"/>
        <w:jc w:val="both"/>
        <w:rPr>
          <w:rFonts w:ascii="GHEA Grapalat" w:eastAsia="Times New Roman" w:hAnsi="GHEA Grapalat" w:cs="Arial Unicode"/>
          <w:lang w:val="hy-AM"/>
        </w:rPr>
      </w:pPr>
      <w:r>
        <w:rPr>
          <w:rFonts w:ascii="GHEA Grapalat" w:eastAsia="Times New Roman" w:hAnsi="GHEA Grapalat" w:cs="Arial Unicode"/>
          <w:lang w:val="hy-AM"/>
        </w:rPr>
        <w:t xml:space="preserve">Հարցման պատասխանը տրվում է գրավոր` Ազգային ժողովի աշխատակազմի ընդհանուր բաժնի միջոցով: Հարցումը ներկայացնողի պահանջով հարցման պատասխանը տրամադրվում է նաև էլեկտրոնային փոստի միջոցով: </w:t>
      </w:r>
    </w:p>
    <w:p w:rsidR="001403D6" w:rsidRDefault="001403D6" w:rsidP="001403D6">
      <w:pPr>
        <w:spacing w:after="0" w:line="240" w:lineRule="auto"/>
        <w:ind w:right="175" w:firstLine="720"/>
        <w:jc w:val="both"/>
        <w:rPr>
          <w:rFonts w:ascii="GHEA Grapalat" w:eastAsia="Times New Roman" w:hAnsi="GHEA Grapalat" w:cs="Sylfaen"/>
          <w:b/>
        </w:rPr>
      </w:pPr>
      <w:r>
        <w:rPr>
          <w:rFonts w:ascii="GHEA Grapalat" w:eastAsia="Times New Roman" w:hAnsi="GHEA Grapalat" w:cs="Sylfaen"/>
          <w:b/>
        </w:rPr>
        <w:t>Բյուջետային գրասենյակում հարցումն ստացված է համարվում Բյուջետային գրասենյակի մտից մատյանում գրանցվելու պահից:</w:t>
      </w:r>
    </w:p>
    <w:p w:rsidR="001403D6" w:rsidRDefault="001403D6" w:rsidP="001403D6">
      <w:pPr>
        <w:spacing w:after="0" w:line="240" w:lineRule="auto"/>
        <w:ind w:right="175" w:firstLine="720"/>
        <w:jc w:val="both"/>
        <w:rPr>
          <w:rFonts w:ascii="GHEA Grapalat" w:eastAsia="Times New Roman" w:hAnsi="GHEA Grapalat" w:cs="Arial Unicode"/>
          <w:lang w:val="hy-AM"/>
        </w:rPr>
      </w:pPr>
      <w:r>
        <w:rPr>
          <w:rFonts w:ascii="GHEA Grapalat" w:eastAsia="Times New Roman" w:hAnsi="GHEA Grapalat" w:cs="Arial Unicode"/>
          <w:lang w:val="hy-AM"/>
        </w:rPr>
        <w:t>Բյուջետային գրասենյակը հարցման պատասխանը կամ մասնագիտական աջակցությունը տրամադրում է ըստ հարցումների ստացման հաջորդականության` պատասխանը կամ մասնագիտական աջակցությունը տրամադրելու պատրաստ լինելուն պես, բայց ոչ ուշ, քան նշված ժամկետներում,  եթե հարցումը ներկայացնողը մինչև իրեն պատասխան ուղարկելը չի հրաժարվում իր հարցմանը պատասխանելուց կամ մասնագիտական աջակցությունից: Ընդ որում, եթե հարցումները ներկայացվում են միաժամանակ, ապա նախ բավարարվում է ընդդիմադիր պատգամավորի, խմբակցության հարցումը:</w:t>
      </w:r>
    </w:p>
    <w:p w:rsidR="001403D6" w:rsidRDefault="001403D6" w:rsidP="001403D6">
      <w:pPr>
        <w:spacing w:after="0" w:line="240" w:lineRule="auto"/>
        <w:ind w:right="175" w:firstLine="720"/>
        <w:jc w:val="both"/>
        <w:rPr>
          <w:rFonts w:ascii="GHEA Grapalat" w:eastAsia="Times New Roman" w:hAnsi="GHEA Grapalat" w:cs="Arial Unicode"/>
          <w:lang w:val="hy-AM"/>
        </w:rPr>
      </w:pPr>
      <w:r>
        <w:rPr>
          <w:rFonts w:ascii="GHEA Grapalat" w:eastAsia="Times New Roman" w:hAnsi="GHEA Grapalat" w:cs="Arial Unicode"/>
          <w:lang w:val="hy-AM"/>
        </w:rPr>
        <w:t>Հարցման պատասխանը տրամադրվում է միայն հարցումը ներկայացնողին: Համընդհանուր հետաքրքրություն ներկայացնող պատասխանները Բյուջետային գրասենյակը տվյալ հարցումը ներկայացնողի համաձայնությամբ կարող է տեղադրել Բյուջետային գրասենյակի ինտերնետային էջում:</w:t>
      </w:r>
    </w:p>
    <w:p w:rsidR="001403D6" w:rsidRDefault="001403D6" w:rsidP="001403D6">
      <w:pPr>
        <w:spacing w:after="0" w:line="240" w:lineRule="auto"/>
        <w:ind w:right="175" w:firstLine="720"/>
        <w:jc w:val="both"/>
        <w:rPr>
          <w:rFonts w:ascii="GHEA Grapalat" w:eastAsia="Times New Roman" w:hAnsi="GHEA Grapalat" w:cs="Arial Unicode"/>
          <w:lang w:val="hy-AM"/>
        </w:rPr>
      </w:pPr>
      <w:r>
        <w:rPr>
          <w:rFonts w:ascii="GHEA Grapalat" w:eastAsia="Times New Roman" w:hAnsi="GHEA Grapalat" w:cs="Arial Unicode"/>
          <w:lang w:val="hy-AM"/>
        </w:rPr>
        <w:t>Եթե հարցման առարկան չի մտնում Բյուջետային գրասենյակի կամ հարցումում նշված պետական կառավարման մարմնի իրավասության մեջ, ապա Բյուջետային գրասենյակը հարցումը և դրան կից փաստաթղթերն ստանալուց հետո` երկօրյա ժամկետում, վերադարձնում է հարցումը ներկայացնողին` նշելով վերադարձնելու պատճառը:</w:t>
      </w:r>
    </w:p>
    <w:p w:rsidR="001403D6" w:rsidRDefault="001403D6" w:rsidP="001403D6">
      <w:pPr>
        <w:spacing w:after="0" w:line="240" w:lineRule="auto"/>
        <w:ind w:right="175" w:firstLine="720"/>
        <w:jc w:val="both"/>
        <w:rPr>
          <w:rFonts w:ascii="GHEA Grapalat" w:eastAsia="Times New Roman" w:hAnsi="GHEA Grapalat" w:cs="Arial Unicode"/>
          <w:lang w:val="hy-AM"/>
        </w:rPr>
      </w:pPr>
      <w:r>
        <w:rPr>
          <w:rFonts w:ascii="GHEA Grapalat" w:eastAsia="Times New Roman" w:hAnsi="GHEA Grapalat" w:cs="Arial Unicode"/>
          <w:lang w:val="hy-AM"/>
        </w:rPr>
        <w:t>Եթե հարցումը կատարելու համար Բյուջետային գրասենյակի տնօրինության տակ առկա տեղեկատվության հիման վրա հնարավոր չէ կամ մասնակի է հնարավոր կատարել և (կամ) հայցվող տեղեկատվությունը ստանալու նպատակով անհրաժեշտ է դիմել տվյալ տեղեկատվությունը տնօրինող պետական կառավարման մարմին,  ապա Բյուջետային գրասենյակը հարցումը ներկայացնողի համաձայնությամբ`</w:t>
      </w:r>
    </w:p>
    <w:p w:rsidR="001403D6" w:rsidRDefault="001403D6" w:rsidP="001403D6">
      <w:pPr>
        <w:spacing w:after="0" w:line="240" w:lineRule="auto"/>
        <w:ind w:right="175" w:firstLine="720"/>
        <w:jc w:val="both"/>
        <w:rPr>
          <w:rFonts w:ascii="GHEA Grapalat" w:eastAsia="Times New Roman" w:hAnsi="GHEA Grapalat" w:cs="Arial Unicode"/>
          <w:lang w:val="hy-AM"/>
        </w:rPr>
      </w:pPr>
      <w:r>
        <w:rPr>
          <w:rFonts w:ascii="GHEA Grapalat" w:eastAsia="Times New Roman" w:hAnsi="GHEA Grapalat" w:cs="Arial Unicode"/>
          <w:lang w:val="hy-AM"/>
        </w:rPr>
        <w:t>1) հնարավոր սեղմ ժամկետում հավաքում է պակասող տեղեկատվությունն ու տրամադրում է հայցվող տեղեկատվությունն ամբողջ ծավալով կամ</w:t>
      </w:r>
    </w:p>
    <w:p w:rsidR="001403D6" w:rsidRDefault="001403D6" w:rsidP="001403D6">
      <w:pPr>
        <w:spacing w:after="0" w:line="240" w:lineRule="auto"/>
        <w:ind w:right="175" w:firstLine="720"/>
        <w:jc w:val="both"/>
        <w:rPr>
          <w:rFonts w:ascii="GHEA Grapalat" w:eastAsia="Times New Roman" w:hAnsi="GHEA Grapalat" w:cs="Arial Unicode"/>
          <w:lang w:val="hy-AM"/>
        </w:rPr>
      </w:pPr>
      <w:r>
        <w:rPr>
          <w:rFonts w:ascii="GHEA Grapalat" w:eastAsia="Times New Roman" w:hAnsi="GHEA Grapalat" w:cs="Arial Unicode"/>
          <w:lang w:val="hy-AM"/>
        </w:rPr>
        <w:t>2) իր մոտ առկա տեղեկատվության հիման վրա սահմանված ժամկետում տրամադրում է հայցվող տեղեկատվության առկա մասը` նշելով տեղեկատվությունն ամբողջությամբ չտրամադրելու պատճառները:</w:t>
      </w:r>
    </w:p>
    <w:p w:rsidR="001403D6" w:rsidRDefault="001403D6" w:rsidP="001403D6">
      <w:pPr>
        <w:spacing w:after="0" w:line="240" w:lineRule="auto"/>
        <w:ind w:right="175" w:firstLine="720"/>
        <w:jc w:val="both"/>
        <w:rPr>
          <w:rFonts w:ascii="GHEA Grapalat" w:eastAsia="Times New Roman" w:hAnsi="GHEA Grapalat" w:cs="Arial Unicode"/>
          <w:u w:val="single"/>
          <w:lang w:val="hy-AM"/>
        </w:rPr>
      </w:pPr>
      <w:r>
        <w:rPr>
          <w:rFonts w:ascii="GHEA Grapalat" w:eastAsia="Times New Roman" w:hAnsi="GHEA Grapalat" w:cs="Arial Unicode"/>
          <w:lang w:val="hy-AM"/>
        </w:rPr>
        <w:t>Հրատապ դեպքերում հարցումը կարող է ներկայացվել բանավոր: Հրատապ դեպքերն են`</w:t>
      </w:r>
    </w:p>
    <w:p w:rsidR="001403D6" w:rsidRPr="00684A1F" w:rsidRDefault="001403D6" w:rsidP="00684A1F">
      <w:pPr>
        <w:pStyle w:val="ListParagraph"/>
        <w:numPr>
          <w:ilvl w:val="0"/>
          <w:numId w:val="31"/>
        </w:numPr>
        <w:tabs>
          <w:tab w:val="left" w:pos="1080"/>
        </w:tabs>
        <w:spacing w:after="0" w:line="240" w:lineRule="auto"/>
        <w:jc w:val="both"/>
        <w:rPr>
          <w:rFonts w:ascii="GHEA Grapalat" w:eastAsia="Times New Roman" w:hAnsi="GHEA Grapalat" w:cs="Arial Unicode"/>
          <w:lang w:val="hy-AM"/>
        </w:rPr>
      </w:pPr>
      <w:r w:rsidRPr="00684A1F">
        <w:rPr>
          <w:rFonts w:ascii="GHEA Grapalat" w:eastAsia="Times New Roman" w:hAnsi="GHEA Grapalat" w:cs="Arial Unicode"/>
          <w:lang w:val="hy-AM"/>
        </w:rPr>
        <w:t>մշտական հանձնաժողովների և դրանց համատեղ նիստերում պետական բյուջեի նախագծի նախնական քննարկումների ընթացքը.</w:t>
      </w:r>
    </w:p>
    <w:p w:rsidR="001403D6" w:rsidRPr="00684A1F" w:rsidRDefault="001403D6" w:rsidP="00684A1F">
      <w:pPr>
        <w:pStyle w:val="ListParagraph"/>
        <w:numPr>
          <w:ilvl w:val="0"/>
          <w:numId w:val="31"/>
        </w:numPr>
        <w:tabs>
          <w:tab w:val="left" w:pos="1080"/>
        </w:tabs>
        <w:spacing w:after="0" w:line="240" w:lineRule="auto"/>
        <w:jc w:val="both"/>
        <w:rPr>
          <w:rFonts w:ascii="GHEA Grapalat" w:eastAsia="Times New Roman" w:hAnsi="GHEA Grapalat" w:cs="Arial Unicode"/>
          <w:lang w:val="hy-AM"/>
        </w:rPr>
      </w:pPr>
      <w:r w:rsidRPr="00684A1F">
        <w:rPr>
          <w:rFonts w:ascii="GHEA Grapalat" w:eastAsia="Times New Roman" w:hAnsi="GHEA Grapalat" w:cs="Arial Unicode"/>
          <w:lang w:val="hy-AM"/>
        </w:rPr>
        <w:t>Ազգային ժողովի նիստում պետական բյուջեի մասին օրենքի նախագծի քննարկումների ընթացքը.</w:t>
      </w:r>
    </w:p>
    <w:p w:rsidR="001403D6" w:rsidRPr="00684A1F" w:rsidRDefault="001403D6" w:rsidP="00684A1F">
      <w:pPr>
        <w:pStyle w:val="ListParagraph"/>
        <w:numPr>
          <w:ilvl w:val="0"/>
          <w:numId w:val="31"/>
        </w:numPr>
        <w:tabs>
          <w:tab w:val="left" w:pos="1080"/>
        </w:tabs>
        <w:spacing w:after="0" w:line="240" w:lineRule="auto"/>
        <w:jc w:val="both"/>
        <w:rPr>
          <w:rFonts w:ascii="GHEA Grapalat" w:eastAsia="Times New Roman" w:hAnsi="GHEA Grapalat" w:cs="Arial Unicode"/>
          <w:lang w:val="hy-AM"/>
        </w:rPr>
      </w:pPr>
      <w:r w:rsidRPr="00684A1F">
        <w:rPr>
          <w:rFonts w:ascii="GHEA Grapalat" w:eastAsia="Times New Roman" w:hAnsi="GHEA Grapalat" w:cs="Arial Unicode"/>
          <w:lang w:val="hy-AM"/>
        </w:rPr>
        <w:t xml:space="preserve">պետական բյուջեի նախագծի քննարկումն ընդմիջելուց հետո՝ 24 ժամվա ընթացքը. </w:t>
      </w:r>
    </w:p>
    <w:p w:rsidR="001403D6" w:rsidRPr="00684A1F" w:rsidRDefault="001403D6" w:rsidP="00684A1F">
      <w:pPr>
        <w:pStyle w:val="ListParagraph"/>
        <w:numPr>
          <w:ilvl w:val="0"/>
          <w:numId w:val="31"/>
        </w:numPr>
        <w:tabs>
          <w:tab w:val="left" w:pos="1080"/>
        </w:tabs>
        <w:spacing w:after="0" w:line="240" w:lineRule="auto"/>
        <w:jc w:val="both"/>
        <w:rPr>
          <w:rFonts w:ascii="GHEA Grapalat" w:eastAsia="Times New Roman" w:hAnsi="GHEA Grapalat" w:cs="Arial Unicode"/>
          <w:lang w:val="hy-AM"/>
        </w:rPr>
      </w:pPr>
      <w:r w:rsidRPr="00684A1F">
        <w:rPr>
          <w:rFonts w:ascii="GHEA Grapalat" w:eastAsia="Times New Roman" w:hAnsi="GHEA Grapalat" w:cs="Arial Unicode"/>
          <w:lang w:val="hy-AM"/>
        </w:rPr>
        <w:t>պետական բյուջեի կատարման մասին տարեկան հաշվետվության նախնական քննարկումների ընթացքը.</w:t>
      </w:r>
    </w:p>
    <w:p w:rsidR="001403D6" w:rsidRPr="00684A1F" w:rsidRDefault="001403D6" w:rsidP="00684A1F">
      <w:pPr>
        <w:pStyle w:val="ListParagraph"/>
        <w:numPr>
          <w:ilvl w:val="0"/>
          <w:numId w:val="31"/>
        </w:numPr>
        <w:tabs>
          <w:tab w:val="left" w:pos="1080"/>
        </w:tabs>
        <w:spacing w:after="0" w:line="240" w:lineRule="auto"/>
        <w:jc w:val="both"/>
        <w:rPr>
          <w:rFonts w:ascii="GHEA Grapalat" w:eastAsia="Times New Roman" w:hAnsi="GHEA Grapalat" w:cs="Arial Unicode"/>
          <w:lang w:val="hy-AM"/>
        </w:rPr>
      </w:pPr>
      <w:r w:rsidRPr="00684A1F">
        <w:rPr>
          <w:rFonts w:ascii="GHEA Grapalat" w:eastAsia="Times New Roman" w:hAnsi="GHEA Grapalat" w:cs="Arial Unicode"/>
          <w:lang w:val="hy-AM"/>
        </w:rPr>
        <w:t>Ազգային ժողովի նիստում պետական բյուջեի կատարման մասին տարեկան հաշվետվության քննարկումների ընթացքը:</w:t>
      </w:r>
    </w:p>
    <w:p w:rsidR="001403D6" w:rsidRDefault="001403D6" w:rsidP="001403D6">
      <w:pPr>
        <w:tabs>
          <w:tab w:val="left" w:pos="1080"/>
        </w:tabs>
        <w:spacing w:after="0" w:line="240" w:lineRule="auto"/>
        <w:ind w:firstLine="720"/>
        <w:jc w:val="both"/>
        <w:rPr>
          <w:rFonts w:ascii="GHEA Grapalat" w:eastAsia="Times New Roman" w:hAnsi="GHEA Grapalat" w:cs="Arial Unicode"/>
          <w:lang w:val="hy-AM"/>
        </w:rPr>
      </w:pPr>
      <w:r>
        <w:rPr>
          <w:rFonts w:ascii="GHEA Grapalat" w:eastAsia="Times New Roman" w:hAnsi="GHEA Grapalat" w:cs="Arial Unicode"/>
          <w:lang w:val="hy-AM"/>
        </w:rPr>
        <w:t>Հրատապ հարցում ներկայացրած պատգամավորը կամ մշտական հանձնաժողովի</w:t>
      </w:r>
      <w:r>
        <w:rPr>
          <w:rFonts w:ascii="GHEA Grapalat" w:hAnsi="GHEA Grapalat" w:cs="Arial Unicode"/>
          <w:lang w:val="hy-AM"/>
        </w:rPr>
        <w:t xml:space="preserve"> </w:t>
      </w:r>
      <w:r>
        <w:rPr>
          <w:rFonts w:ascii="GHEA Grapalat" w:eastAsia="Times New Roman" w:hAnsi="GHEA Grapalat" w:cs="Arial Unicode"/>
          <w:lang w:val="hy-AM"/>
        </w:rPr>
        <w:t xml:space="preserve"> կամ խմբակցության լիազորված անձն իր նախաձեռնությամբ կարող է Բյուջետային գրասենյակում ծանոթանալ անհրաժեշտ տեղեկությանը կամ բանավոր կարգով ստանալ մասնագիտական աջակցություն: Բյուջետային գրասենյակում հարցվող տեղեկությանը ծանոթանալու և (կամ)  բանավոր կարգով մասնագիտական աջակցություն ստանալու փաստը գրանցվում է Բյուջետային գրասենյակի համապատասխան մատյանում:</w:t>
      </w:r>
    </w:p>
    <w:p w:rsidR="001403D6" w:rsidRDefault="001403D6" w:rsidP="00E45471">
      <w:pPr>
        <w:spacing w:after="0" w:line="240" w:lineRule="auto"/>
        <w:ind w:left="720"/>
        <w:jc w:val="center"/>
        <w:rPr>
          <w:rFonts w:ascii="GHEA Grapalat" w:eastAsia="Times New Roman" w:hAnsi="GHEA Grapalat" w:cs="Times New Roman"/>
          <w:b/>
          <w:bCs/>
        </w:rPr>
      </w:pPr>
      <w:r>
        <w:rPr>
          <w:rFonts w:ascii="GHEA Grapalat" w:eastAsia="Times New Roman" w:hAnsi="GHEA Grapalat" w:cs="Times New Roman"/>
          <w:b/>
          <w:bCs/>
        </w:rPr>
        <w:t>Բյուջետային գրասենյակը գործնականում</w:t>
      </w:r>
    </w:p>
    <w:p w:rsidR="00B73AD5" w:rsidRPr="00684A1F" w:rsidRDefault="00B73AD5" w:rsidP="00E45471">
      <w:pPr>
        <w:spacing w:after="0" w:line="240" w:lineRule="auto"/>
        <w:ind w:left="720"/>
        <w:jc w:val="center"/>
        <w:rPr>
          <w:rFonts w:ascii="GHEA Grapalat" w:eastAsia="Times New Roman" w:hAnsi="GHEA Grapalat" w:cs="Times New Roman"/>
          <w:b/>
          <w:bCs/>
          <w:sz w:val="12"/>
          <w:szCs w:val="12"/>
        </w:rPr>
      </w:pPr>
    </w:p>
    <w:p w:rsidR="001403D6" w:rsidRPr="00B73AD5" w:rsidRDefault="001403D6" w:rsidP="00E45471">
      <w:pPr>
        <w:spacing w:after="0" w:line="240" w:lineRule="auto"/>
        <w:ind w:firstLine="375"/>
        <w:jc w:val="both"/>
        <w:rPr>
          <w:rFonts w:ascii="GHEA Grapalat" w:hAnsi="GHEA Grapalat"/>
          <w:lang w:val="hy-AM"/>
        </w:rPr>
      </w:pPr>
      <w:r w:rsidRPr="00B73AD5">
        <w:rPr>
          <w:rFonts w:ascii="GHEA Grapalat" w:hAnsi="GHEA Grapalat"/>
          <w:lang w:val="hy-AM"/>
        </w:rPr>
        <w:t>Բյուջետային գրասենյակը, իր գործունեության ընթացքում  (16.01.2016թ.- առ այսօր) գործունեություն է ծավալել.</w:t>
      </w:r>
    </w:p>
    <w:p w:rsidR="001403D6" w:rsidRDefault="001403D6" w:rsidP="00E45471">
      <w:pPr>
        <w:spacing w:after="0" w:line="240" w:lineRule="auto"/>
        <w:ind w:firstLine="375"/>
        <w:jc w:val="both"/>
        <w:rPr>
          <w:rFonts w:ascii="GHEA Grapalat" w:eastAsia="Times New Roman" w:hAnsi="GHEA Grapalat" w:cs="Arial Unicode"/>
          <w:b/>
          <w:u w:val="single"/>
          <w:lang w:eastAsia="ru-RU"/>
        </w:rPr>
      </w:pPr>
      <w:r>
        <w:rPr>
          <w:rFonts w:ascii="GHEA Grapalat" w:eastAsia="Times New Roman" w:hAnsi="GHEA Grapalat" w:cs="Arial Unicode"/>
          <w:b/>
          <w:u w:val="single"/>
          <w:lang w:val="hy-AM" w:eastAsia="ru-RU"/>
        </w:rPr>
        <w:lastRenderedPageBreak/>
        <w:t>Ինքնաշխատ գործառույթների իրականաց</w:t>
      </w:r>
      <w:r>
        <w:rPr>
          <w:rFonts w:ascii="GHEA Grapalat" w:eastAsia="Times New Roman" w:hAnsi="GHEA Grapalat" w:cs="Arial Unicode"/>
          <w:b/>
          <w:u w:val="single"/>
          <w:lang w:eastAsia="ru-RU"/>
        </w:rPr>
        <w:t>ման մասով</w:t>
      </w:r>
    </w:p>
    <w:p w:rsidR="001403D6" w:rsidRPr="00684A1F" w:rsidRDefault="001403D6" w:rsidP="00E45471">
      <w:pPr>
        <w:spacing w:after="0" w:line="240" w:lineRule="auto"/>
        <w:ind w:firstLine="375"/>
        <w:jc w:val="both"/>
        <w:rPr>
          <w:rFonts w:ascii="GHEA Grapalat" w:eastAsia="Times New Roman" w:hAnsi="GHEA Grapalat" w:cs="Arial Unicode"/>
          <w:b/>
          <w:sz w:val="12"/>
          <w:szCs w:val="12"/>
          <w:u w:val="single"/>
          <w:lang w:val="hy-AM" w:eastAsia="ru-RU"/>
        </w:rPr>
      </w:pPr>
    </w:p>
    <w:p w:rsidR="001403D6" w:rsidRDefault="001403D6" w:rsidP="00E45471">
      <w:pPr>
        <w:spacing w:after="0" w:line="240" w:lineRule="auto"/>
        <w:ind w:firstLine="375"/>
        <w:jc w:val="both"/>
        <w:rPr>
          <w:rFonts w:ascii="GHEA Grapalat" w:hAnsi="GHEA Grapalat"/>
        </w:rPr>
      </w:pPr>
      <w:r>
        <w:rPr>
          <w:rFonts w:ascii="GHEA Grapalat" w:eastAsia="Times New Roman" w:hAnsi="GHEA Grapalat" w:cs="Arial Unicode"/>
          <w:lang w:val="hy-AM" w:eastAsia="ru-RU"/>
        </w:rPr>
        <w:t xml:space="preserve">Բյուջետային գրասենյակը </w:t>
      </w:r>
      <w:r>
        <w:rPr>
          <w:rFonts w:ascii="GHEA Grapalat" w:eastAsia="Times New Roman" w:hAnsi="GHEA Grapalat" w:cs="Times New Roman"/>
          <w:lang w:val="hy-AM"/>
        </w:rPr>
        <w:t>պատրստել և Ազգային ժողովի</w:t>
      </w:r>
      <w:r>
        <w:rPr>
          <w:rFonts w:ascii="GHEA Grapalat" w:hAnsi="GHEA Grapalat"/>
          <w:lang w:val="hy-AM"/>
        </w:rPr>
        <w:t xml:space="preserve"> ֆինանսավարկային և բյուջետային հարցերի մշտական հանձնաժողովին է տրամադրել</w:t>
      </w:r>
      <w:r>
        <w:rPr>
          <w:rFonts w:ascii="GHEA Grapalat" w:hAnsi="GHEA Grapalat"/>
        </w:rPr>
        <w:t>`</w:t>
      </w:r>
    </w:p>
    <w:p w:rsidR="001403D6" w:rsidRDefault="001403D6" w:rsidP="00E4547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GHEA Grapalat" w:eastAsia="Times New Roman" w:hAnsi="GHEA Grapalat" w:cs="Arial Unicode"/>
          <w:lang w:eastAsia="ru-RU"/>
        </w:rPr>
      </w:pPr>
      <w:r>
        <w:rPr>
          <w:rFonts w:ascii="GHEA Grapalat" w:hAnsi="GHEA Grapalat"/>
          <w:lang w:val="hy-AM"/>
        </w:rPr>
        <w:t xml:space="preserve">ՀՀ 2015 թվականի </w:t>
      </w:r>
      <w:r>
        <w:rPr>
          <w:rFonts w:ascii="GHEA Grapalat" w:hAnsi="GHEA Grapalat"/>
        </w:rPr>
        <w:t xml:space="preserve">և 2016 թվականի </w:t>
      </w:r>
      <w:r>
        <w:rPr>
          <w:rFonts w:ascii="GHEA Grapalat" w:eastAsia="Times New Roman" w:hAnsi="GHEA Grapalat" w:cs="Arial Unicode"/>
          <w:lang w:val="hy-AM" w:eastAsia="ru-RU"/>
        </w:rPr>
        <w:t>պետական բյուջե</w:t>
      </w:r>
      <w:r>
        <w:rPr>
          <w:rFonts w:ascii="GHEA Grapalat" w:eastAsia="Times New Roman" w:hAnsi="GHEA Grapalat" w:cs="Arial Unicode"/>
          <w:lang w:eastAsia="ru-RU"/>
        </w:rPr>
        <w:t>ների</w:t>
      </w:r>
      <w:r>
        <w:rPr>
          <w:rFonts w:ascii="GHEA Grapalat" w:eastAsia="Times New Roman" w:hAnsi="GHEA Grapalat" w:cs="Arial Unicode"/>
          <w:lang w:val="hy-AM" w:eastAsia="ru-RU"/>
        </w:rPr>
        <w:t xml:space="preserve"> կատարման մասին տարեկան հաշվետվությ</w:t>
      </w:r>
      <w:r>
        <w:rPr>
          <w:rFonts w:ascii="GHEA Grapalat" w:eastAsia="Times New Roman" w:hAnsi="GHEA Grapalat" w:cs="Arial Unicode"/>
          <w:lang w:eastAsia="ru-RU"/>
        </w:rPr>
        <w:t>ունների ամփոփ նկարագրերը</w:t>
      </w:r>
      <w:r w:rsidR="00FD4C80">
        <w:rPr>
          <w:rFonts w:ascii="GHEA Grapalat" w:eastAsia="Times New Roman" w:hAnsi="GHEA Grapalat" w:cs="Arial Unicode"/>
          <w:lang w:eastAsia="ru-RU"/>
        </w:rPr>
        <w:t xml:space="preserve"> (տրամադրվել են նաև բոլոր պատգամավորներին)</w:t>
      </w:r>
      <w:r>
        <w:rPr>
          <w:rFonts w:ascii="GHEA Grapalat" w:eastAsia="Times New Roman" w:hAnsi="GHEA Grapalat" w:cs="Arial Unicode"/>
          <w:lang w:eastAsia="ru-RU"/>
        </w:rPr>
        <w:t>,</w:t>
      </w:r>
      <w:r>
        <w:rPr>
          <w:rFonts w:ascii="GHEA Grapalat" w:eastAsia="Times New Roman" w:hAnsi="GHEA Grapalat" w:cs="Arial Unicode"/>
          <w:lang w:val="hy-AM" w:eastAsia="ru-RU"/>
        </w:rPr>
        <w:t xml:space="preserve"> </w:t>
      </w:r>
    </w:p>
    <w:p w:rsidR="001403D6" w:rsidRDefault="001403D6" w:rsidP="001403D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GHEA Grapalat" w:hAnsi="GHEA Grapalat" w:cs="Arial Unicode"/>
        </w:rPr>
      </w:pPr>
      <w:r>
        <w:rPr>
          <w:rFonts w:ascii="GHEA Grapalat" w:hAnsi="GHEA Grapalat" w:cs="Arial Unicode"/>
          <w:lang w:val="hy-AM"/>
        </w:rPr>
        <w:t>ՀՀ 2016 թվականի առաջին եռամսյակի</w:t>
      </w:r>
      <w:r>
        <w:rPr>
          <w:rFonts w:ascii="GHEA Grapalat" w:hAnsi="GHEA Grapalat" w:cs="Arial Unicode"/>
        </w:rPr>
        <w:t>,</w:t>
      </w:r>
      <w:r>
        <w:rPr>
          <w:rFonts w:ascii="GHEA Grapalat" w:hAnsi="GHEA Grapalat" w:cs="Arial Unicode"/>
          <w:lang w:val="hy-AM"/>
        </w:rPr>
        <w:t xml:space="preserve"> </w:t>
      </w:r>
      <w:r>
        <w:rPr>
          <w:rFonts w:ascii="GHEA Grapalat" w:hAnsi="GHEA Grapalat" w:cs="Arial Unicode"/>
        </w:rPr>
        <w:t xml:space="preserve">առաջին կիսամյակի և ինն ամիսների, ինչպես նաև  </w:t>
      </w:r>
      <w:r>
        <w:rPr>
          <w:rFonts w:ascii="GHEA Grapalat" w:hAnsi="GHEA Grapalat" w:cs="Arial Unicode"/>
          <w:lang w:val="hy-AM"/>
        </w:rPr>
        <w:t>Հայաստանի Հանրապետության 201</w:t>
      </w:r>
      <w:r w:rsidR="00FD4C80">
        <w:rPr>
          <w:rFonts w:ascii="GHEA Grapalat" w:hAnsi="GHEA Grapalat" w:cs="Arial Unicode"/>
        </w:rPr>
        <w:t>7</w:t>
      </w:r>
      <w:r>
        <w:rPr>
          <w:rFonts w:ascii="GHEA Grapalat" w:hAnsi="GHEA Grapalat" w:cs="Arial Unicode"/>
          <w:lang w:val="hy-AM"/>
        </w:rPr>
        <w:t xml:space="preserve"> թվականի առաջին եռամսյակի պետական բյուջե</w:t>
      </w:r>
      <w:r>
        <w:rPr>
          <w:rFonts w:ascii="GHEA Grapalat" w:hAnsi="GHEA Grapalat" w:cs="Arial Unicode"/>
        </w:rPr>
        <w:t>ների</w:t>
      </w:r>
      <w:r>
        <w:rPr>
          <w:rFonts w:ascii="GHEA Grapalat" w:hAnsi="GHEA Grapalat" w:cs="Arial Unicode"/>
          <w:lang w:val="hy-AM"/>
        </w:rPr>
        <w:t xml:space="preserve"> կատարման ընթացքի վերաբերյալ Կառավարության ներկայացրած տեղեկանք</w:t>
      </w:r>
      <w:r>
        <w:rPr>
          <w:rFonts w:ascii="GHEA Grapalat" w:hAnsi="GHEA Grapalat" w:cs="Arial Unicode"/>
        </w:rPr>
        <w:t>ների</w:t>
      </w:r>
      <w:r>
        <w:rPr>
          <w:rFonts w:ascii="GHEA Grapalat" w:hAnsi="GHEA Grapalat" w:cs="Arial Unicode"/>
          <w:lang w:val="hy-AM"/>
        </w:rPr>
        <w:t xml:space="preserve"> ամփոփ նկարագրերը,</w:t>
      </w:r>
    </w:p>
    <w:p w:rsidR="001403D6" w:rsidRDefault="001403D6" w:rsidP="001403D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GHEA Grapalat" w:eastAsia="Times New Roman" w:hAnsi="GHEA Grapalat" w:cs="Arial Unicode"/>
          <w:lang w:eastAsia="ru-RU"/>
        </w:rPr>
      </w:pPr>
      <w:r>
        <w:rPr>
          <w:rFonts w:ascii="GHEA Grapalat" w:hAnsi="GHEA Grapalat"/>
          <w:lang w:val="hy-AM"/>
        </w:rPr>
        <w:t>ՀՀ</w:t>
      </w:r>
      <w:r w:rsidR="00684A1F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 xml:space="preserve"> 201</w:t>
      </w:r>
      <w:r>
        <w:rPr>
          <w:rFonts w:ascii="GHEA Grapalat" w:hAnsi="GHEA Grapalat"/>
        </w:rPr>
        <w:t>7</w:t>
      </w:r>
      <w:r>
        <w:rPr>
          <w:rFonts w:ascii="GHEA Grapalat" w:hAnsi="GHEA Grapalat"/>
          <w:lang w:val="hy-AM"/>
        </w:rPr>
        <w:t xml:space="preserve"> թվականի </w:t>
      </w:r>
      <w:r>
        <w:rPr>
          <w:rFonts w:ascii="GHEA Grapalat" w:eastAsia="Times New Roman" w:hAnsi="GHEA Grapalat" w:cs="Arial Unicode"/>
          <w:lang w:val="hy-AM" w:eastAsia="ru-RU"/>
        </w:rPr>
        <w:t xml:space="preserve">պետական բյուջեի </w:t>
      </w:r>
      <w:r>
        <w:rPr>
          <w:rFonts w:ascii="GHEA Grapalat" w:eastAsia="Times New Roman" w:hAnsi="GHEA Grapalat" w:cs="Arial Unicode"/>
          <w:lang w:eastAsia="ru-RU"/>
        </w:rPr>
        <w:t>նախագծի ամփոփ նկարագիրը:</w:t>
      </w:r>
    </w:p>
    <w:p w:rsidR="001403D6" w:rsidRPr="00684A1F" w:rsidRDefault="001403D6" w:rsidP="001403D6">
      <w:pPr>
        <w:spacing w:after="0" w:line="240" w:lineRule="auto"/>
        <w:ind w:firstLine="375"/>
        <w:jc w:val="both"/>
        <w:rPr>
          <w:rFonts w:ascii="GHEA Grapalat" w:eastAsia="Times New Roman" w:hAnsi="GHEA Grapalat" w:cs="Arial Unicode"/>
          <w:b/>
          <w:sz w:val="16"/>
          <w:szCs w:val="16"/>
          <w:u w:val="single"/>
          <w:lang w:eastAsia="ru-RU"/>
        </w:rPr>
      </w:pPr>
    </w:p>
    <w:p w:rsidR="001403D6" w:rsidRDefault="001403D6" w:rsidP="001403D6">
      <w:pPr>
        <w:spacing w:after="0" w:line="240" w:lineRule="auto"/>
        <w:ind w:firstLine="720"/>
        <w:jc w:val="both"/>
        <w:rPr>
          <w:rFonts w:ascii="GHEA Grapalat" w:eastAsia="Times New Roman" w:hAnsi="GHEA Grapalat" w:cs="Arial Unicode"/>
          <w:b/>
          <w:u w:val="single"/>
          <w:lang w:eastAsia="ru-RU"/>
        </w:rPr>
      </w:pPr>
      <w:r>
        <w:rPr>
          <w:rFonts w:ascii="GHEA Grapalat" w:eastAsia="Times New Roman" w:hAnsi="GHEA Grapalat" w:cs="Arial Unicode"/>
          <w:b/>
          <w:u w:val="single"/>
          <w:lang w:eastAsia="ru-RU"/>
        </w:rPr>
        <w:t>Հարցումների հիման վրա տ</w:t>
      </w:r>
      <w:r>
        <w:rPr>
          <w:rFonts w:ascii="GHEA Grapalat" w:eastAsia="Times New Roman" w:hAnsi="GHEA Grapalat" w:cs="Arial Unicode"/>
          <w:b/>
          <w:u w:val="single"/>
          <w:lang w:val="hy-AM" w:eastAsia="ru-RU"/>
        </w:rPr>
        <w:t>եղեկանքների պատրաստ</w:t>
      </w:r>
      <w:r>
        <w:rPr>
          <w:rFonts w:ascii="GHEA Grapalat" w:eastAsia="Times New Roman" w:hAnsi="GHEA Grapalat" w:cs="Arial Unicode"/>
          <w:b/>
          <w:u w:val="single"/>
          <w:lang w:eastAsia="ru-RU"/>
        </w:rPr>
        <w:t xml:space="preserve">ման </w:t>
      </w:r>
      <w:r>
        <w:rPr>
          <w:rFonts w:ascii="GHEA Grapalat" w:eastAsia="Times New Roman" w:hAnsi="GHEA Grapalat" w:cs="Arial Unicode"/>
          <w:b/>
          <w:u w:val="single"/>
          <w:lang w:val="hy-AM" w:eastAsia="ru-RU"/>
        </w:rPr>
        <w:t>և տրամադր</w:t>
      </w:r>
      <w:r>
        <w:rPr>
          <w:rFonts w:ascii="GHEA Grapalat" w:eastAsia="Times New Roman" w:hAnsi="GHEA Grapalat" w:cs="Arial Unicode"/>
          <w:b/>
          <w:u w:val="single"/>
          <w:lang w:eastAsia="ru-RU"/>
        </w:rPr>
        <w:t>ման մասով</w:t>
      </w:r>
    </w:p>
    <w:p w:rsidR="001403D6" w:rsidRPr="00684A1F" w:rsidRDefault="001403D6" w:rsidP="001403D6">
      <w:pPr>
        <w:spacing w:after="0" w:line="240" w:lineRule="auto"/>
        <w:ind w:firstLine="375"/>
        <w:jc w:val="both"/>
        <w:rPr>
          <w:rFonts w:ascii="GHEA Grapalat" w:eastAsia="Times New Roman" w:hAnsi="GHEA Grapalat" w:cs="Arial Unicode"/>
          <w:sz w:val="16"/>
          <w:szCs w:val="16"/>
          <w:lang w:val="hy-AM" w:eastAsia="ru-RU"/>
        </w:rPr>
      </w:pPr>
    </w:p>
    <w:p w:rsidR="00FD4C80" w:rsidRPr="00FD4C80" w:rsidRDefault="00FD4C80" w:rsidP="00FD4C80">
      <w:pPr>
        <w:spacing w:after="0" w:line="240" w:lineRule="auto"/>
        <w:ind w:firstLine="375"/>
        <w:jc w:val="both"/>
        <w:rPr>
          <w:rFonts w:ascii="GHEA Grapalat" w:hAnsi="GHEA Grapalat"/>
        </w:rPr>
      </w:pPr>
      <w:r w:rsidRPr="00B73AD5">
        <w:rPr>
          <w:rFonts w:ascii="GHEA Grapalat" w:hAnsi="GHEA Grapalat"/>
          <w:lang w:val="hy-AM"/>
        </w:rPr>
        <w:t xml:space="preserve">Բյուջետային գրասենյակը, իր գործունեության ընթացքում  (16.01.2016թ.- առ այսօր) իրականացնելով իր գործառույթները </w:t>
      </w:r>
      <w:r>
        <w:rPr>
          <w:rFonts w:ascii="GHEA Grapalat" w:hAnsi="GHEA Grapalat"/>
        </w:rPr>
        <w:t xml:space="preserve">78 հարցումներին </w:t>
      </w:r>
      <w:r w:rsidRPr="00B73AD5">
        <w:rPr>
          <w:rFonts w:ascii="GHEA Grapalat" w:hAnsi="GHEA Grapalat"/>
          <w:lang w:val="hy-AM"/>
        </w:rPr>
        <w:t>(56 հարցումներ</w:t>
      </w:r>
      <w:r>
        <w:rPr>
          <w:rFonts w:ascii="GHEA Grapalat" w:hAnsi="GHEA Grapalat"/>
        </w:rPr>
        <w:t xml:space="preserve"> առաջին տարում, որից 36-ը պատգամավորական և 22 հարցում 2017 թվականի առաջին եռամսյակում, որից 9-և պատգամավորական</w:t>
      </w:r>
      <w:r w:rsidRPr="00B73AD5">
        <w:rPr>
          <w:rFonts w:ascii="GHEA Grapalat" w:hAnsi="GHEA Grapalat"/>
          <w:lang w:val="hy-AM"/>
        </w:rPr>
        <w:t xml:space="preserve">), այդ թվում`  </w:t>
      </w:r>
      <w:r>
        <w:rPr>
          <w:rFonts w:ascii="GHEA Grapalat" w:hAnsi="GHEA Grapalat"/>
        </w:rPr>
        <w:t>45</w:t>
      </w:r>
      <w:r w:rsidRPr="00B73AD5">
        <w:rPr>
          <w:rFonts w:ascii="GHEA Grapalat" w:hAnsi="GHEA Grapalat"/>
          <w:lang w:val="hy-AM"/>
        </w:rPr>
        <w:t xml:space="preserve"> պատգամավորական հարցումներին ի պատասխան պատրաստել է </w:t>
      </w:r>
      <w:r>
        <w:rPr>
          <w:rFonts w:ascii="GHEA Grapalat" w:hAnsi="GHEA Grapalat"/>
        </w:rPr>
        <w:t xml:space="preserve">համամետական վերլուծություններով </w:t>
      </w:r>
      <w:r w:rsidRPr="00B73AD5">
        <w:rPr>
          <w:rFonts w:ascii="GHEA Grapalat" w:hAnsi="GHEA Grapalat"/>
          <w:lang w:val="hy-AM"/>
        </w:rPr>
        <w:t>տեղեկանքներ, ներառյալ գծապատկերները, որոնք տրամադրվել են Հայաստանի Հանրապետության Ազգային ժողովի</w:t>
      </w:r>
      <w:r>
        <w:rPr>
          <w:rFonts w:ascii="GHEA Grapalat" w:hAnsi="GHEA Grapalat"/>
        </w:rPr>
        <w:t xml:space="preserve"> </w:t>
      </w:r>
      <w:r w:rsidRPr="00B73AD5">
        <w:rPr>
          <w:rFonts w:ascii="GHEA Grapalat" w:hAnsi="GHEA Grapalat"/>
          <w:lang w:val="hy-AM"/>
        </w:rPr>
        <w:t>նախագահի տեղակալներին,</w:t>
      </w:r>
      <w:r>
        <w:rPr>
          <w:rFonts w:ascii="GHEA Grapalat" w:hAnsi="GHEA Grapalat"/>
        </w:rPr>
        <w:t xml:space="preserve"> բոլոր մշտական հանձնաժողովներին ու խմբակցություններին, ինչպես նաև պատգամավորների:</w:t>
      </w:r>
    </w:p>
    <w:p w:rsidR="001403D6" w:rsidRDefault="00A2322C" w:rsidP="00A2322C">
      <w:p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eastAsia="Times New Roman" w:hAnsi="GHEA Grapalat" w:cs="Times New Roman"/>
        </w:rPr>
        <w:t xml:space="preserve">        </w:t>
      </w:r>
      <w:r w:rsidR="001403D6">
        <w:rPr>
          <w:rFonts w:ascii="GHEA Grapalat" w:eastAsia="Times New Roman" w:hAnsi="GHEA Grapalat" w:cs="Times New Roman"/>
        </w:rPr>
        <w:t xml:space="preserve">Տեղեկանքները, ներառյալ գծապետկերները, </w:t>
      </w:r>
      <w:r w:rsidR="001403D6">
        <w:rPr>
          <w:rFonts w:ascii="GHEA Grapalat" w:eastAsia="Times New Roman" w:hAnsi="GHEA Grapalat" w:cs="Times New Roman"/>
          <w:lang w:val="hy-AM"/>
        </w:rPr>
        <w:t xml:space="preserve">վերաբերվել են՝ </w:t>
      </w:r>
    </w:p>
    <w:p w:rsidR="001403D6" w:rsidRDefault="001403D6" w:rsidP="00A2322C">
      <w:pPr>
        <w:pStyle w:val="ListParagraph"/>
        <w:numPr>
          <w:ilvl w:val="0"/>
          <w:numId w:val="29"/>
        </w:numPr>
        <w:spacing w:after="0" w:line="240" w:lineRule="auto"/>
        <w:ind w:left="540" w:hanging="450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>Հայաստանի Հանրապետության 2013-201</w:t>
      </w:r>
      <w:r w:rsidR="00C10DD8">
        <w:rPr>
          <w:rFonts w:ascii="GHEA Grapalat" w:eastAsia="Times New Roman" w:hAnsi="GHEA Grapalat" w:cs="Times New Roman"/>
        </w:rPr>
        <w:t>7</w:t>
      </w:r>
      <w:r>
        <w:rPr>
          <w:rFonts w:ascii="GHEA Grapalat" w:eastAsia="Times New Roman" w:hAnsi="GHEA Grapalat" w:cs="Times New Roman"/>
          <w:lang w:val="hy-AM"/>
        </w:rPr>
        <w:t>թթ</w:t>
      </w:r>
      <w:r w:rsidR="00C10DD8">
        <w:rPr>
          <w:rFonts w:ascii="GHEA Grapalat" w:eastAsia="Times New Roman" w:hAnsi="GHEA Grapalat" w:cs="Times New Roman"/>
        </w:rPr>
        <w:t>.</w:t>
      </w:r>
      <w:r>
        <w:rPr>
          <w:rFonts w:ascii="GHEA Grapalat" w:eastAsia="Times New Roman" w:hAnsi="GHEA Grapalat" w:cs="Times New Roman"/>
          <w:lang w:val="hy-AM"/>
        </w:rPr>
        <w:t xml:space="preserve"> պետական բյուջեների ծախսերին</w:t>
      </w:r>
      <w:r w:rsidR="00FD4C80">
        <w:rPr>
          <w:rFonts w:ascii="GHEA Grapalat" w:eastAsia="Times New Roman" w:hAnsi="GHEA Grapalat" w:cs="Times New Roman"/>
        </w:rPr>
        <w:t xml:space="preserve"> </w:t>
      </w:r>
      <w:r w:rsidR="00FD4C80">
        <w:rPr>
          <w:rFonts w:ascii="GHEA Grapalat" w:eastAsia="Times New Roman" w:hAnsi="GHEA Grapalat" w:cs="Arial Unicode"/>
          <w:lang w:eastAsia="ru-RU"/>
        </w:rPr>
        <w:t xml:space="preserve">(տրամադրվել են </w:t>
      </w:r>
      <w:r w:rsidR="00FD4C80" w:rsidRPr="00B73AD5">
        <w:rPr>
          <w:rFonts w:ascii="GHEA Grapalat" w:hAnsi="GHEA Grapalat"/>
          <w:lang w:val="hy-AM"/>
        </w:rPr>
        <w:t>Ազգային ժողովի</w:t>
      </w:r>
      <w:r w:rsidR="00FD4C80">
        <w:rPr>
          <w:rFonts w:ascii="GHEA Grapalat" w:hAnsi="GHEA Grapalat"/>
        </w:rPr>
        <w:t xml:space="preserve"> </w:t>
      </w:r>
      <w:r w:rsidR="00FD4C80" w:rsidRPr="00B73AD5">
        <w:rPr>
          <w:rFonts w:ascii="GHEA Grapalat" w:hAnsi="GHEA Grapalat"/>
          <w:lang w:val="hy-AM"/>
        </w:rPr>
        <w:t>նախագահի տեղակալներին,</w:t>
      </w:r>
      <w:r w:rsidR="00FD4C80">
        <w:rPr>
          <w:rFonts w:ascii="GHEA Grapalat" w:hAnsi="GHEA Grapalat"/>
        </w:rPr>
        <w:t xml:space="preserve"> բոլոր մշտական հանձնաժողովներին ու խմբակցություններին, ինչպես նաև պատգամավորների</w:t>
      </w:r>
      <w:r w:rsidR="00FD4C80">
        <w:rPr>
          <w:rFonts w:ascii="GHEA Grapalat" w:eastAsia="Times New Roman" w:hAnsi="GHEA Grapalat" w:cs="Arial Unicode"/>
          <w:lang w:eastAsia="ru-RU"/>
        </w:rPr>
        <w:t>)</w:t>
      </w:r>
      <w:r>
        <w:rPr>
          <w:rFonts w:ascii="GHEA Grapalat" w:eastAsia="Times New Roman" w:hAnsi="GHEA Grapalat" w:cs="Times New Roman"/>
          <w:lang w:val="hy-AM"/>
        </w:rPr>
        <w:t>,</w:t>
      </w:r>
    </w:p>
    <w:p w:rsidR="001403D6" w:rsidRDefault="001403D6" w:rsidP="00A2322C">
      <w:pPr>
        <w:pStyle w:val="ListParagraph"/>
        <w:numPr>
          <w:ilvl w:val="0"/>
          <w:numId w:val="29"/>
        </w:numPr>
        <w:spacing w:after="0" w:line="240" w:lineRule="auto"/>
        <w:ind w:left="540" w:hanging="450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>Հայաստանի Հանրապետության 2016</w:t>
      </w:r>
      <w:r w:rsidR="00FD4C80"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Times New Roman"/>
          <w:lang w:val="hy-AM"/>
        </w:rPr>
        <w:t>թ</w:t>
      </w:r>
      <w:r w:rsidR="00FD4C80">
        <w:rPr>
          <w:rFonts w:ascii="GHEA Grapalat" w:eastAsia="Times New Roman" w:hAnsi="GHEA Grapalat" w:cs="Times New Roman"/>
        </w:rPr>
        <w:t>վականի և 2017 թվականի</w:t>
      </w:r>
      <w:r>
        <w:rPr>
          <w:rFonts w:ascii="GHEA Grapalat" w:eastAsia="Times New Roman" w:hAnsi="GHEA Grapalat" w:cs="Times New Roman"/>
          <w:lang w:val="hy-AM"/>
        </w:rPr>
        <w:t xml:space="preserve"> պետական բյուջե</w:t>
      </w:r>
      <w:r w:rsidR="00FD4C80">
        <w:rPr>
          <w:rFonts w:ascii="GHEA Grapalat" w:eastAsia="Times New Roman" w:hAnsi="GHEA Grapalat" w:cs="Times New Roman"/>
        </w:rPr>
        <w:t>ներ</w:t>
      </w:r>
      <w:r>
        <w:rPr>
          <w:rFonts w:ascii="GHEA Grapalat" w:eastAsia="Times New Roman" w:hAnsi="GHEA Grapalat" w:cs="Times New Roman"/>
          <w:lang w:val="hy-AM"/>
        </w:rPr>
        <w:t xml:space="preserve"> ծախսերին</w:t>
      </w:r>
      <w:r w:rsidR="00FD4C80">
        <w:rPr>
          <w:rFonts w:ascii="GHEA Grapalat" w:eastAsia="Times New Roman" w:hAnsi="GHEA Grapalat" w:cs="Times New Roman"/>
        </w:rPr>
        <w:t xml:space="preserve">, ըստ ամիսների </w:t>
      </w:r>
      <w:r w:rsidR="00FD4C80">
        <w:rPr>
          <w:rFonts w:ascii="GHEA Grapalat" w:eastAsia="Times New Roman" w:hAnsi="GHEA Grapalat" w:cs="Arial Unicode"/>
          <w:lang w:eastAsia="ru-RU"/>
        </w:rPr>
        <w:t xml:space="preserve">(տրամադրվել են </w:t>
      </w:r>
      <w:r w:rsidR="00FD4C80" w:rsidRPr="00B73AD5">
        <w:rPr>
          <w:rFonts w:ascii="GHEA Grapalat" w:hAnsi="GHEA Grapalat"/>
          <w:lang w:val="hy-AM"/>
        </w:rPr>
        <w:t>Ազգային ժողովի</w:t>
      </w:r>
      <w:r w:rsidR="00FD4C80">
        <w:rPr>
          <w:rFonts w:ascii="GHEA Grapalat" w:hAnsi="GHEA Grapalat"/>
        </w:rPr>
        <w:t xml:space="preserve"> </w:t>
      </w:r>
      <w:r w:rsidR="00FD4C80" w:rsidRPr="00B73AD5">
        <w:rPr>
          <w:rFonts w:ascii="GHEA Grapalat" w:hAnsi="GHEA Grapalat"/>
          <w:lang w:val="hy-AM"/>
        </w:rPr>
        <w:t>նախագահի տեղակալներին,</w:t>
      </w:r>
      <w:r w:rsidR="00FD4C80">
        <w:rPr>
          <w:rFonts w:ascii="GHEA Grapalat" w:hAnsi="GHEA Grapalat"/>
        </w:rPr>
        <w:t xml:space="preserve"> բոլոր մշտական հանձնաժողովներին` ըստ իրենց գործունեության ոլորտների, խմբակցություններին, ինչպես նաև պատգամավորների</w:t>
      </w:r>
      <w:r w:rsidR="00FD4C80">
        <w:rPr>
          <w:rFonts w:ascii="GHEA Grapalat" w:eastAsia="Times New Roman" w:hAnsi="GHEA Grapalat" w:cs="Arial Unicode"/>
          <w:lang w:eastAsia="ru-RU"/>
        </w:rPr>
        <w:t>)</w:t>
      </w:r>
      <w:r w:rsidR="00FD4C80">
        <w:rPr>
          <w:rFonts w:ascii="GHEA Grapalat" w:eastAsia="Times New Roman" w:hAnsi="GHEA Grapalat" w:cs="Times New Roman"/>
          <w:lang w:val="hy-AM"/>
        </w:rPr>
        <w:t>,</w:t>
      </w:r>
    </w:p>
    <w:p w:rsidR="001403D6" w:rsidRDefault="001403D6" w:rsidP="00A2322C">
      <w:pPr>
        <w:pStyle w:val="ListParagraph"/>
        <w:numPr>
          <w:ilvl w:val="0"/>
          <w:numId w:val="29"/>
        </w:numPr>
        <w:spacing w:after="0" w:line="240" w:lineRule="auto"/>
        <w:ind w:left="540" w:hanging="450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>Հայաստանի Հանրապետության 2014-201</w:t>
      </w:r>
      <w:r>
        <w:rPr>
          <w:rFonts w:ascii="GHEA Grapalat" w:eastAsia="Times New Roman" w:hAnsi="GHEA Grapalat" w:cs="Times New Roman"/>
        </w:rPr>
        <w:t>7</w:t>
      </w:r>
      <w:r>
        <w:rPr>
          <w:rFonts w:ascii="GHEA Grapalat" w:eastAsia="Times New Roman" w:hAnsi="GHEA Grapalat" w:cs="Times New Roman"/>
          <w:lang w:val="hy-AM"/>
        </w:rPr>
        <w:t>թթ. պետական բյուջեների եկամուտների հավաքագրմանը՝ ըստ ամիսների</w:t>
      </w:r>
      <w:r w:rsidR="00FD4C80">
        <w:rPr>
          <w:rFonts w:ascii="GHEA Grapalat" w:eastAsia="Times New Roman" w:hAnsi="GHEA Grapalat" w:cs="Times New Roman"/>
        </w:rPr>
        <w:t xml:space="preserve"> </w:t>
      </w:r>
      <w:r w:rsidR="00FD4C80">
        <w:rPr>
          <w:rFonts w:ascii="GHEA Grapalat" w:eastAsia="Times New Roman" w:hAnsi="GHEA Grapalat" w:cs="Arial Unicode"/>
          <w:lang w:eastAsia="ru-RU"/>
        </w:rPr>
        <w:t xml:space="preserve">(տրամադրվել են </w:t>
      </w:r>
      <w:r w:rsidR="00FD4C80" w:rsidRPr="00B73AD5">
        <w:rPr>
          <w:rFonts w:ascii="GHEA Grapalat" w:hAnsi="GHEA Grapalat"/>
          <w:lang w:val="hy-AM"/>
        </w:rPr>
        <w:t>Ազգային ժողովի</w:t>
      </w:r>
      <w:r w:rsidR="00FD4C80">
        <w:rPr>
          <w:rFonts w:ascii="GHEA Grapalat" w:hAnsi="GHEA Grapalat"/>
        </w:rPr>
        <w:t xml:space="preserve"> </w:t>
      </w:r>
      <w:r w:rsidR="00FD4C80" w:rsidRPr="00B73AD5">
        <w:rPr>
          <w:rFonts w:ascii="GHEA Grapalat" w:hAnsi="GHEA Grapalat"/>
          <w:lang w:val="hy-AM"/>
        </w:rPr>
        <w:t>նախագահի տեղակալներին,</w:t>
      </w:r>
      <w:r w:rsidR="00FD4C80">
        <w:rPr>
          <w:rFonts w:ascii="GHEA Grapalat" w:hAnsi="GHEA Grapalat"/>
        </w:rPr>
        <w:t xml:space="preserve"> բոլոր մշտական հանձնաժողովներին ու խմբակցություններին, ինչպես նաև պատգամավորների</w:t>
      </w:r>
      <w:r w:rsidR="00FD4C80">
        <w:rPr>
          <w:rFonts w:ascii="GHEA Grapalat" w:eastAsia="Times New Roman" w:hAnsi="GHEA Grapalat" w:cs="Arial Unicode"/>
          <w:lang w:eastAsia="ru-RU"/>
        </w:rPr>
        <w:t>)</w:t>
      </w:r>
      <w:r w:rsidR="00FD4C80">
        <w:rPr>
          <w:rFonts w:ascii="GHEA Grapalat" w:eastAsia="Times New Roman" w:hAnsi="GHEA Grapalat" w:cs="Times New Roman"/>
          <w:lang w:val="hy-AM"/>
        </w:rPr>
        <w:t>,</w:t>
      </w:r>
    </w:p>
    <w:p w:rsidR="001403D6" w:rsidRDefault="001403D6" w:rsidP="00A2322C">
      <w:pPr>
        <w:pStyle w:val="ListParagraph"/>
        <w:numPr>
          <w:ilvl w:val="0"/>
          <w:numId w:val="29"/>
        </w:numPr>
        <w:spacing w:after="0" w:line="240" w:lineRule="auto"/>
        <w:ind w:left="540" w:hanging="450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>Հայաստանի Հանրապետության 2014-201</w:t>
      </w:r>
      <w:r>
        <w:rPr>
          <w:rFonts w:ascii="GHEA Grapalat" w:eastAsia="Times New Roman" w:hAnsi="GHEA Grapalat" w:cs="Times New Roman"/>
        </w:rPr>
        <w:t>7</w:t>
      </w:r>
      <w:r>
        <w:rPr>
          <w:rFonts w:ascii="GHEA Grapalat" w:eastAsia="Times New Roman" w:hAnsi="GHEA Grapalat" w:cs="Times New Roman"/>
          <w:lang w:val="hy-AM"/>
        </w:rPr>
        <w:t>թթ. պետական պարտքին՝ ըստ ամիսների</w:t>
      </w:r>
      <w:r w:rsidR="00FD4C80">
        <w:rPr>
          <w:rFonts w:ascii="GHEA Grapalat" w:eastAsia="Times New Roman" w:hAnsi="GHEA Grapalat" w:cs="Times New Roman"/>
        </w:rPr>
        <w:t xml:space="preserve"> </w:t>
      </w:r>
      <w:r w:rsidR="00FD4C80">
        <w:rPr>
          <w:rFonts w:ascii="GHEA Grapalat" w:eastAsia="Times New Roman" w:hAnsi="GHEA Grapalat" w:cs="Arial Unicode"/>
          <w:lang w:eastAsia="ru-RU"/>
        </w:rPr>
        <w:t xml:space="preserve">(տրամադրվել են </w:t>
      </w:r>
      <w:r w:rsidR="00FD4C80" w:rsidRPr="00B73AD5">
        <w:rPr>
          <w:rFonts w:ascii="GHEA Grapalat" w:hAnsi="GHEA Grapalat"/>
          <w:lang w:val="hy-AM"/>
        </w:rPr>
        <w:t>Ազգային ժողովի</w:t>
      </w:r>
      <w:r w:rsidR="00FD4C80">
        <w:rPr>
          <w:rFonts w:ascii="GHEA Grapalat" w:hAnsi="GHEA Grapalat"/>
        </w:rPr>
        <w:t xml:space="preserve"> </w:t>
      </w:r>
      <w:r w:rsidR="00FD4C80" w:rsidRPr="00B73AD5">
        <w:rPr>
          <w:rFonts w:ascii="GHEA Grapalat" w:hAnsi="GHEA Grapalat"/>
          <w:lang w:val="hy-AM"/>
        </w:rPr>
        <w:t>նախագահի տեղակալներին,</w:t>
      </w:r>
      <w:r w:rsidR="00FD4C80">
        <w:rPr>
          <w:rFonts w:ascii="GHEA Grapalat" w:hAnsi="GHEA Grapalat"/>
        </w:rPr>
        <w:t xml:space="preserve"> բոլոր մշտական հանձնաժողովներին ու խմբակցություններին, ինչպես նաև պատգամավորների</w:t>
      </w:r>
      <w:r w:rsidR="00FD4C80">
        <w:rPr>
          <w:rFonts w:ascii="GHEA Grapalat" w:eastAsia="Times New Roman" w:hAnsi="GHEA Grapalat" w:cs="Arial Unicode"/>
          <w:lang w:eastAsia="ru-RU"/>
        </w:rPr>
        <w:t>)</w:t>
      </w:r>
      <w:r w:rsidR="00FD4C80">
        <w:rPr>
          <w:rFonts w:ascii="GHEA Grapalat" w:eastAsia="Times New Roman" w:hAnsi="GHEA Grapalat" w:cs="Times New Roman"/>
          <w:lang w:val="hy-AM"/>
        </w:rPr>
        <w:t>,</w:t>
      </w:r>
    </w:p>
    <w:p w:rsidR="00FD4C80" w:rsidRPr="00FD4C80" w:rsidRDefault="001403D6" w:rsidP="00A2322C">
      <w:pPr>
        <w:pStyle w:val="ListParagraph"/>
        <w:numPr>
          <w:ilvl w:val="0"/>
          <w:numId w:val="29"/>
        </w:numPr>
        <w:spacing w:after="0" w:line="240" w:lineRule="auto"/>
        <w:ind w:left="540" w:hanging="450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>Հայաստանի Հանրապետության 2014-201</w:t>
      </w:r>
      <w:r>
        <w:rPr>
          <w:rFonts w:ascii="GHEA Grapalat" w:eastAsia="Times New Roman" w:hAnsi="GHEA Grapalat" w:cs="Times New Roman"/>
        </w:rPr>
        <w:t>7</w:t>
      </w:r>
      <w:r>
        <w:rPr>
          <w:rFonts w:ascii="GHEA Grapalat" w:eastAsia="Times New Roman" w:hAnsi="GHEA Grapalat" w:cs="Times New Roman"/>
          <w:lang w:val="hy-AM"/>
        </w:rPr>
        <w:t>թթ. սոցիալ-տնտեսական հիմնական ցուցանիշներին՝ ըստ ամիսների</w:t>
      </w:r>
      <w:r w:rsidR="00FD4C80">
        <w:rPr>
          <w:rFonts w:ascii="GHEA Grapalat" w:eastAsia="Times New Roman" w:hAnsi="GHEA Grapalat" w:cs="Times New Roman"/>
        </w:rPr>
        <w:t xml:space="preserve"> </w:t>
      </w:r>
      <w:r w:rsidR="00FD4C80">
        <w:rPr>
          <w:rFonts w:ascii="GHEA Grapalat" w:eastAsia="Times New Roman" w:hAnsi="GHEA Grapalat" w:cs="Arial Unicode"/>
          <w:lang w:eastAsia="ru-RU"/>
        </w:rPr>
        <w:t xml:space="preserve">(տրամադրվել են </w:t>
      </w:r>
      <w:r w:rsidR="00FD4C80" w:rsidRPr="00B73AD5">
        <w:rPr>
          <w:rFonts w:ascii="GHEA Grapalat" w:hAnsi="GHEA Grapalat"/>
          <w:lang w:val="hy-AM"/>
        </w:rPr>
        <w:t>Ազգային ժողովի</w:t>
      </w:r>
      <w:r w:rsidR="00FD4C80">
        <w:rPr>
          <w:rFonts w:ascii="GHEA Grapalat" w:hAnsi="GHEA Grapalat"/>
        </w:rPr>
        <w:t xml:space="preserve"> </w:t>
      </w:r>
      <w:r w:rsidR="00FD4C80" w:rsidRPr="00B73AD5">
        <w:rPr>
          <w:rFonts w:ascii="GHEA Grapalat" w:hAnsi="GHEA Grapalat"/>
          <w:lang w:val="hy-AM"/>
        </w:rPr>
        <w:t>նախագահի տեղակալներին,</w:t>
      </w:r>
      <w:r w:rsidR="00FD4C80">
        <w:rPr>
          <w:rFonts w:ascii="GHEA Grapalat" w:hAnsi="GHEA Grapalat"/>
        </w:rPr>
        <w:t xml:space="preserve"> բոլոր մշտական հանձնաժողովներին ու խմբակցություններին, ինչպես նաև պատգամավորների</w:t>
      </w:r>
      <w:r w:rsidR="00FD4C80">
        <w:rPr>
          <w:rFonts w:ascii="GHEA Grapalat" w:eastAsia="Times New Roman" w:hAnsi="GHEA Grapalat" w:cs="Arial Unicode"/>
          <w:lang w:eastAsia="ru-RU"/>
        </w:rPr>
        <w:t>)</w:t>
      </w:r>
      <w:r w:rsidR="00FD4C80">
        <w:rPr>
          <w:rFonts w:ascii="GHEA Grapalat" w:eastAsia="Times New Roman" w:hAnsi="GHEA Grapalat" w:cs="Times New Roman"/>
          <w:lang w:val="hy-AM"/>
        </w:rPr>
        <w:t>,</w:t>
      </w:r>
    </w:p>
    <w:p w:rsidR="001403D6" w:rsidRPr="00FD4C80" w:rsidRDefault="001403D6" w:rsidP="00A2322C">
      <w:pPr>
        <w:pStyle w:val="ListParagraph"/>
        <w:numPr>
          <w:ilvl w:val="0"/>
          <w:numId w:val="29"/>
        </w:numPr>
        <w:spacing w:after="0" w:line="240" w:lineRule="auto"/>
        <w:ind w:left="540" w:hanging="450"/>
        <w:jc w:val="both"/>
        <w:rPr>
          <w:rFonts w:ascii="GHEA Grapalat" w:eastAsia="Times New Roman" w:hAnsi="GHEA Grapalat" w:cs="Times New Roman"/>
          <w:lang w:val="hy-AM"/>
        </w:rPr>
      </w:pPr>
      <w:r w:rsidRPr="00FD4C80">
        <w:rPr>
          <w:rFonts w:ascii="GHEA Grapalat" w:eastAsia="Times New Roman" w:hAnsi="GHEA Grapalat" w:cs="Times New Roman"/>
          <w:lang w:val="hy-AM"/>
        </w:rPr>
        <w:t>Հայաստանի Հանրապետության 2013-2016թթ. պետական բյուջեների պաշտպանության, հասարակական կարգի պահպանման ու ա</w:t>
      </w:r>
      <w:r w:rsidR="00FD4C80" w:rsidRPr="00FD4C80">
        <w:rPr>
          <w:rFonts w:ascii="GHEA Grapalat" w:eastAsia="Times New Roman" w:hAnsi="GHEA Grapalat" w:cs="Times New Roman"/>
          <w:lang w:val="hy-AM"/>
        </w:rPr>
        <w:t xml:space="preserve">զգային անվտանգության ոլորտների </w:t>
      </w:r>
      <w:r w:rsidR="00FD4C80" w:rsidRPr="00FD4C80">
        <w:rPr>
          <w:rFonts w:ascii="GHEA Grapalat" w:eastAsia="Times New Roman" w:hAnsi="GHEA Grapalat" w:cs="Times New Roman"/>
        </w:rPr>
        <w:t>ծ</w:t>
      </w:r>
      <w:r w:rsidRPr="00FD4C80">
        <w:rPr>
          <w:rFonts w:ascii="GHEA Grapalat" w:eastAsia="Times New Roman" w:hAnsi="GHEA Grapalat" w:cs="Times New Roman"/>
          <w:lang w:val="hy-AM"/>
        </w:rPr>
        <w:t>ախսերին</w:t>
      </w:r>
      <w:r w:rsidR="00FD4C80" w:rsidRPr="00FD4C80">
        <w:rPr>
          <w:rFonts w:ascii="GHEA Grapalat" w:eastAsia="Times New Roman" w:hAnsi="GHEA Grapalat" w:cs="Times New Roman"/>
        </w:rPr>
        <w:t xml:space="preserve"> </w:t>
      </w:r>
      <w:r w:rsidR="00FD4C80" w:rsidRPr="00FD4C80">
        <w:rPr>
          <w:rFonts w:ascii="GHEA Grapalat" w:eastAsia="Times New Roman" w:hAnsi="GHEA Grapalat" w:cs="Arial Unicode"/>
          <w:lang w:eastAsia="ru-RU"/>
        </w:rPr>
        <w:t xml:space="preserve">(տրամադրվել են </w:t>
      </w:r>
      <w:r w:rsidR="00FD4C80" w:rsidRPr="00FD4C80">
        <w:rPr>
          <w:rFonts w:ascii="GHEA Grapalat" w:hAnsi="GHEA Grapalat"/>
          <w:lang w:val="hy-AM"/>
        </w:rPr>
        <w:t xml:space="preserve">պաշտպանության, ազգային անվտանգության եւ ներքին գործերի </w:t>
      </w:r>
      <w:r w:rsidR="00FD4C80" w:rsidRPr="00FD4C80">
        <w:rPr>
          <w:rFonts w:ascii="GHEA Grapalat" w:hAnsi="GHEA Grapalat"/>
        </w:rPr>
        <w:t>մշտական հանձնաժողովին և պատգամավորների</w:t>
      </w:r>
      <w:r w:rsidR="00FD4C80" w:rsidRPr="00FD4C80">
        <w:rPr>
          <w:rFonts w:ascii="GHEA Grapalat" w:eastAsia="Times New Roman" w:hAnsi="GHEA Grapalat" w:cs="Arial Unicode"/>
          <w:lang w:eastAsia="ru-RU"/>
        </w:rPr>
        <w:t>)</w:t>
      </w:r>
      <w:r w:rsidRPr="00FD4C80">
        <w:rPr>
          <w:rFonts w:ascii="GHEA Grapalat" w:eastAsia="Times New Roman" w:hAnsi="GHEA Grapalat" w:cs="Times New Roman"/>
          <w:lang w:val="hy-AM"/>
        </w:rPr>
        <w:t>,</w:t>
      </w:r>
    </w:p>
    <w:p w:rsidR="001403D6" w:rsidRDefault="001403D6" w:rsidP="00A2322C">
      <w:pPr>
        <w:pStyle w:val="ListParagraph"/>
        <w:numPr>
          <w:ilvl w:val="0"/>
          <w:numId w:val="29"/>
        </w:numPr>
        <w:spacing w:after="0" w:line="240" w:lineRule="auto"/>
        <w:ind w:left="540" w:hanging="450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>Հայաստանի Հանրապետության 2015</w:t>
      </w:r>
      <w:r>
        <w:rPr>
          <w:rFonts w:ascii="GHEA Grapalat" w:eastAsia="Times New Roman" w:hAnsi="GHEA Grapalat" w:cs="Times New Roman"/>
        </w:rPr>
        <w:t xml:space="preserve"> թվականի և 2016 թվականի</w:t>
      </w:r>
      <w:r>
        <w:rPr>
          <w:rFonts w:ascii="GHEA Grapalat" w:eastAsia="Times New Roman" w:hAnsi="GHEA Grapalat" w:cs="Times New Roman"/>
          <w:lang w:val="hy-AM"/>
        </w:rPr>
        <w:t xml:space="preserve"> պետական բյուջե</w:t>
      </w:r>
      <w:r>
        <w:rPr>
          <w:rFonts w:ascii="GHEA Grapalat" w:eastAsia="Times New Roman" w:hAnsi="GHEA Grapalat" w:cs="Times New Roman"/>
        </w:rPr>
        <w:t>ներ</w:t>
      </w:r>
      <w:r>
        <w:rPr>
          <w:rFonts w:ascii="GHEA Grapalat" w:eastAsia="Times New Roman" w:hAnsi="GHEA Grapalat" w:cs="Times New Roman"/>
          <w:lang w:val="hy-AM"/>
        </w:rPr>
        <w:t>ի կատարմանը, ներառյալ եկամուտները, ծախսերը, պակասուրդը և հիմնական մակրոտնտեսական ցուցանիշները</w:t>
      </w:r>
      <w:r>
        <w:rPr>
          <w:rFonts w:ascii="GHEA Grapalat" w:eastAsia="Times New Roman" w:hAnsi="GHEA Grapalat" w:cs="Times New Roman"/>
        </w:rPr>
        <w:t>`</w:t>
      </w:r>
      <w:r>
        <w:rPr>
          <w:rFonts w:ascii="GHEA Grapalat" w:eastAsia="Times New Roman" w:hAnsi="GHEA Grapalat" w:cs="Times New Roman"/>
          <w:lang w:val="hy-AM"/>
        </w:rPr>
        <w:t xml:space="preserve"> 5 տարվա կտրվածքո</w:t>
      </w:r>
      <w:r>
        <w:rPr>
          <w:rFonts w:ascii="GHEA Grapalat" w:eastAsia="Times New Roman" w:hAnsi="GHEA Grapalat" w:cs="Times New Roman"/>
        </w:rPr>
        <w:t>վ</w:t>
      </w:r>
      <w:r w:rsidR="00A2322C">
        <w:rPr>
          <w:rFonts w:ascii="GHEA Grapalat" w:eastAsia="Times New Roman" w:hAnsi="GHEA Grapalat" w:cs="Times New Roman"/>
        </w:rPr>
        <w:t xml:space="preserve"> </w:t>
      </w:r>
      <w:r w:rsidR="00FD4C80">
        <w:rPr>
          <w:rFonts w:ascii="GHEA Grapalat" w:eastAsia="Times New Roman" w:hAnsi="GHEA Grapalat" w:cs="Arial Unicode"/>
          <w:lang w:eastAsia="ru-RU"/>
        </w:rPr>
        <w:t xml:space="preserve">(տրամադրվել են </w:t>
      </w:r>
      <w:r w:rsidR="00A2322C" w:rsidRPr="00B73AD5">
        <w:rPr>
          <w:rFonts w:ascii="GHEA Grapalat" w:hAnsi="GHEA Grapalat"/>
          <w:lang w:val="hy-AM"/>
        </w:rPr>
        <w:t>Ազգային ժողովի</w:t>
      </w:r>
      <w:r w:rsidR="00A2322C">
        <w:rPr>
          <w:rFonts w:ascii="GHEA Grapalat" w:hAnsi="GHEA Grapalat"/>
        </w:rPr>
        <w:t xml:space="preserve"> </w:t>
      </w:r>
      <w:r w:rsidR="00A2322C" w:rsidRPr="00B73AD5">
        <w:rPr>
          <w:rFonts w:ascii="GHEA Grapalat" w:hAnsi="GHEA Grapalat"/>
          <w:lang w:val="hy-AM"/>
        </w:rPr>
        <w:t>նախագահի տեղակալներին,</w:t>
      </w:r>
      <w:r w:rsidR="00A2322C">
        <w:rPr>
          <w:rFonts w:ascii="GHEA Grapalat" w:hAnsi="GHEA Grapalat"/>
        </w:rPr>
        <w:t xml:space="preserve"> բոլոր մշտական հանձնաժողովներին ու խմբակցություններին, ինչպես նաև պատգամավորների</w:t>
      </w:r>
      <w:r w:rsidR="00FD4C80">
        <w:rPr>
          <w:rFonts w:ascii="GHEA Grapalat" w:eastAsia="Times New Roman" w:hAnsi="GHEA Grapalat" w:cs="Arial Unicode"/>
          <w:lang w:eastAsia="ru-RU"/>
        </w:rPr>
        <w:t>)</w:t>
      </w:r>
      <w:r w:rsidR="00FD4C80">
        <w:rPr>
          <w:rFonts w:ascii="GHEA Grapalat" w:eastAsia="Times New Roman" w:hAnsi="GHEA Grapalat" w:cs="Times New Roman"/>
          <w:lang w:val="hy-AM"/>
        </w:rPr>
        <w:t>,</w:t>
      </w:r>
    </w:p>
    <w:p w:rsidR="00A2322C" w:rsidRDefault="001403D6" w:rsidP="00A2322C">
      <w:pPr>
        <w:pStyle w:val="ListParagraph"/>
        <w:numPr>
          <w:ilvl w:val="0"/>
          <w:numId w:val="29"/>
        </w:numPr>
        <w:spacing w:after="0" w:line="240" w:lineRule="auto"/>
        <w:ind w:left="540" w:hanging="450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 xml:space="preserve">Հայաստանի Հանրապետության 2016 </w:t>
      </w:r>
      <w:r>
        <w:rPr>
          <w:rFonts w:ascii="GHEA Grapalat" w:eastAsia="Times New Roman" w:hAnsi="GHEA Grapalat" w:cs="Times New Roman"/>
        </w:rPr>
        <w:t>թվականի և 2017 թվականի</w:t>
      </w:r>
      <w:r>
        <w:rPr>
          <w:rFonts w:ascii="GHEA Grapalat" w:eastAsia="Times New Roman" w:hAnsi="GHEA Grapalat" w:cs="Times New Roman"/>
          <w:lang w:val="hy-AM"/>
        </w:rPr>
        <w:t xml:space="preserve"> առաջին եռամսյակ</w:t>
      </w:r>
      <w:r>
        <w:rPr>
          <w:rFonts w:ascii="GHEA Grapalat" w:eastAsia="Times New Roman" w:hAnsi="GHEA Grapalat" w:cs="Times New Roman"/>
        </w:rPr>
        <w:t>ներ</w:t>
      </w:r>
      <w:r>
        <w:rPr>
          <w:rFonts w:ascii="GHEA Grapalat" w:eastAsia="Times New Roman" w:hAnsi="GHEA Grapalat" w:cs="Times New Roman"/>
          <w:lang w:val="hy-AM"/>
        </w:rPr>
        <w:t>ում պետական բյուջե</w:t>
      </w:r>
      <w:r>
        <w:rPr>
          <w:rFonts w:ascii="GHEA Grapalat" w:eastAsia="Times New Roman" w:hAnsi="GHEA Grapalat" w:cs="Times New Roman"/>
        </w:rPr>
        <w:t>ներ</w:t>
      </w:r>
      <w:r>
        <w:rPr>
          <w:rFonts w:ascii="GHEA Grapalat" w:eastAsia="Times New Roman" w:hAnsi="GHEA Grapalat" w:cs="Times New Roman"/>
          <w:lang w:val="hy-AM"/>
        </w:rPr>
        <w:t>ի կատարմանը</w:t>
      </w:r>
      <w:r w:rsidR="00A2322C">
        <w:rPr>
          <w:rFonts w:ascii="GHEA Grapalat" w:eastAsia="Times New Roman" w:hAnsi="GHEA Grapalat" w:cs="Times New Roman"/>
        </w:rPr>
        <w:t xml:space="preserve"> </w:t>
      </w:r>
      <w:r w:rsidR="00A2322C">
        <w:rPr>
          <w:rFonts w:ascii="GHEA Grapalat" w:eastAsia="Times New Roman" w:hAnsi="GHEA Grapalat" w:cs="Arial Unicode"/>
          <w:lang w:eastAsia="ru-RU"/>
        </w:rPr>
        <w:t xml:space="preserve">(տրամադրվել են </w:t>
      </w:r>
      <w:r w:rsidR="00A2322C" w:rsidRPr="00B73AD5">
        <w:rPr>
          <w:rFonts w:ascii="GHEA Grapalat" w:hAnsi="GHEA Grapalat"/>
          <w:lang w:val="hy-AM"/>
        </w:rPr>
        <w:t>Ազգային ժողովի</w:t>
      </w:r>
      <w:r w:rsidR="00A2322C">
        <w:rPr>
          <w:rFonts w:ascii="GHEA Grapalat" w:hAnsi="GHEA Grapalat"/>
        </w:rPr>
        <w:t xml:space="preserve"> </w:t>
      </w:r>
      <w:r w:rsidR="00A2322C" w:rsidRPr="00B73AD5">
        <w:rPr>
          <w:rFonts w:ascii="GHEA Grapalat" w:hAnsi="GHEA Grapalat"/>
          <w:lang w:val="hy-AM"/>
        </w:rPr>
        <w:t>նախագահի տեղակալներին,</w:t>
      </w:r>
      <w:r w:rsidR="00A2322C">
        <w:rPr>
          <w:rFonts w:ascii="GHEA Grapalat" w:hAnsi="GHEA Grapalat"/>
        </w:rPr>
        <w:t xml:space="preserve"> բոլոր մշտական հանձնաժողովներին ու խմբակցություններին, ինչպես նաև պատգամավորների</w:t>
      </w:r>
      <w:r w:rsidR="00A2322C">
        <w:rPr>
          <w:rFonts w:ascii="GHEA Grapalat" w:eastAsia="Times New Roman" w:hAnsi="GHEA Grapalat" w:cs="Arial Unicode"/>
          <w:lang w:eastAsia="ru-RU"/>
        </w:rPr>
        <w:t>)</w:t>
      </w:r>
      <w:r w:rsidR="00A2322C">
        <w:rPr>
          <w:rFonts w:ascii="GHEA Grapalat" w:eastAsia="Times New Roman" w:hAnsi="GHEA Grapalat" w:cs="Times New Roman"/>
          <w:lang w:val="hy-AM"/>
        </w:rPr>
        <w:t>,</w:t>
      </w:r>
    </w:p>
    <w:p w:rsidR="001403D6" w:rsidRDefault="001403D6" w:rsidP="00A2322C">
      <w:pPr>
        <w:pStyle w:val="ListParagraph"/>
        <w:numPr>
          <w:ilvl w:val="0"/>
          <w:numId w:val="29"/>
        </w:numPr>
        <w:spacing w:after="0" w:line="240" w:lineRule="auto"/>
        <w:ind w:left="540" w:hanging="450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lastRenderedPageBreak/>
        <w:t xml:space="preserve">Հայաստանի Հանրապետության 2016 </w:t>
      </w:r>
      <w:r>
        <w:rPr>
          <w:rFonts w:ascii="GHEA Grapalat" w:eastAsia="Times New Roman" w:hAnsi="GHEA Grapalat" w:cs="Times New Roman"/>
        </w:rPr>
        <w:t>թվականի</w:t>
      </w:r>
      <w:r>
        <w:rPr>
          <w:rFonts w:ascii="GHEA Grapalat" w:eastAsia="Times New Roman" w:hAnsi="GHEA Grapalat" w:cs="Times New Roman"/>
          <w:lang w:val="hy-AM"/>
        </w:rPr>
        <w:t xml:space="preserve"> առաջին </w:t>
      </w:r>
      <w:r>
        <w:rPr>
          <w:rFonts w:ascii="GHEA Grapalat" w:eastAsia="Times New Roman" w:hAnsi="GHEA Grapalat" w:cs="Times New Roman"/>
        </w:rPr>
        <w:t>կիսամյակում</w:t>
      </w:r>
      <w:r>
        <w:rPr>
          <w:rFonts w:ascii="GHEA Grapalat" w:eastAsia="Times New Roman" w:hAnsi="GHEA Grapalat" w:cs="Times New Roman"/>
          <w:lang w:val="hy-AM"/>
        </w:rPr>
        <w:t xml:space="preserve"> պետական բյուջեի կատարմանը</w:t>
      </w:r>
      <w:r w:rsidR="00FD4C80">
        <w:rPr>
          <w:rFonts w:ascii="GHEA Grapalat" w:eastAsia="Times New Roman" w:hAnsi="GHEA Grapalat" w:cs="Arial Unicode"/>
          <w:lang w:eastAsia="ru-RU"/>
        </w:rPr>
        <w:t>(տրամադրվել են )</w:t>
      </w:r>
      <w:r w:rsidR="00FD4C80">
        <w:rPr>
          <w:rFonts w:ascii="GHEA Grapalat" w:eastAsia="Times New Roman" w:hAnsi="GHEA Grapalat" w:cs="Times New Roman"/>
          <w:lang w:val="hy-AM"/>
        </w:rPr>
        <w:t>,</w:t>
      </w:r>
    </w:p>
    <w:p w:rsidR="00A2322C" w:rsidRDefault="001403D6" w:rsidP="00A2322C">
      <w:pPr>
        <w:pStyle w:val="ListParagraph"/>
        <w:numPr>
          <w:ilvl w:val="0"/>
          <w:numId w:val="29"/>
        </w:numPr>
        <w:spacing w:after="0" w:line="240" w:lineRule="auto"/>
        <w:ind w:left="540" w:hanging="450"/>
        <w:jc w:val="both"/>
        <w:rPr>
          <w:rFonts w:ascii="GHEA Grapalat" w:eastAsia="Times New Roman" w:hAnsi="GHEA Grapalat" w:cs="Times New Roman"/>
          <w:lang w:val="hy-AM"/>
        </w:rPr>
      </w:pPr>
      <w:r w:rsidRPr="00A2322C">
        <w:rPr>
          <w:rFonts w:ascii="GHEA Grapalat" w:eastAsia="Times New Roman" w:hAnsi="GHEA Grapalat" w:cs="Times New Roman"/>
          <w:lang w:val="hy-AM"/>
        </w:rPr>
        <w:t xml:space="preserve">Հայաստանի Հանրապետության 2016 </w:t>
      </w:r>
      <w:r w:rsidRPr="00A2322C">
        <w:rPr>
          <w:rFonts w:ascii="GHEA Grapalat" w:eastAsia="Times New Roman" w:hAnsi="GHEA Grapalat" w:cs="Times New Roman"/>
        </w:rPr>
        <w:t>թվականի</w:t>
      </w:r>
      <w:r w:rsidRPr="00A2322C">
        <w:rPr>
          <w:rFonts w:ascii="GHEA Grapalat" w:eastAsia="Times New Roman" w:hAnsi="GHEA Grapalat" w:cs="Times New Roman"/>
          <w:lang w:val="hy-AM"/>
        </w:rPr>
        <w:t xml:space="preserve"> առաջին </w:t>
      </w:r>
      <w:r w:rsidRPr="00A2322C">
        <w:rPr>
          <w:rFonts w:ascii="GHEA Grapalat" w:eastAsia="Times New Roman" w:hAnsi="GHEA Grapalat" w:cs="Times New Roman"/>
        </w:rPr>
        <w:t>ինն ամիսների</w:t>
      </w:r>
      <w:r w:rsidRPr="00A2322C">
        <w:rPr>
          <w:rFonts w:ascii="GHEA Grapalat" w:eastAsia="Times New Roman" w:hAnsi="GHEA Grapalat" w:cs="Times New Roman"/>
          <w:lang w:val="hy-AM"/>
        </w:rPr>
        <w:t xml:space="preserve"> պետական բյուջեի կատարմանը</w:t>
      </w:r>
      <w:r w:rsidR="00A2322C" w:rsidRPr="00A2322C">
        <w:rPr>
          <w:rFonts w:ascii="GHEA Grapalat" w:eastAsia="Times New Roman" w:hAnsi="GHEA Grapalat" w:cs="Times New Roman"/>
        </w:rPr>
        <w:t xml:space="preserve"> </w:t>
      </w:r>
      <w:r w:rsidR="00A2322C">
        <w:rPr>
          <w:rFonts w:ascii="GHEA Grapalat" w:eastAsia="Times New Roman" w:hAnsi="GHEA Grapalat" w:cs="Arial Unicode"/>
          <w:lang w:eastAsia="ru-RU"/>
        </w:rPr>
        <w:t xml:space="preserve">(տրամադրվել են </w:t>
      </w:r>
      <w:r w:rsidR="00A2322C" w:rsidRPr="00B73AD5">
        <w:rPr>
          <w:rFonts w:ascii="GHEA Grapalat" w:hAnsi="GHEA Grapalat"/>
          <w:lang w:val="hy-AM"/>
        </w:rPr>
        <w:t>Ազգային ժողովի</w:t>
      </w:r>
      <w:r w:rsidR="00A2322C">
        <w:rPr>
          <w:rFonts w:ascii="GHEA Grapalat" w:hAnsi="GHEA Grapalat"/>
        </w:rPr>
        <w:t xml:space="preserve"> </w:t>
      </w:r>
      <w:r w:rsidR="00A2322C" w:rsidRPr="00B73AD5">
        <w:rPr>
          <w:rFonts w:ascii="GHEA Grapalat" w:hAnsi="GHEA Grapalat"/>
          <w:lang w:val="hy-AM"/>
        </w:rPr>
        <w:t>նախագահի տեղակալներին,</w:t>
      </w:r>
      <w:r w:rsidR="00A2322C">
        <w:rPr>
          <w:rFonts w:ascii="GHEA Grapalat" w:hAnsi="GHEA Grapalat"/>
        </w:rPr>
        <w:t xml:space="preserve"> բոլոր մշտական հանձնաժողովներին ու խմբակցություններին, ինչպես նաև պատգամավորների</w:t>
      </w:r>
      <w:r w:rsidR="00A2322C">
        <w:rPr>
          <w:rFonts w:ascii="GHEA Grapalat" w:eastAsia="Times New Roman" w:hAnsi="GHEA Grapalat" w:cs="Arial Unicode"/>
          <w:lang w:eastAsia="ru-RU"/>
        </w:rPr>
        <w:t>)</w:t>
      </w:r>
      <w:r w:rsidR="00A2322C">
        <w:rPr>
          <w:rFonts w:ascii="GHEA Grapalat" w:eastAsia="Times New Roman" w:hAnsi="GHEA Grapalat" w:cs="Times New Roman"/>
          <w:lang w:val="hy-AM"/>
        </w:rPr>
        <w:t>,</w:t>
      </w:r>
    </w:p>
    <w:p w:rsidR="001403D6" w:rsidRPr="00A2322C" w:rsidRDefault="001403D6" w:rsidP="00A2322C">
      <w:pPr>
        <w:pStyle w:val="ListParagraph"/>
        <w:numPr>
          <w:ilvl w:val="0"/>
          <w:numId w:val="29"/>
        </w:numPr>
        <w:spacing w:after="0" w:line="240" w:lineRule="auto"/>
        <w:ind w:left="540" w:hanging="450"/>
        <w:jc w:val="both"/>
        <w:rPr>
          <w:rFonts w:ascii="GHEA Grapalat" w:eastAsia="Times New Roman" w:hAnsi="GHEA Grapalat" w:cs="Times New Roman"/>
          <w:lang w:val="hy-AM"/>
        </w:rPr>
      </w:pPr>
      <w:r w:rsidRPr="00A2322C">
        <w:rPr>
          <w:rFonts w:ascii="GHEA Grapalat" w:eastAsia="Times New Roman" w:hAnsi="GHEA Grapalat" w:cs="Times New Roman"/>
          <w:lang w:val="hy-AM"/>
        </w:rPr>
        <w:t xml:space="preserve">Հայաստանի Հանրապետության 2015 </w:t>
      </w:r>
      <w:r w:rsidRPr="00A2322C">
        <w:rPr>
          <w:rFonts w:ascii="GHEA Grapalat" w:eastAsia="Times New Roman" w:hAnsi="GHEA Grapalat" w:cs="Times New Roman"/>
        </w:rPr>
        <w:t>թվականի</w:t>
      </w:r>
      <w:r w:rsidRPr="00A2322C">
        <w:rPr>
          <w:rFonts w:ascii="GHEA Grapalat" w:eastAsia="Times New Roman" w:hAnsi="GHEA Grapalat" w:cs="Times New Roman"/>
          <w:lang w:val="hy-AM"/>
        </w:rPr>
        <w:t xml:space="preserve"> պետական բյուջեի կատարմանը՝ Հայաստանի Հանրապետության արտաքին գործերի նախարարության ոչ ֆինանսական ցուցանիշներ մասով</w:t>
      </w:r>
      <w:r w:rsidR="00A2322C" w:rsidRPr="00A2322C">
        <w:rPr>
          <w:rFonts w:ascii="GHEA Grapalat" w:eastAsia="Times New Roman" w:hAnsi="GHEA Grapalat" w:cs="Times New Roman"/>
        </w:rPr>
        <w:t xml:space="preserve"> </w:t>
      </w:r>
      <w:r w:rsidR="00FD4C80" w:rsidRPr="00A2322C">
        <w:rPr>
          <w:rFonts w:ascii="GHEA Grapalat" w:eastAsia="Times New Roman" w:hAnsi="GHEA Grapalat" w:cs="Arial Unicode"/>
          <w:lang w:eastAsia="ru-RU"/>
        </w:rPr>
        <w:t xml:space="preserve">(տրամադրվել են </w:t>
      </w:r>
      <w:r w:rsidR="00A2322C" w:rsidRPr="00A2322C">
        <w:rPr>
          <w:rFonts w:ascii="GHEA Grapalat" w:hAnsi="GHEA Grapalat"/>
          <w:lang w:val="hy-AM"/>
        </w:rPr>
        <w:t>արտաքին հարաբերությունների մշտական հանձնաժողովին</w:t>
      </w:r>
      <w:r w:rsidR="00A2322C" w:rsidRPr="00A2322C">
        <w:rPr>
          <w:rFonts w:ascii="GHEA Grapalat" w:hAnsi="GHEA Grapalat"/>
        </w:rPr>
        <w:t xml:space="preserve"> և պատգամավորների</w:t>
      </w:r>
      <w:r w:rsidR="00FD4C80" w:rsidRPr="00A2322C">
        <w:rPr>
          <w:rFonts w:ascii="GHEA Grapalat" w:eastAsia="Times New Roman" w:hAnsi="GHEA Grapalat" w:cs="Arial Unicode"/>
          <w:lang w:eastAsia="ru-RU"/>
        </w:rPr>
        <w:t>)</w:t>
      </w:r>
      <w:r w:rsidR="00FD4C80" w:rsidRPr="00A2322C">
        <w:rPr>
          <w:rFonts w:ascii="GHEA Grapalat" w:eastAsia="Times New Roman" w:hAnsi="GHEA Grapalat" w:cs="Times New Roman"/>
          <w:lang w:val="hy-AM"/>
        </w:rPr>
        <w:t>,</w:t>
      </w:r>
    </w:p>
    <w:p w:rsidR="00A2322C" w:rsidRPr="00A2322C" w:rsidRDefault="001403D6" w:rsidP="00A2322C">
      <w:pPr>
        <w:pStyle w:val="ListParagraph"/>
        <w:numPr>
          <w:ilvl w:val="0"/>
          <w:numId w:val="29"/>
        </w:numPr>
        <w:spacing w:after="0" w:line="240" w:lineRule="auto"/>
        <w:ind w:left="540" w:hanging="450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>Հայաստանի Հանրապետության 201</w:t>
      </w:r>
      <w:r>
        <w:rPr>
          <w:rFonts w:ascii="GHEA Grapalat" w:eastAsia="Times New Roman" w:hAnsi="GHEA Grapalat" w:cs="Times New Roman"/>
        </w:rPr>
        <w:t>1</w:t>
      </w:r>
      <w:r>
        <w:rPr>
          <w:rFonts w:ascii="GHEA Grapalat" w:eastAsia="Times New Roman" w:hAnsi="GHEA Grapalat" w:cs="Times New Roman"/>
          <w:lang w:val="hy-AM"/>
        </w:rPr>
        <w:t>-201</w:t>
      </w:r>
      <w:r>
        <w:rPr>
          <w:rFonts w:ascii="GHEA Grapalat" w:eastAsia="Times New Roman" w:hAnsi="GHEA Grapalat" w:cs="Times New Roman"/>
        </w:rPr>
        <w:t>7</w:t>
      </w:r>
      <w:r>
        <w:rPr>
          <w:rFonts w:ascii="GHEA Grapalat" w:eastAsia="Times New Roman" w:hAnsi="GHEA Grapalat" w:cs="Times New Roman"/>
          <w:lang w:val="hy-AM"/>
        </w:rPr>
        <w:t>թթ պետական բյուջեների</w:t>
      </w:r>
      <w:r>
        <w:rPr>
          <w:rFonts w:ascii="GHEA Grapalat" w:eastAsia="Times New Roman" w:hAnsi="GHEA Grapalat" w:cs="Times New Roman"/>
        </w:rPr>
        <w:t>ն և այդ տարիների հիմնական մակրոտնտեսական ցուցանիշներին</w:t>
      </w:r>
      <w:r w:rsidR="00A2322C">
        <w:rPr>
          <w:rFonts w:ascii="GHEA Grapalat" w:eastAsia="Times New Roman" w:hAnsi="GHEA Grapalat" w:cs="Times New Roman"/>
        </w:rPr>
        <w:t xml:space="preserve"> </w:t>
      </w:r>
      <w:r w:rsidR="00A2322C">
        <w:rPr>
          <w:rFonts w:ascii="GHEA Grapalat" w:eastAsia="Times New Roman" w:hAnsi="GHEA Grapalat" w:cs="Arial Unicode"/>
          <w:lang w:eastAsia="ru-RU"/>
        </w:rPr>
        <w:t xml:space="preserve">(տրամադրվել են </w:t>
      </w:r>
      <w:r w:rsidR="00A2322C" w:rsidRPr="00B73AD5">
        <w:rPr>
          <w:rFonts w:ascii="GHEA Grapalat" w:hAnsi="GHEA Grapalat"/>
          <w:lang w:val="hy-AM"/>
        </w:rPr>
        <w:t>Ազգային ժողովի</w:t>
      </w:r>
      <w:r w:rsidR="00A2322C">
        <w:rPr>
          <w:rFonts w:ascii="GHEA Grapalat" w:hAnsi="GHEA Grapalat"/>
        </w:rPr>
        <w:t xml:space="preserve"> </w:t>
      </w:r>
      <w:r w:rsidR="00A2322C" w:rsidRPr="00B73AD5">
        <w:rPr>
          <w:rFonts w:ascii="GHEA Grapalat" w:hAnsi="GHEA Grapalat"/>
          <w:lang w:val="hy-AM"/>
        </w:rPr>
        <w:t>նախագահի տեղակալներին,</w:t>
      </w:r>
      <w:r w:rsidR="00A2322C">
        <w:rPr>
          <w:rFonts w:ascii="GHEA Grapalat" w:hAnsi="GHEA Grapalat"/>
        </w:rPr>
        <w:t xml:space="preserve"> բոլոր մշտական հանձնաժողովներին ու խմբակցություններին, ինչպես նաև պատգամավորների</w:t>
      </w:r>
      <w:r w:rsidR="00A2322C">
        <w:rPr>
          <w:rFonts w:ascii="GHEA Grapalat" w:eastAsia="Times New Roman" w:hAnsi="GHEA Grapalat" w:cs="Arial Unicode"/>
          <w:lang w:eastAsia="ru-RU"/>
        </w:rPr>
        <w:t>)</w:t>
      </w:r>
      <w:r w:rsidR="00A2322C">
        <w:rPr>
          <w:rFonts w:ascii="GHEA Grapalat" w:eastAsia="Times New Roman" w:hAnsi="GHEA Grapalat" w:cs="Times New Roman"/>
          <w:lang w:val="hy-AM"/>
        </w:rPr>
        <w:t>,</w:t>
      </w:r>
    </w:p>
    <w:p w:rsidR="00A2322C" w:rsidRPr="00A2322C" w:rsidRDefault="001403D6" w:rsidP="00A2322C">
      <w:pPr>
        <w:pStyle w:val="ListParagraph"/>
        <w:numPr>
          <w:ilvl w:val="0"/>
          <w:numId w:val="29"/>
        </w:numPr>
        <w:spacing w:after="0" w:line="240" w:lineRule="auto"/>
        <w:ind w:left="540" w:hanging="450"/>
        <w:jc w:val="both"/>
        <w:rPr>
          <w:rFonts w:ascii="GHEA Grapalat" w:eastAsia="Times New Roman" w:hAnsi="GHEA Grapalat" w:cs="Times New Roman"/>
          <w:lang w:val="hy-AM"/>
        </w:rPr>
      </w:pPr>
      <w:r w:rsidRPr="00A2322C">
        <w:rPr>
          <w:rFonts w:ascii="GHEA Grapalat" w:eastAsia="Times New Roman" w:hAnsi="GHEA Grapalat" w:cs="Times New Roman"/>
          <w:lang w:val="hy-AM"/>
        </w:rPr>
        <w:t>Հայաստանի Հանրապետության 201</w:t>
      </w:r>
      <w:r w:rsidRPr="00A2322C">
        <w:rPr>
          <w:rFonts w:ascii="GHEA Grapalat" w:eastAsia="Times New Roman" w:hAnsi="GHEA Grapalat" w:cs="Times New Roman"/>
        </w:rPr>
        <w:t>4</w:t>
      </w:r>
      <w:r w:rsidRPr="00A2322C">
        <w:rPr>
          <w:rFonts w:ascii="GHEA Grapalat" w:eastAsia="Times New Roman" w:hAnsi="GHEA Grapalat" w:cs="Times New Roman"/>
          <w:lang w:val="hy-AM"/>
        </w:rPr>
        <w:t>-201</w:t>
      </w:r>
      <w:r w:rsidRPr="00A2322C">
        <w:rPr>
          <w:rFonts w:ascii="GHEA Grapalat" w:eastAsia="Times New Roman" w:hAnsi="GHEA Grapalat" w:cs="Times New Roman"/>
        </w:rPr>
        <w:t>7</w:t>
      </w:r>
      <w:r w:rsidRPr="00A2322C">
        <w:rPr>
          <w:rFonts w:ascii="GHEA Grapalat" w:eastAsia="Times New Roman" w:hAnsi="GHEA Grapalat" w:cs="Times New Roman"/>
          <w:lang w:val="hy-AM"/>
        </w:rPr>
        <w:t>թթ պետական բյուջեների</w:t>
      </w:r>
      <w:r w:rsidRPr="00A2322C">
        <w:rPr>
          <w:rFonts w:ascii="GHEA Grapalat" w:eastAsia="Times New Roman" w:hAnsi="GHEA Grapalat" w:cs="Times New Roman"/>
        </w:rPr>
        <w:t xml:space="preserve"> ոչ ֆինանսական ցուցանիշներին, որոնք վերապերվում էին ՀՀ` արտաքին գործերի, պաշտպանության, առողջապահության, </w:t>
      </w:r>
      <w:r w:rsidRPr="00A2322C">
        <w:rPr>
          <w:rFonts w:ascii="GHEA Grapalat" w:hAnsi="GHEA Grapalat"/>
        </w:rPr>
        <w:t xml:space="preserve">էներգետիկայի և բնական պաշարների, էներգետիկ ենթակառուցվածքների և բնական պաշարների, տրանսպորտի և կապի, տրանսպորտի, կապի և տեղեկատվական տեխնոլոգիաների, էկոնոմիկայի, տնտեսական զարգացման և ներդրումների, քաղաքաշինության, արդարադատության նախարարությունների, </w:t>
      </w:r>
      <w:r w:rsidRPr="00A2322C">
        <w:rPr>
          <w:rFonts w:ascii="GHEA Grapalat" w:hAnsi="GHEA Grapalat" w:cs="Arial Unicode"/>
          <w:lang w:val="hy-AM"/>
        </w:rPr>
        <w:t xml:space="preserve">Հայաստանի Հանրապետության </w:t>
      </w:r>
      <w:r w:rsidRPr="00A2322C">
        <w:rPr>
          <w:rFonts w:ascii="GHEA Grapalat" w:hAnsi="GHEA Grapalat"/>
        </w:rPr>
        <w:t xml:space="preserve">կառավարությանն առընթեր ոստիկանության ու ազգային </w:t>
      </w:r>
      <w:r w:rsidRPr="00A2322C">
        <w:rPr>
          <w:rFonts w:ascii="GHEA Grapalat" w:hAnsi="GHEA Grapalat"/>
          <w:lang w:val="hy-AM"/>
        </w:rPr>
        <w:t xml:space="preserve">անվտանգության </w:t>
      </w:r>
      <w:r w:rsidRPr="00A2322C">
        <w:rPr>
          <w:rFonts w:ascii="GHEA Grapalat" w:hAnsi="GHEA Grapalat"/>
        </w:rPr>
        <w:t>ծառայության, ինչպես նաև ՀՀ դատախազության, դատական դեպարտամենտի, կեննտրոնական ընտրական հանձնաժողովի, հատուկ քննչական ծառայության</w:t>
      </w:r>
      <w:r w:rsidRPr="00A2322C">
        <w:rPr>
          <w:rFonts w:ascii="GHEA Grapalat" w:hAnsi="GHEA Grapalat"/>
          <w:lang w:val="hy-AM"/>
        </w:rPr>
        <w:t xml:space="preserve"> </w:t>
      </w:r>
      <w:r w:rsidRPr="00A2322C">
        <w:rPr>
          <w:rFonts w:ascii="GHEA Grapalat" w:hAnsi="GHEA Grapalat"/>
        </w:rPr>
        <w:t>ոչ ֆինանսական ցուցանիշներին</w:t>
      </w:r>
      <w:r w:rsidR="00A2322C" w:rsidRPr="00A2322C">
        <w:rPr>
          <w:rFonts w:ascii="GHEA Grapalat" w:hAnsi="GHEA Grapalat"/>
        </w:rPr>
        <w:t xml:space="preserve"> </w:t>
      </w:r>
      <w:r w:rsidR="00FD4C80" w:rsidRPr="00A2322C">
        <w:rPr>
          <w:rFonts w:ascii="GHEA Grapalat" w:eastAsia="Times New Roman" w:hAnsi="GHEA Grapalat" w:cs="Arial Unicode"/>
          <w:lang w:eastAsia="ru-RU"/>
        </w:rPr>
        <w:t xml:space="preserve">(տրամադրվել են </w:t>
      </w:r>
      <w:r w:rsidR="00A2322C" w:rsidRPr="00A2322C">
        <w:rPr>
          <w:rFonts w:ascii="GHEA Grapalat" w:eastAsia="Times New Roman" w:hAnsi="GHEA Grapalat" w:cs="Arial Unicode"/>
          <w:lang w:eastAsia="ru-RU"/>
        </w:rPr>
        <w:t xml:space="preserve">տնտեսական հարցերի, </w:t>
      </w:r>
      <w:r w:rsidR="00A2322C" w:rsidRPr="00A2322C">
        <w:rPr>
          <w:rFonts w:ascii="GHEA Grapalat" w:hAnsi="GHEA Grapalat"/>
          <w:lang w:val="hy-AM"/>
        </w:rPr>
        <w:t>առողջապահության, մայրության եւ մանկության հարցերի</w:t>
      </w:r>
      <w:r w:rsidR="00A2322C" w:rsidRPr="00A2322C">
        <w:rPr>
          <w:rFonts w:ascii="GHEA Grapalat" w:hAnsi="GHEA Grapalat"/>
        </w:rPr>
        <w:t>,</w:t>
      </w:r>
      <w:r w:rsidR="00A2322C" w:rsidRPr="00A2322C">
        <w:rPr>
          <w:rFonts w:ascii="GHEA Grapalat" w:hAnsi="GHEA Grapalat"/>
          <w:lang w:val="hy-AM"/>
        </w:rPr>
        <w:t xml:space="preserve"> արտաքին հարաբերությունների</w:t>
      </w:r>
      <w:r w:rsidR="00A2322C" w:rsidRPr="00A2322C">
        <w:rPr>
          <w:rFonts w:ascii="GHEA Grapalat" w:hAnsi="GHEA Grapalat"/>
        </w:rPr>
        <w:t xml:space="preserve">, </w:t>
      </w:r>
      <w:r w:rsidR="00A2322C" w:rsidRPr="00A2322C">
        <w:rPr>
          <w:rFonts w:ascii="GHEA Grapalat" w:hAnsi="GHEA Grapalat"/>
          <w:lang w:val="hy-AM"/>
        </w:rPr>
        <w:t>գյուղատնտեսական եւ բնապահպանական հարցերի</w:t>
      </w:r>
      <w:r w:rsidR="00A2322C" w:rsidRPr="00A2322C">
        <w:rPr>
          <w:rFonts w:ascii="GHEA Grapalat" w:hAnsi="GHEA Grapalat"/>
        </w:rPr>
        <w:t xml:space="preserve">, </w:t>
      </w:r>
      <w:r w:rsidR="00A2322C" w:rsidRPr="00A2322C">
        <w:rPr>
          <w:rFonts w:ascii="GHEA Grapalat" w:hAnsi="GHEA Grapalat"/>
          <w:lang w:val="hy-AM"/>
        </w:rPr>
        <w:t>մարդու իրավունքների պաշտպանության եւ հանրային հարցերի, պաշտպանության, ազգային անվտանգության եւ ներքին գործերի,</w:t>
      </w:r>
      <w:r w:rsidR="00A2322C" w:rsidRPr="00A2322C">
        <w:rPr>
          <w:rFonts w:ascii="GHEA Grapalat" w:hAnsi="GHEA Grapalat"/>
        </w:rPr>
        <w:t xml:space="preserve"> </w:t>
      </w:r>
      <w:r w:rsidR="00A2322C" w:rsidRPr="00A2322C">
        <w:rPr>
          <w:rFonts w:ascii="GHEA Grapalat" w:hAnsi="GHEA Grapalat"/>
          <w:lang w:val="hy-AM"/>
        </w:rPr>
        <w:t>պետական-իրավական հարցերի</w:t>
      </w:r>
      <w:r w:rsidR="00A2322C" w:rsidRPr="00A2322C">
        <w:rPr>
          <w:rFonts w:ascii="GHEA Grapalat" w:hAnsi="GHEA Grapalat"/>
        </w:rPr>
        <w:t>,</w:t>
      </w:r>
      <w:r w:rsidR="00A2322C" w:rsidRPr="00A2322C">
        <w:rPr>
          <w:rFonts w:ascii="GHEA Grapalat" w:hAnsi="GHEA Grapalat"/>
          <w:lang w:val="hy-AM"/>
        </w:rPr>
        <w:t xml:space="preserve"> տարածքային կառավարման եւ տեղական ինքնակառավարման հարցերի մշտական հանձնաժողով</w:t>
      </w:r>
      <w:r w:rsidR="00A2322C" w:rsidRPr="00A2322C">
        <w:rPr>
          <w:rFonts w:ascii="GHEA Grapalat" w:hAnsi="GHEA Grapalat"/>
        </w:rPr>
        <w:t>ներին` ըստ իրենց գործունեության ոլորտների և պատգամավորների</w:t>
      </w:r>
      <w:r w:rsidR="00A2322C" w:rsidRPr="00A2322C">
        <w:rPr>
          <w:rFonts w:ascii="GHEA Grapalat" w:hAnsi="GHEA Grapalat"/>
          <w:lang w:val="hy-AM"/>
        </w:rPr>
        <w:t xml:space="preserve">, </w:t>
      </w:r>
    </w:p>
    <w:p w:rsidR="001403D6" w:rsidRDefault="001403D6" w:rsidP="00A2322C">
      <w:pPr>
        <w:pStyle w:val="ListParagraph"/>
        <w:numPr>
          <w:ilvl w:val="0"/>
          <w:numId w:val="29"/>
        </w:numPr>
        <w:spacing w:after="0" w:line="240" w:lineRule="auto"/>
        <w:ind w:left="540" w:hanging="450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hAnsi="GHEA Grapalat" w:cs="Arial Unicode"/>
          <w:lang w:val="hy-AM"/>
        </w:rPr>
        <w:t xml:space="preserve">Հայաստանի Հանրապետության </w:t>
      </w:r>
      <w:r>
        <w:rPr>
          <w:rFonts w:ascii="GHEA Grapalat" w:hAnsi="GHEA Grapalat"/>
        </w:rPr>
        <w:t xml:space="preserve">կառավարությանն առընթեր ոստիկանության, ազգային </w:t>
      </w:r>
      <w:r>
        <w:rPr>
          <w:rFonts w:ascii="GHEA Grapalat" w:hAnsi="GHEA Grapalat"/>
          <w:lang w:val="hy-AM"/>
        </w:rPr>
        <w:t xml:space="preserve">անվտանգության </w:t>
      </w:r>
      <w:r>
        <w:rPr>
          <w:rFonts w:ascii="GHEA Grapalat" w:hAnsi="GHEA Grapalat"/>
        </w:rPr>
        <w:t>ծառայության և պետական եկամուտների կոմիտեի 2013-2016թթ. արտաբյուջետային միջոցների ձևավորման ու դրանց օգտագործմանը</w:t>
      </w:r>
      <w:r w:rsidR="00A2322C">
        <w:rPr>
          <w:rFonts w:ascii="GHEA Grapalat" w:hAnsi="GHEA Grapalat"/>
        </w:rPr>
        <w:t xml:space="preserve"> </w:t>
      </w:r>
      <w:r w:rsidR="00FD4C80">
        <w:rPr>
          <w:rFonts w:ascii="GHEA Grapalat" w:eastAsia="Times New Roman" w:hAnsi="GHEA Grapalat" w:cs="Arial Unicode"/>
          <w:lang w:eastAsia="ru-RU"/>
        </w:rPr>
        <w:t xml:space="preserve">(տրամադրվել են </w:t>
      </w:r>
      <w:r w:rsidR="00A2322C" w:rsidRPr="00A2322C">
        <w:rPr>
          <w:rFonts w:ascii="GHEA Grapalat" w:hAnsi="GHEA Grapalat"/>
          <w:lang w:val="hy-AM"/>
        </w:rPr>
        <w:t>արտաքին հարաբերությունների</w:t>
      </w:r>
      <w:r w:rsidR="00A2322C">
        <w:rPr>
          <w:rFonts w:ascii="GHEA Grapalat" w:hAnsi="GHEA Grapalat"/>
        </w:rPr>
        <w:t xml:space="preserve"> և տնտեսական հարցերի մշտական հանձնաժողովներին, ինչպես նաև պատգամավորների</w:t>
      </w:r>
      <w:r w:rsidR="00FD4C80">
        <w:rPr>
          <w:rFonts w:ascii="GHEA Grapalat" w:eastAsia="Times New Roman" w:hAnsi="GHEA Grapalat" w:cs="Arial Unicode"/>
          <w:lang w:eastAsia="ru-RU"/>
        </w:rPr>
        <w:t>)</w:t>
      </w:r>
      <w:r>
        <w:rPr>
          <w:rFonts w:ascii="GHEA Grapalat" w:hAnsi="GHEA Grapalat"/>
        </w:rPr>
        <w:t>,</w:t>
      </w:r>
    </w:p>
    <w:p w:rsidR="00A2322C" w:rsidRPr="00A2322C" w:rsidRDefault="001403D6" w:rsidP="00A2322C">
      <w:pPr>
        <w:pStyle w:val="ListParagraph"/>
        <w:numPr>
          <w:ilvl w:val="0"/>
          <w:numId w:val="29"/>
        </w:numPr>
        <w:spacing w:after="0" w:line="240" w:lineRule="auto"/>
        <w:ind w:left="540" w:hanging="450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>Հայաստանի Հանրապետության 20</w:t>
      </w:r>
      <w:r>
        <w:rPr>
          <w:rFonts w:ascii="GHEA Grapalat" w:eastAsia="Times New Roman" w:hAnsi="GHEA Grapalat" w:cs="Times New Roman"/>
        </w:rPr>
        <w:t>08</w:t>
      </w:r>
      <w:r>
        <w:rPr>
          <w:rFonts w:ascii="GHEA Grapalat" w:eastAsia="Times New Roman" w:hAnsi="GHEA Grapalat" w:cs="Times New Roman"/>
          <w:lang w:val="hy-AM"/>
        </w:rPr>
        <w:t>-201</w:t>
      </w:r>
      <w:r>
        <w:rPr>
          <w:rFonts w:ascii="GHEA Grapalat" w:eastAsia="Times New Roman" w:hAnsi="GHEA Grapalat" w:cs="Times New Roman"/>
        </w:rPr>
        <w:t>5</w:t>
      </w:r>
      <w:r>
        <w:rPr>
          <w:rFonts w:ascii="GHEA Grapalat" w:eastAsia="Times New Roman" w:hAnsi="GHEA Grapalat" w:cs="Times New Roman"/>
          <w:lang w:val="hy-AM"/>
        </w:rPr>
        <w:t>թթ պետական բյուջեների</w:t>
      </w:r>
      <w:r>
        <w:rPr>
          <w:rFonts w:ascii="GHEA Grapalat" w:eastAsia="Times New Roman" w:hAnsi="GHEA Grapalat" w:cs="Times New Roman"/>
        </w:rPr>
        <w:t xml:space="preserve"> /հաստատված, կատարված/ եկամուտներին, ծախսերին և պակասուրդին</w:t>
      </w:r>
      <w:r w:rsidR="00A2322C">
        <w:rPr>
          <w:rFonts w:ascii="GHEA Grapalat" w:eastAsia="Times New Roman" w:hAnsi="GHEA Grapalat" w:cs="Times New Roman"/>
        </w:rPr>
        <w:t xml:space="preserve"> </w:t>
      </w:r>
      <w:r w:rsidR="00FD4C80">
        <w:rPr>
          <w:rFonts w:ascii="GHEA Grapalat" w:eastAsia="Times New Roman" w:hAnsi="GHEA Grapalat" w:cs="Arial Unicode"/>
          <w:lang w:eastAsia="ru-RU"/>
        </w:rPr>
        <w:t xml:space="preserve">(տրամադրվել են </w:t>
      </w:r>
      <w:r w:rsidR="00A2322C">
        <w:rPr>
          <w:rFonts w:ascii="GHEA Grapalat" w:eastAsia="Times New Roman" w:hAnsi="GHEA Grapalat" w:cs="Arial Unicode"/>
          <w:lang w:eastAsia="ru-RU"/>
        </w:rPr>
        <w:t>պատգամավորների</w:t>
      </w:r>
      <w:r w:rsidR="00FD4C80">
        <w:rPr>
          <w:rFonts w:ascii="GHEA Grapalat" w:eastAsia="Times New Roman" w:hAnsi="GHEA Grapalat" w:cs="Arial Unicode"/>
          <w:lang w:eastAsia="ru-RU"/>
        </w:rPr>
        <w:t>)</w:t>
      </w:r>
      <w:r w:rsidR="00FD4C80">
        <w:rPr>
          <w:rFonts w:ascii="GHEA Grapalat" w:eastAsia="Times New Roman" w:hAnsi="GHEA Grapalat" w:cs="Times New Roman"/>
          <w:lang w:val="hy-AM"/>
        </w:rPr>
        <w:t>,</w:t>
      </w:r>
    </w:p>
    <w:p w:rsidR="001403D6" w:rsidRPr="00EB54BB" w:rsidRDefault="00A2322C" w:rsidP="00A2322C">
      <w:pPr>
        <w:pStyle w:val="ListParagraph"/>
        <w:numPr>
          <w:ilvl w:val="0"/>
          <w:numId w:val="29"/>
        </w:numPr>
        <w:spacing w:after="0" w:line="240" w:lineRule="auto"/>
        <w:ind w:left="540" w:hanging="450"/>
        <w:jc w:val="both"/>
        <w:rPr>
          <w:rFonts w:ascii="GHEA Grapalat" w:eastAsia="Times New Roman" w:hAnsi="GHEA Grapalat" w:cs="Times New Roman"/>
          <w:lang w:val="hy-AM"/>
        </w:rPr>
      </w:pPr>
      <w:r w:rsidRPr="00A2322C">
        <w:rPr>
          <w:rFonts w:ascii="GHEA Grapalat" w:eastAsia="Times New Roman" w:hAnsi="GHEA Grapalat" w:cs="Times New Roman"/>
          <w:lang w:val="hy-AM"/>
        </w:rPr>
        <w:t xml:space="preserve">Հայաստանի Հանրապետության 2016 </w:t>
      </w:r>
      <w:r w:rsidRPr="00A2322C">
        <w:rPr>
          <w:rFonts w:ascii="GHEA Grapalat" w:eastAsia="Times New Roman" w:hAnsi="GHEA Grapalat" w:cs="Times New Roman"/>
        </w:rPr>
        <w:t>թվականի պետական բյուջեի</w:t>
      </w:r>
      <w:r w:rsidRPr="00A2322C">
        <w:rPr>
          <w:rFonts w:ascii="GHEA Grapalat" w:eastAsia="Times New Roman" w:hAnsi="GHEA Grapalat" w:cs="Times New Roman"/>
          <w:lang w:val="hy-AM"/>
        </w:rPr>
        <w:t xml:space="preserve"> առաջին եռամսյակ</w:t>
      </w:r>
      <w:r w:rsidRPr="00A2322C">
        <w:rPr>
          <w:rFonts w:ascii="GHEA Grapalat" w:eastAsia="Times New Roman" w:hAnsi="GHEA Grapalat" w:cs="Times New Roman"/>
        </w:rPr>
        <w:t xml:space="preserve">ի </w:t>
      </w:r>
      <w:r w:rsidRPr="00A2322C">
        <w:rPr>
          <w:rFonts w:ascii="GHEA Grapalat" w:eastAsia="Times New Roman" w:hAnsi="GHEA Grapalat" w:cs="Times New Roman"/>
          <w:lang w:val="hy-AM"/>
        </w:rPr>
        <w:t xml:space="preserve"> կատարման</w:t>
      </w:r>
      <w:r w:rsidRPr="00A2322C">
        <w:rPr>
          <w:rFonts w:ascii="GHEA Grapalat" w:eastAsia="Times New Roman" w:hAnsi="GHEA Grapalat" w:cs="Times New Roman"/>
        </w:rPr>
        <w:t xml:space="preserve"> ամփոփ նկարագիր </w:t>
      </w:r>
      <w:r w:rsidRPr="00A2322C">
        <w:rPr>
          <w:rFonts w:ascii="GHEA Grapalat" w:eastAsia="Times New Roman" w:hAnsi="GHEA Grapalat" w:cs="Arial Unicode"/>
          <w:lang w:eastAsia="ru-RU"/>
        </w:rPr>
        <w:t xml:space="preserve">(տրամադրվել են </w:t>
      </w:r>
      <w:r w:rsidRPr="00A2322C">
        <w:rPr>
          <w:rFonts w:ascii="GHEA Grapalat" w:hAnsi="GHEA Grapalat"/>
          <w:lang w:val="hy-AM"/>
        </w:rPr>
        <w:t>Ազգային ժողովի</w:t>
      </w:r>
      <w:r w:rsidRPr="00A2322C">
        <w:rPr>
          <w:rFonts w:ascii="GHEA Grapalat" w:hAnsi="GHEA Grapalat"/>
        </w:rPr>
        <w:t xml:space="preserve"> </w:t>
      </w:r>
      <w:r w:rsidRPr="00A2322C">
        <w:rPr>
          <w:rFonts w:ascii="GHEA Grapalat" w:hAnsi="GHEA Grapalat"/>
          <w:lang w:val="hy-AM"/>
        </w:rPr>
        <w:t>նախագահի տեղակալներին,</w:t>
      </w:r>
      <w:r w:rsidRPr="00A2322C">
        <w:rPr>
          <w:rFonts w:ascii="GHEA Grapalat" w:hAnsi="GHEA Grapalat"/>
        </w:rPr>
        <w:t xml:space="preserve"> բոլոր մշտական հանձնաժողովներին ու խմբակցություններին</w:t>
      </w:r>
      <w:r w:rsidRPr="00A2322C">
        <w:rPr>
          <w:rFonts w:ascii="GHEA Grapalat" w:eastAsia="Times New Roman" w:hAnsi="GHEA Grapalat" w:cs="Arial Unicode"/>
          <w:lang w:eastAsia="ru-RU"/>
        </w:rPr>
        <w:t>)</w:t>
      </w:r>
      <w:r w:rsidR="001403D6" w:rsidRPr="00A2322C">
        <w:rPr>
          <w:rFonts w:ascii="GHEA Grapalat" w:eastAsia="Times New Roman" w:hAnsi="GHEA Grapalat" w:cs="Times New Roman"/>
        </w:rPr>
        <w:t>:</w:t>
      </w:r>
    </w:p>
    <w:p w:rsidR="00EB54BB" w:rsidRPr="00A2322C" w:rsidRDefault="00EB54BB" w:rsidP="00684A1F">
      <w:pPr>
        <w:pStyle w:val="ListParagraph"/>
        <w:spacing w:after="0" w:line="240" w:lineRule="auto"/>
        <w:ind w:left="540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</w:rPr>
        <w:t>Տես հավելված N 2:</w:t>
      </w:r>
    </w:p>
    <w:p w:rsidR="00684A1F" w:rsidRPr="00684A1F" w:rsidRDefault="00684A1F" w:rsidP="00684A1F">
      <w:pPr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lang w:val="hy-AM"/>
        </w:rPr>
      </w:pPr>
      <w:r w:rsidRPr="00684A1F">
        <w:rPr>
          <w:rFonts w:ascii="GHEA Grapalat" w:eastAsia="Times New Roman" w:hAnsi="GHEA Grapalat" w:cs="Times New Roman"/>
          <w:lang w:val="hy-AM"/>
        </w:rPr>
        <w:t>Ազգային ժողովի ինտերնետային կայքում կազմավորվել և Բյուջետային գրասենյակի ինտերնետային էջը, որտեղ, հարցումները ներկայացնողների համաձայնությամբ, տեղադրվ</w:t>
      </w:r>
      <w:r>
        <w:rPr>
          <w:rFonts w:ascii="GHEA Grapalat" w:eastAsia="Times New Roman" w:hAnsi="GHEA Grapalat" w:cs="Times New Roman"/>
        </w:rPr>
        <w:t>ում</w:t>
      </w:r>
      <w:r w:rsidRPr="00684A1F">
        <w:rPr>
          <w:rFonts w:ascii="GHEA Grapalat" w:eastAsia="Times New Roman" w:hAnsi="GHEA Grapalat" w:cs="Times New Roman"/>
          <w:lang w:val="hy-AM"/>
        </w:rPr>
        <w:t xml:space="preserve"> են մեր կողմից պատրաստված տեղեկանքներն ու գծապատկերները` դրանք հասանելի դարձնելով  շահառուների ավելի լայն շրջանակին:</w:t>
      </w:r>
    </w:p>
    <w:p w:rsidR="00684A1F" w:rsidRPr="00684A1F" w:rsidRDefault="00684A1F" w:rsidP="00684A1F">
      <w:pPr>
        <w:pStyle w:val="Header"/>
        <w:jc w:val="both"/>
        <w:rPr>
          <w:rFonts w:ascii="GHEA Grapalat" w:eastAsia="Times New Roman" w:hAnsi="GHEA Grapalat" w:cs="Times New Roman"/>
          <w:lang w:val="hy-AM"/>
        </w:rPr>
      </w:pPr>
      <w:r w:rsidRPr="00684A1F">
        <w:rPr>
          <w:rFonts w:ascii="GHEA Grapalat" w:eastAsia="Times New Roman" w:hAnsi="GHEA Grapalat" w:cs="Times New Roman"/>
          <w:lang w:val="hy-AM"/>
        </w:rPr>
        <w:tab/>
        <w:t xml:space="preserve">           Բյուջետային գրասենյակը միացել է ՀՀ ֆինանսների նախարարության Գանձապետական գործառնական օր (ԳԳՕ) ծրագրային համակարգին, որը մեզ հնարավորություն է տալիս պետական բյուջեի կատարման ընթացքի վերաբերյալ օպերատիվ տեղեկատվություն տրամադրել շահառուներին:</w:t>
      </w:r>
    </w:p>
    <w:p w:rsidR="00E45471" w:rsidRDefault="00E45471" w:rsidP="00684A1F">
      <w:pPr>
        <w:spacing w:after="0" w:line="240" w:lineRule="auto"/>
        <w:ind w:firstLine="375"/>
        <w:jc w:val="both"/>
        <w:rPr>
          <w:rFonts w:ascii="GHEA Grapalat" w:eastAsia="Times New Roman" w:hAnsi="GHEA Grapalat" w:cs="Arial Unicode"/>
          <w:b/>
          <w:sz w:val="16"/>
          <w:szCs w:val="16"/>
          <w:u w:val="single"/>
          <w:lang w:eastAsia="ru-RU"/>
        </w:rPr>
      </w:pPr>
    </w:p>
    <w:p w:rsidR="001403D6" w:rsidRDefault="00E45471" w:rsidP="001403D6">
      <w:pPr>
        <w:spacing w:after="0" w:line="240" w:lineRule="auto"/>
        <w:ind w:firstLine="375"/>
        <w:jc w:val="both"/>
        <w:rPr>
          <w:rFonts w:ascii="GHEA Grapalat" w:eastAsia="Times New Roman" w:hAnsi="GHEA Grapalat" w:cs="Arial Unicode"/>
          <w:b/>
          <w:u w:val="single"/>
          <w:lang w:eastAsia="ru-RU"/>
        </w:rPr>
      </w:pPr>
      <w:r w:rsidRPr="00E45471">
        <w:rPr>
          <w:rFonts w:ascii="GHEA Grapalat" w:eastAsia="Times New Roman" w:hAnsi="GHEA Grapalat" w:cs="Arial Unicode"/>
          <w:b/>
          <w:lang w:eastAsia="ru-RU"/>
        </w:rPr>
        <w:t xml:space="preserve">     </w:t>
      </w:r>
      <w:r w:rsidR="001403D6">
        <w:rPr>
          <w:rFonts w:ascii="GHEA Grapalat" w:eastAsia="Times New Roman" w:hAnsi="GHEA Grapalat" w:cs="Arial Unicode"/>
          <w:b/>
          <w:u w:val="single"/>
          <w:lang w:eastAsia="ru-RU"/>
        </w:rPr>
        <w:t>Աջակցության տրամադրման մասով</w:t>
      </w:r>
    </w:p>
    <w:p w:rsidR="001403D6" w:rsidRPr="00EB54BB" w:rsidRDefault="001403D6" w:rsidP="001403D6">
      <w:pPr>
        <w:spacing w:after="0" w:line="240" w:lineRule="auto"/>
        <w:ind w:firstLine="375"/>
        <w:jc w:val="both"/>
        <w:rPr>
          <w:rFonts w:ascii="GHEA Grapalat" w:eastAsia="Times New Roman" w:hAnsi="GHEA Grapalat" w:cs="Arial Unicode"/>
          <w:b/>
          <w:sz w:val="16"/>
          <w:szCs w:val="16"/>
          <w:u w:val="single"/>
          <w:lang w:val="hy-AM" w:eastAsia="ru-RU"/>
        </w:rPr>
      </w:pPr>
    </w:p>
    <w:p w:rsidR="001403D6" w:rsidRDefault="00E45471" w:rsidP="001403D6">
      <w:pPr>
        <w:spacing w:after="0" w:line="240" w:lineRule="auto"/>
        <w:ind w:firstLine="375"/>
        <w:jc w:val="both"/>
        <w:rPr>
          <w:rFonts w:ascii="GHEA Grapalat" w:eastAsia="Times New Roman" w:hAnsi="GHEA Grapalat" w:cs="Arial Unicode"/>
          <w:lang w:eastAsia="ru-RU"/>
        </w:rPr>
      </w:pPr>
      <w:r>
        <w:rPr>
          <w:rFonts w:ascii="GHEA Grapalat" w:eastAsia="Times New Roman" w:hAnsi="GHEA Grapalat" w:cs="Arial Unicode"/>
          <w:lang w:eastAsia="ru-RU"/>
        </w:rPr>
        <w:t xml:space="preserve">     </w:t>
      </w:r>
      <w:r w:rsidR="001403D6">
        <w:rPr>
          <w:rFonts w:ascii="GHEA Grapalat" w:eastAsia="Times New Roman" w:hAnsi="GHEA Grapalat" w:cs="Arial Unicode"/>
          <w:lang w:val="hy-AM" w:eastAsia="ru-RU"/>
        </w:rPr>
        <w:t>Բյուջետային գրասենյակը իրականացնելով իր գործառույթները</w:t>
      </w:r>
      <w:r w:rsidR="001403D6">
        <w:rPr>
          <w:rFonts w:ascii="GHEA Grapalat" w:eastAsia="Times New Roman" w:hAnsi="GHEA Grapalat" w:cs="Arial Unicode"/>
          <w:lang w:eastAsia="ru-RU"/>
        </w:rPr>
        <w:t>`</w:t>
      </w:r>
    </w:p>
    <w:p w:rsidR="001403D6" w:rsidRDefault="001403D6" w:rsidP="001403D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</w:rPr>
        <w:lastRenderedPageBreak/>
        <w:t>պ</w:t>
      </w:r>
      <w:r>
        <w:rPr>
          <w:rFonts w:ascii="GHEA Grapalat" w:eastAsia="Times New Roman" w:hAnsi="GHEA Grapalat" w:cs="Times New Roman"/>
          <w:lang w:val="hy-AM"/>
        </w:rPr>
        <w:t xml:space="preserve">ատգամավորների հարցումների հիման վրա, անհրաժեշտ աջակցություն է տրամադրել նրանց կողմից արված և Հայաստանի Հանրապետության 2016 թվականի պետական բյուջեում </w:t>
      </w:r>
      <w:r>
        <w:rPr>
          <w:rFonts w:ascii="GHEA Grapalat" w:eastAsia="Times New Roman" w:hAnsi="GHEA Grapalat" w:cs="Arial Unicode"/>
          <w:lang w:val="hy-AM" w:eastAsia="ru-RU"/>
        </w:rPr>
        <w:t xml:space="preserve">ընդունված առաջարկությունների, 2015 թվականի պետական բյուջեի կատարման տարեկան հաշվետվության </w:t>
      </w:r>
      <w:r>
        <w:rPr>
          <w:rFonts w:ascii="GHEA Grapalat" w:eastAsia="Times New Roman" w:hAnsi="GHEA Grapalat" w:cs="Arial Unicode"/>
          <w:lang w:eastAsia="ru-RU"/>
        </w:rPr>
        <w:t xml:space="preserve">և 2017 թվականի պետական բյուջեի նախագծի </w:t>
      </w:r>
      <w:r>
        <w:rPr>
          <w:rFonts w:ascii="GHEA Grapalat" w:eastAsia="Times New Roman" w:hAnsi="GHEA Grapalat" w:cs="Arial Unicode"/>
          <w:lang w:val="hy-AM" w:eastAsia="ru-RU"/>
        </w:rPr>
        <w:t>վերաբերյալ</w:t>
      </w:r>
      <w:r>
        <w:rPr>
          <w:rFonts w:ascii="GHEA Grapalat" w:hAnsi="GHEA Grapalat" w:cs="Arial Unicode"/>
          <w:lang w:eastAsia="ru-RU"/>
        </w:rPr>
        <w:t>,</w:t>
      </w:r>
    </w:p>
    <w:p w:rsidR="001403D6" w:rsidRDefault="001403D6" w:rsidP="001403D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>պատգամավորների  հարցումների հիման վրա աջակցություն է տրամադրել պատգամավորներին` 2017թ. պետական բյուջեի նախագծի վերաբերյալ առաջարկությունների ձևակերպման գործում,</w:t>
      </w:r>
    </w:p>
    <w:p w:rsidR="001403D6" w:rsidRDefault="001403D6" w:rsidP="001403D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  <w:lang w:val="hy-AM"/>
        </w:rPr>
        <w:t xml:space="preserve">ակտիվ աջակցություն է ցուցաբերել Ազգային ժողովի 8 </w:t>
      </w:r>
      <w:r>
        <w:rPr>
          <w:rFonts w:ascii="GHEA Grapalat" w:eastAsia="Times New Roman" w:hAnsi="GHEA Grapalat" w:cs="Times New Roman"/>
        </w:rPr>
        <w:t>մ</w:t>
      </w:r>
      <w:r>
        <w:rPr>
          <w:rFonts w:ascii="GHEA Grapalat" w:eastAsia="Times New Roman" w:hAnsi="GHEA Grapalat" w:cs="Times New Roman"/>
          <w:lang w:val="hy-AM"/>
        </w:rPr>
        <w:t xml:space="preserve">շտական հանձնաժողովներին՝ իրենց ոլորտներում բյուջետային ծրագրերի և դրանց կատարողական հիմնական ցուցանիշների մշակման և բարելավվման գործում, որի արդյունքում մշակվել կամ բարելլավել են </w:t>
      </w:r>
      <w:r>
        <w:rPr>
          <w:rFonts w:ascii="GHEA Grapalat" w:eastAsia="Times New Roman" w:hAnsi="GHEA Grapalat" w:cs="Times New Roman"/>
        </w:rPr>
        <w:t>29 բյուջետային ծրագրեր</w:t>
      </w:r>
      <w:r>
        <w:rPr>
          <w:rFonts w:ascii="GHEA Grapalat" w:eastAsia="Times New Roman" w:hAnsi="GHEA Grapalat" w:cs="Times New Roman"/>
          <w:lang w:val="hy-AM"/>
        </w:rPr>
        <w:t xml:space="preserve">, որոնք ներառում են </w:t>
      </w:r>
      <w:r>
        <w:rPr>
          <w:rFonts w:ascii="GHEA Grapalat" w:eastAsia="Times New Roman" w:hAnsi="GHEA Grapalat" w:cs="Times New Roman"/>
        </w:rPr>
        <w:t>126</w:t>
      </w:r>
      <w:r>
        <w:rPr>
          <w:rFonts w:ascii="GHEA Grapalat" w:eastAsia="Times New Roman" w:hAnsi="GHEA Grapalat" w:cs="Times New Roman"/>
          <w:lang w:val="hy-AM"/>
        </w:rPr>
        <w:t xml:space="preserve"> միջոցառում</w:t>
      </w:r>
      <w:r>
        <w:rPr>
          <w:rFonts w:ascii="GHEA Grapalat" w:eastAsia="Times New Roman" w:hAnsi="GHEA Grapalat" w:cs="Times New Roman"/>
        </w:rPr>
        <w:t>: Դրանք որպես առաջարկություններ ներկայացվել են համապատասխան ոլորտային գերատեսչություններին:</w:t>
      </w:r>
    </w:p>
    <w:p w:rsidR="001403D6" w:rsidRDefault="001403D6" w:rsidP="001403D6">
      <w:pPr>
        <w:pStyle w:val="ListParagraph"/>
        <w:spacing w:after="0" w:line="240" w:lineRule="auto"/>
        <w:jc w:val="both"/>
        <w:rPr>
          <w:rFonts w:ascii="GHEA Grapalat" w:eastAsia="Times New Roman" w:hAnsi="GHEA Grapalat" w:cs="Times New Roman"/>
          <w:sz w:val="16"/>
          <w:szCs w:val="16"/>
        </w:rPr>
      </w:pPr>
    </w:p>
    <w:p w:rsidR="001403D6" w:rsidRDefault="001403D6" w:rsidP="001403D6">
      <w:pPr>
        <w:spacing w:after="0" w:line="240" w:lineRule="auto"/>
        <w:ind w:firstLine="720"/>
        <w:jc w:val="both"/>
        <w:rPr>
          <w:rFonts w:ascii="GHEA Grapalat" w:eastAsia="Times New Roman" w:hAnsi="GHEA Grapalat" w:cs="Arial Unicode"/>
          <w:b/>
          <w:u w:val="single"/>
          <w:lang w:eastAsia="ru-RU"/>
        </w:rPr>
      </w:pPr>
      <w:r>
        <w:rPr>
          <w:rFonts w:ascii="GHEA Grapalat" w:eastAsia="Times New Roman" w:hAnsi="GHEA Grapalat" w:cs="Arial Unicode"/>
          <w:b/>
          <w:u w:val="single"/>
          <w:lang w:val="hy-AM" w:eastAsia="ru-RU"/>
        </w:rPr>
        <w:t>Ազգային ժողովի կարողությունների զարգաց</w:t>
      </w:r>
      <w:r>
        <w:rPr>
          <w:rFonts w:ascii="GHEA Grapalat" w:eastAsia="Times New Roman" w:hAnsi="GHEA Grapalat" w:cs="Arial Unicode"/>
          <w:b/>
          <w:u w:val="single"/>
          <w:lang w:eastAsia="ru-RU"/>
        </w:rPr>
        <w:t>ման մասով</w:t>
      </w:r>
    </w:p>
    <w:p w:rsidR="001403D6" w:rsidRDefault="001403D6" w:rsidP="001403D6">
      <w:pPr>
        <w:spacing w:after="0" w:line="240" w:lineRule="auto"/>
        <w:ind w:firstLine="720"/>
        <w:jc w:val="both"/>
        <w:rPr>
          <w:rFonts w:ascii="GHEA Grapalat" w:eastAsia="Times New Roman" w:hAnsi="GHEA Grapalat" w:cs="Arial Unicode"/>
          <w:b/>
          <w:sz w:val="16"/>
          <w:szCs w:val="16"/>
          <w:u w:val="single"/>
          <w:lang w:eastAsia="ru-RU"/>
        </w:rPr>
      </w:pPr>
    </w:p>
    <w:p w:rsidR="001403D6" w:rsidRDefault="001403D6" w:rsidP="001403D6">
      <w:pPr>
        <w:spacing w:after="0" w:line="240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Ազգային ժողովի կարողությունների զարգացման շրջանակում Բյուջետային գրասենյակը Հայաստանի Հանրապետության Ազգային ժողովի ֆինանսավարկային և բյուջետային հարցերի մշտական հանձնաժողովի հետ համատեղ, Գերմանիայի միջազգային համագործակցության ընկերության (GIZ) &lt;&lt;Հանրային ֆինանսների կառավարում Հարավային Կովկասում&gt;&gt; ծրագրի համագործակցությամբ և աջակցությամբ, Ազգային ժողովի պատգամավորների և նրանց օգնականների, Ազգային ժողովի մշտական հանձնաժողովների և դրանց փորձագետների, ինչպես նաև Ազգային ժողովի աշխատակազմի աշխատակիցների համար կազմակերպել է հանրային ֆինանսների կառավարման ոլորտի երկխոսություններ` </w:t>
      </w:r>
    </w:p>
    <w:p w:rsidR="001403D6" w:rsidRDefault="001403D6" w:rsidP="001403D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GHEA Grapalat" w:eastAsia="Times New Roman" w:hAnsi="GHEA Grapalat" w:cs="Times New Roman"/>
        </w:rPr>
      </w:pPr>
      <w:r>
        <w:rPr>
          <w:rFonts w:ascii="GHEA Grapalat" w:hAnsi="GHEA Grapalat"/>
        </w:rPr>
        <w:t>&lt;&lt;Խորհրդարանի դերը բյուջեի շրջափուլում&gt;&gt; թեմայով, որտեղ ո</w:t>
      </w:r>
      <w:r>
        <w:rPr>
          <w:rFonts w:ascii="GHEA Grapalat" w:eastAsia="Times New Roman" w:hAnsi="GHEA Grapalat" w:cs="Times New Roman"/>
        </w:rPr>
        <w:t xml:space="preserve">րպես հիմնական խոսնակներ հանդես </w:t>
      </w:r>
      <w:r>
        <w:rPr>
          <w:rFonts w:ascii="GHEA Grapalat" w:hAnsi="GHEA Grapalat"/>
        </w:rPr>
        <w:t>են եկել</w:t>
      </w:r>
      <w:r>
        <w:rPr>
          <w:rFonts w:ascii="GHEA Grapalat" w:eastAsia="Times New Roman" w:hAnsi="GHEA Grapalat" w:cs="Times New Roman"/>
        </w:rPr>
        <w:t xml:space="preserve"> Հայաստանի Հանրապետության Ազգային ժողովի ֆինանսավարկային և բյուջետային հարցերի մշտական հանձնաժողովի նախագահ  Գագիկ Մինասյանը և հանրային ֆինանսների կառավարման ոլորտի միջազգային փորձագետ, Գերմանիայի ֆինանսների դաշնային նախարարի նախկին տեղակալ  Գերդ Էհլերսը;</w:t>
      </w:r>
    </w:p>
    <w:p w:rsidR="001403D6" w:rsidRDefault="001403D6" w:rsidP="001403D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GHEA Grapalat" w:eastAsia="Times New Roman" w:hAnsi="GHEA Grapalat" w:cs="Times New Roman"/>
        </w:rPr>
      </w:pPr>
      <w:r>
        <w:rPr>
          <w:rFonts w:ascii="GHEA Grapalat" w:hAnsi="GHEA Grapalat"/>
        </w:rPr>
        <w:t>&lt;&lt;Խորհրդարանական բյուջետային գրասենյակի դերը բյուջեի խորհրդարանական վերահսկողության շրջանակում&gt;&gt; թեմայով, որտեղ ո</w:t>
      </w:r>
      <w:r>
        <w:rPr>
          <w:rFonts w:ascii="GHEA Grapalat" w:eastAsia="Times New Roman" w:hAnsi="GHEA Grapalat" w:cs="Times New Roman"/>
        </w:rPr>
        <w:t xml:space="preserve">րպես հիմնական խոսնակներ հանդես </w:t>
      </w:r>
      <w:r>
        <w:rPr>
          <w:rFonts w:ascii="GHEA Grapalat" w:hAnsi="GHEA Grapalat"/>
        </w:rPr>
        <w:t>են եկել Հայաստանի Հանրապետության Ազգային ժողովի ֆինանսավարկային և բյուջետային հարցերի մշտական հանձնաժողովի նախագահ Գագիկ Մինասյանը, Հայաստանի Հանրապետության Ազգային ժողովի բյուջետային գրասենյակի համակարգող փորձագետ Գագիկ Բարսեղյանը, Միացյալ Թագավորության Ժողովրդավարության համար Ուեսթմինստեր հիմնադրամի փորձագետներ Էմիլ Ատանասովսկին և Քրիստոֆեր Լևիկ:</w:t>
      </w:r>
    </w:p>
    <w:p w:rsidR="001403D6" w:rsidRDefault="001403D6" w:rsidP="001403D6">
      <w:pPr>
        <w:pStyle w:val="ListParagraph"/>
        <w:spacing w:after="0" w:line="240" w:lineRule="auto"/>
        <w:jc w:val="both"/>
        <w:rPr>
          <w:rFonts w:ascii="GHEA Grapalat" w:eastAsia="Times New Roman" w:hAnsi="GHEA Grapalat" w:cs="Times New Roman"/>
          <w:sz w:val="16"/>
          <w:szCs w:val="16"/>
        </w:rPr>
      </w:pPr>
    </w:p>
    <w:p w:rsidR="001403D6" w:rsidRDefault="001403D6" w:rsidP="001403D6">
      <w:pPr>
        <w:spacing w:after="0" w:line="240" w:lineRule="auto"/>
        <w:ind w:firstLine="720"/>
        <w:rPr>
          <w:rFonts w:ascii="GHEA Grapalat" w:eastAsia="Times New Roman" w:hAnsi="GHEA Grapalat" w:cs="Arial Unicode"/>
          <w:b/>
          <w:u w:val="single"/>
          <w:lang w:eastAsia="ru-RU"/>
        </w:rPr>
      </w:pPr>
      <w:r>
        <w:rPr>
          <w:rFonts w:ascii="GHEA Grapalat" w:eastAsia="Times New Roman" w:hAnsi="GHEA Grapalat" w:cs="Arial Unicode"/>
          <w:b/>
          <w:u w:val="single"/>
          <w:lang w:eastAsia="ru-RU"/>
        </w:rPr>
        <w:t>Ա</w:t>
      </w:r>
      <w:r>
        <w:rPr>
          <w:rFonts w:ascii="GHEA Grapalat" w:eastAsia="Times New Roman" w:hAnsi="GHEA Grapalat" w:cs="Arial Unicode"/>
          <w:b/>
          <w:u w:val="single"/>
          <w:lang w:val="hy-AM" w:eastAsia="ru-RU"/>
        </w:rPr>
        <w:t>յլ աշխատանքներում</w:t>
      </w:r>
      <w:r>
        <w:rPr>
          <w:rFonts w:ascii="GHEA Grapalat" w:eastAsia="Times New Roman" w:hAnsi="GHEA Grapalat" w:cs="Arial Unicode"/>
          <w:b/>
          <w:u w:val="single"/>
          <w:lang w:eastAsia="ru-RU"/>
        </w:rPr>
        <w:t xml:space="preserve"> ներգրավվածության մասով</w:t>
      </w:r>
    </w:p>
    <w:p w:rsidR="001403D6" w:rsidRDefault="001403D6" w:rsidP="001403D6">
      <w:pPr>
        <w:spacing w:after="0" w:line="240" w:lineRule="auto"/>
        <w:rPr>
          <w:rFonts w:ascii="GHEA Grapalat" w:eastAsia="Times New Roman" w:hAnsi="GHEA Grapalat" w:cs="Arial Unicode"/>
          <w:sz w:val="16"/>
          <w:szCs w:val="16"/>
          <w:lang w:val="hy-AM" w:eastAsia="ru-RU"/>
        </w:rPr>
      </w:pPr>
    </w:p>
    <w:p w:rsidR="001403D6" w:rsidRDefault="001403D6" w:rsidP="001403D6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>Բյուջետային գրասենյակի աշխատակազմը ներգրավված է ՝</w:t>
      </w:r>
    </w:p>
    <w:p w:rsidR="001403D6" w:rsidRDefault="001403D6" w:rsidP="001403D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 xml:space="preserve">Պետական Ֆինանսների Կառավարման Համակարգի Բարեփոխումների ղեկավարման հանձնաժողովում, </w:t>
      </w:r>
    </w:p>
    <w:p w:rsidR="001403D6" w:rsidRDefault="001403D6" w:rsidP="001403D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>Ծրագրային բյուջետավորման համակարգի ամբողջական ներդրման մանրամասն գործողությունների ծրագրի մշակման աշխատանքային խմբում,</w:t>
      </w:r>
    </w:p>
    <w:p w:rsidR="00C10DD8" w:rsidRPr="00E45471" w:rsidRDefault="001403D6" w:rsidP="00401DD3">
      <w:pPr>
        <w:pStyle w:val="ListParagraph"/>
        <w:numPr>
          <w:ilvl w:val="0"/>
          <w:numId w:val="28"/>
        </w:numPr>
        <w:spacing w:before="100" w:beforeAutospacing="1" w:after="0" w:line="240" w:lineRule="auto"/>
        <w:jc w:val="right"/>
        <w:rPr>
          <w:rFonts w:ascii="GHEA Grapalat" w:eastAsia="Times New Roman" w:hAnsi="GHEA Grapalat" w:cs="Arial Unicode"/>
        </w:rPr>
      </w:pPr>
      <w:r w:rsidRPr="00E45471">
        <w:rPr>
          <w:rFonts w:ascii="GHEA Grapalat" w:eastAsia="Times New Roman" w:hAnsi="GHEA Grapalat" w:cs="Times New Roman"/>
          <w:lang w:val="hy-AM"/>
        </w:rPr>
        <w:t xml:space="preserve">ՀՀ և ԵՄ միջև մշակվող Հանրային վարչարարության բարեփողումների ծրագրի /նախատեսված 2017-2019թթ. համար/ նախագծի մշակման </w:t>
      </w:r>
      <w:r w:rsidRPr="00E45471">
        <w:rPr>
          <w:rFonts w:ascii="GHEA Grapalat" w:eastAsia="Times New Roman" w:hAnsi="GHEA Grapalat" w:cs="Times New Roman"/>
        </w:rPr>
        <w:t xml:space="preserve">և դրա իրականացման մոնիթորինգի </w:t>
      </w:r>
      <w:r w:rsidRPr="00E45471">
        <w:rPr>
          <w:rFonts w:ascii="GHEA Grapalat" w:eastAsia="Times New Roman" w:hAnsi="GHEA Grapalat" w:cs="Times New Roman"/>
          <w:lang w:val="hy-AM"/>
        </w:rPr>
        <w:t xml:space="preserve">գործընթացում: </w:t>
      </w:r>
    </w:p>
    <w:p w:rsidR="00C10DD8" w:rsidRDefault="00C10DD8" w:rsidP="00401DD3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</w:p>
    <w:p w:rsidR="00C10DD8" w:rsidRDefault="00C10DD8" w:rsidP="00401DD3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</w:p>
    <w:p w:rsidR="00C10DD8" w:rsidRDefault="00C10DD8" w:rsidP="00401DD3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</w:p>
    <w:p w:rsidR="00684A1F" w:rsidRDefault="00684A1F" w:rsidP="00401DD3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</w:p>
    <w:p w:rsidR="00684A1F" w:rsidRDefault="00684A1F" w:rsidP="00401DD3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</w:p>
    <w:p w:rsidR="00684A1F" w:rsidRDefault="00684A1F" w:rsidP="00401DD3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</w:p>
    <w:p w:rsidR="00D867BF" w:rsidRPr="00EB33EE" w:rsidRDefault="00D867BF" w:rsidP="00401DD3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  <w:r w:rsidRPr="00EB33EE">
        <w:rPr>
          <w:rFonts w:ascii="GHEA Grapalat" w:eastAsia="Times New Roman" w:hAnsi="GHEA Grapalat" w:cs="Arial Unicode"/>
        </w:rPr>
        <w:lastRenderedPageBreak/>
        <w:t xml:space="preserve">Հավելված 1. </w:t>
      </w:r>
    </w:p>
    <w:p w:rsidR="00D867BF" w:rsidRPr="00EB33EE" w:rsidRDefault="00D867BF" w:rsidP="00401DD3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  <w:r w:rsidRPr="00EB33EE">
        <w:rPr>
          <w:rFonts w:ascii="GHEA Grapalat" w:eastAsia="Times New Roman" w:hAnsi="GHEA Grapalat" w:cs="Arial Unicode"/>
        </w:rPr>
        <w:t>Օրինակ 1.</w:t>
      </w:r>
    </w:p>
    <w:p w:rsidR="00D867BF" w:rsidRPr="00EB33EE" w:rsidRDefault="00D867BF" w:rsidP="00401DD3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</w:p>
    <w:p w:rsidR="00EB54BB" w:rsidRDefault="00EB54BB" w:rsidP="00D40FFD">
      <w:pPr>
        <w:spacing w:after="0"/>
        <w:jc w:val="right"/>
        <w:rPr>
          <w:rFonts w:ascii="GHEA Grapalat" w:eastAsia="Times New Roman" w:hAnsi="GHEA Grapalat" w:cs="Arial Unicode"/>
        </w:rPr>
      </w:pPr>
    </w:p>
    <w:p w:rsidR="00EB54BB" w:rsidRDefault="00EB54BB" w:rsidP="00D40FFD">
      <w:pPr>
        <w:spacing w:after="0"/>
        <w:jc w:val="right"/>
        <w:rPr>
          <w:rFonts w:ascii="GHEA Grapalat" w:eastAsia="Times New Roman" w:hAnsi="GHEA Grapalat" w:cs="Arial Unicode"/>
        </w:rPr>
      </w:pPr>
    </w:p>
    <w:p w:rsidR="00EB54BB" w:rsidRDefault="00EB54BB" w:rsidP="00D40FFD">
      <w:pPr>
        <w:spacing w:after="0"/>
        <w:jc w:val="right"/>
        <w:rPr>
          <w:rFonts w:ascii="GHEA Grapalat" w:eastAsia="Times New Roman" w:hAnsi="GHEA Grapalat" w:cs="Arial Unicode"/>
        </w:rPr>
      </w:pPr>
    </w:p>
    <w:p w:rsidR="00D867BF" w:rsidRPr="00EB33EE" w:rsidRDefault="00D867BF" w:rsidP="00D40FFD">
      <w:pPr>
        <w:spacing w:after="0"/>
        <w:jc w:val="right"/>
        <w:rPr>
          <w:rFonts w:ascii="GHEA Grapalat" w:eastAsia="Times New Roman" w:hAnsi="GHEA Grapalat" w:cs="Arial Unicode"/>
          <w:lang w:val="hy-AM"/>
        </w:rPr>
      </w:pPr>
      <w:r w:rsidRPr="00EB33EE">
        <w:rPr>
          <w:rFonts w:ascii="GHEA Grapalat" w:eastAsia="Times New Roman" w:hAnsi="GHEA Grapalat" w:cs="Arial Unicode"/>
          <w:lang w:val="hy-AM"/>
        </w:rPr>
        <w:t>ԲՅՈՒՋԵՏԱՅԻՆ ԳՐԱՍԵՆՅԱԿԻ</w:t>
      </w:r>
    </w:p>
    <w:p w:rsidR="00D867BF" w:rsidRPr="00EB33EE" w:rsidRDefault="00D867BF" w:rsidP="00D40FFD">
      <w:pPr>
        <w:spacing w:after="0"/>
        <w:jc w:val="right"/>
        <w:rPr>
          <w:rFonts w:ascii="GHEA Grapalat" w:eastAsia="Times New Roman" w:hAnsi="GHEA Grapalat" w:cs="Arial Unicode"/>
          <w:lang w:val="hy-AM"/>
        </w:rPr>
      </w:pPr>
      <w:r w:rsidRPr="00EB33EE">
        <w:rPr>
          <w:rFonts w:ascii="GHEA Grapalat" w:eastAsia="Times New Roman" w:hAnsi="GHEA Grapalat" w:cs="Arial Unicode"/>
          <w:lang w:val="hy-AM"/>
        </w:rPr>
        <w:t>ՀԱՄԱԿԱՐԳՈՂ ՓՈՐՁԱԳԵՏ</w:t>
      </w:r>
    </w:p>
    <w:p w:rsidR="00D867BF" w:rsidRPr="00EB33EE" w:rsidRDefault="00D867BF" w:rsidP="00D40FFD">
      <w:pPr>
        <w:spacing w:after="0"/>
        <w:jc w:val="right"/>
        <w:rPr>
          <w:rFonts w:ascii="GHEA Grapalat" w:eastAsia="Times New Roman" w:hAnsi="GHEA Grapalat" w:cs="Arial Unicode"/>
          <w:lang w:val="hy-AM"/>
        </w:rPr>
      </w:pPr>
      <w:r w:rsidRPr="00EB33EE">
        <w:rPr>
          <w:rFonts w:ascii="GHEA Grapalat" w:eastAsia="Times New Roman" w:hAnsi="GHEA Grapalat" w:cs="Arial Unicode"/>
          <w:lang w:val="hy-AM"/>
        </w:rPr>
        <w:t xml:space="preserve">ՊԱՐՈՆ </w:t>
      </w:r>
      <w:r w:rsidRPr="00EB33EE">
        <w:rPr>
          <w:rFonts w:ascii="GHEA Grapalat" w:eastAsia="Times New Roman" w:hAnsi="GHEA Grapalat" w:cs="Arial Unicode"/>
        </w:rPr>
        <w:t>…………………….-</w:t>
      </w:r>
      <w:r w:rsidRPr="00EB33EE">
        <w:rPr>
          <w:rFonts w:ascii="GHEA Grapalat" w:eastAsia="Times New Roman" w:hAnsi="GHEA Grapalat" w:cs="Arial Unicode"/>
          <w:lang w:val="hy-AM"/>
        </w:rPr>
        <w:t>ԻՆ</w:t>
      </w:r>
    </w:p>
    <w:p w:rsidR="00D867BF" w:rsidRPr="00EB33EE" w:rsidRDefault="00D867BF" w:rsidP="00D40FFD">
      <w:pPr>
        <w:spacing w:after="0"/>
        <w:ind w:firstLine="720"/>
        <w:jc w:val="right"/>
        <w:rPr>
          <w:rFonts w:ascii="GHEA Grapalat" w:eastAsia="Times New Roman" w:hAnsi="GHEA Grapalat" w:cs="Arial Unicode"/>
          <w:lang w:val="hy-AM"/>
        </w:rPr>
      </w:pPr>
    </w:p>
    <w:p w:rsidR="00D867BF" w:rsidRPr="00EB33EE" w:rsidRDefault="00D867BF" w:rsidP="00D40FFD">
      <w:pPr>
        <w:spacing w:after="0"/>
        <w:jc w:val="center"/>
        <w:rPr>
          <w:rFonts w:ascii="GHEA Grapalat" w:eastAsia="Times New Roman" w:hAnsi="GHEA Grapalat" w:cs="Arial Unicode"/>
        </w:rPr>
      </w:pPr>
    </w:p>
    <w:p w:rsidR="00D40FFD" w:rsidRDefault="00D40FFD" w:rsidP="00D40FFD">
      <w:pPr>
        <w:spacing w:after="0"/>
        <w:jc w:val="center"/>
        <w:rPr>
          <w:rFonts w:ascii="GHEA Grapalat" w:eastAsia="Times New Roman" w:hAnsi="GHEA Grapalat" w:cs="Arial Unicode"/>
        </w:rPr>
      </w:pPr>
    </w:p>
    <w:p w:rsidR="00AD043B" w:rsidRPr="00AD043B" w:rsidRDefault="00AD043B" w:rsidP="00AD043B">
      <w:pPr>
        <w:jc w:val="center"/>
        <w:rPr>
          <w:rFonts w:ascii="GHEA Grapalat" w:eastAsia="Times New Roman" w:hAnsi="GHEA Grapalat" w:cs="Arial Unicode"/>
          <w:lang w:val="hy-AM"/>
        </w:rPr>
      </w:pPr>
      <w:r w:rsidRPr="00AD043B">
        <w:rPr>
          <w:rFonts w:ascii="GHEA Grapalat" w:eastAsia="Times New Roman" w:hAnsi="GHEA Grapalat" w:cs="Arial Unicode"/>
          <w:lang w:val="hy-AM"/>
        </w:rPr>
        <w:t>ՀԱՐՑՈՒՄ</w:t>
      </w:r>
    </w:p>
    <w:p w:rsidR="00AD043B" w:rsidRPr="00AD043B" w:rsidRDefault="00AD043B" w:rsidP="00AD043B">
      <w:pPr>
        <w:ind w:firstLine="720"/>
        <w:jc w:val="both"/>
        <w:rPr>
          <w:rFonts w:ascii="GHEA Grapalat" w:hAnsi="GHEA Grapalat" w:cs="Arial Unicode"/>
        </w:rPr>
      </w:pPr>
    </w:p>
    <w:p w:rsidR="00AD043B" w:rsidRPr="00AD043B" w:rsidRDefault="00AD043B" w:rsidP="00AD043B">
      <w:pPr>
        <w:ind w:firstLine="720"/>
        <w:jc w:val="both"/>
        <w:rPr>
          <w:rFonts w:ascii="GHEA Grapalat" w:eastAsia="Times New Roman" w:hAnsi="GHEA Grapalat" w:cs="Arial Unicode"/>
          <w:lang w:val="hy-AM"/>
        </w:rPr>
      </w:pPr>
      <w:r w:rsidRPr="00AD043B">
        <w:rPr>
          <w:rFonts w:ascii="GHEA Grapalat" w:hAnsi="GHEA Grapalat" w:cs="Sylfaen"/>
        </w:rPr>
        <w:t xml:space="preserve">Ղեկավարվելով &lt;&lt;Ազգային ժողովի կանոնակարգ&gt;&gt; ՀՀ սահմանադրական օրենքի 163-րդ և Ազգային ժողովի աշխատակարգի 117-րդ հոդվածներով </w:t>
      </w:r>
      <w:r w:rsidRPr="00AD043B">
        <w:rPr>
          <w:rFonts w:ascii="GHEA Grapalat" w:hAnsi="GHEA Grapalat" w:cs="Arial Unicode"/>
        </w:rPr>
        <w:t>խ</w:t>
      </w:r>
      <w:r w:rsidRPr="00AD043B">
        <w:rPr>
          <w:rFonts w:ascii="GHEA Grapalat" w:hAnsi="GHEA Grapalat" w:cs="Arial Unicode"/>
          <w:lang w:val="hy-AM"/>
        </w:rPr>
        <w:t>նդրում եմ Ձեզ, յուրաքանչյուր ամիս</w:t>
      </w:r>
      <w:r w:rsidRPr="00AD043B">
        <w:rPr>
          <w:rFonts w:ascii="GHEA Grapalat" w:hAnsi="GHEA Grapalat" w:cs="Arial Unicode"/>
        </w:rPr>
        <w:t>, Հանձնաժողովին</w:t>
      </w:r>
      <w:r w:rsidRPr="00AD043B">
        <w:rPr>
          <w:rFonts w:ascii="GHEA Grapalat" w:hAnsi="GHEA Grapalat" w:cs="Arial Unicode"/>
          <w:lang w:val="hy-AM"/>
        </w:rPr>
        <w:t xml:space="preserve"> տրամադրել տեղեկատվություն Հայաստանի Հանրապետության 201</w:t>
      </w:r>
      <w:r w:rsidRPr="00AD043B">
        <w:rPr>
          <w:rFonts w:ascii="GHEA Grapalat" w:hAnsi="GHEA Grapalat" w:cs="Arial Unicode"/>
        </w:rPr>
        <w:t>7</w:t>
      </w:r>
      <w:r w:rsidRPr="00AD043B">
        <w:rPr>
          <w:rFonts w:ascii="GHEA Grapalat" w:hAnsi="GHEA Grapalat" w:cs="Arial Unicode"/>
          <w:lang w:val="hy-AM"/>
        </w:rPr>
        <w:t xml:space="preserve"> թվականի պետական բյուջեով նախատեսված եկամուտների հավաքագրման ընթացքի</w:t>
      </w:r>
      <w:r w:rsidRPr="00AD043B">
        <w:rPr>
          <w:rFonts w:ascii="GHEA Grapalat" w:hAnsi="GHEA Grapalat" w:cs="Arial Unicode"/>
        </w:rPr>
        <w:t>,</w:t>
      </w:r>
      <w:r w:rsidRPr="00AD043B">
        <w:rPr>
          <w:rFonts w:ascii="GHEA Grapalat" w:hAnsi="GHEA Grapalat" w:cs="Arial Unicode"/>
          <w:lang w:val="hy-AM"/>
        </w:rPr>
        <w:t xml:space="preserve"> </w:t>
      </w:r>
      <w:r w:rsidRPr="00AD043B">
        <w:rPr>
          <w:rFonts w:ascii="GHEA Grapalat" w:eastAsia="Times New Roman" w:hAnsi="GHEA Grapalat" w:cs="Arial Unicode"/>
          <w:lang w:val="hy-AM"/>
        </w:rPr>
        <w:t>պետական պարտք</w:t>
      </w:r>
      <w:r w:rsidRPr="00AD043B">
        <w:rPr>
          <w:rFonts w:ascii="GHEA Grapalat" w:eastAsia="Times New Roman" w:hAnsi="GHEA Grapalat" w:cs="Arial Unicode"/>
        </w:rPr>
        <w:t xml:space="preserve">ի  և </w:t>
      </w:r>
      <w:r w:rsidRPr="00AD043B">
        <w:rPr>
          <w:rFonts w:ascii="GHEA Grapalat" w:eastAsia="Times New Roman" w:hAnsi="GHEA Grapalat" w:cs="Arial Unicode"/>
          <w:lang w:val="hy-AM"/>
        </w:rPr>
        <w:t>Հայաստանի Հանրապետության տնտեսությունը բնութագրող հիմնական մակրոտնտեսական ցուցանիշների վերաբերյալ՝  ներառելով նախորդ երկու տարիների տվյալները:</w:t>
      </w:r>
    </w:p>
    <w:p w:rsidR="00AD043B" w:rsidRPr="00AD043B" w:rsidRDefault="00AD043B" w:rsidP="00AD043B">
      <w:pPr>
        <w:pStyle w:val="Header"/>
        <w:spacing w:line="276" w:lineRule="auto"/>
        <w:jc w:val="both"/>
        <w:rPr>
          <w:rFonts w:ascii="GHEA Grapalat" w:eastAsia="Times New Roman" w:hAnsi="GHEA Grapalat" w:cs="Arial Unicode"/>
          <w:lang w:val="hy-AM"/>
        </w:rPr>
      </w:pPr>
      <w:r w:rsidRPr="00AD043B">
        <w:rPr>
          <w:rFonts w:ascii="GHEA Grapalat" w:hAnsi="GHEA Grapalat" w:cs="Arial Unicode"/>
          <w:lang w:val="hy-AM"/>
        </w:rPr>
        <w:t xml:space="preserve">        Հարգանքով՝</w:t>
      </w:r>
    </w:p>
    <w:p w:rsidR="00D867BF" w:rsidRPr="00EB33EE" w:rsidRDefault="00D867BF" w:rsidP="00D40FFD">
      <w:pPr>
        <w:pStyle w:val="Header"/>
        <w:spacing w:line="276" w:lineRule="auto"/>
        <w:jc w:val="both"/>
        <w:rPr>
          <w:rFonts w:ascii="GHEA Grapalat" w:hAnsi="GHEA Grapalat" w:cs="Arial Unicode"/>
          <w:lang w:val="hy-AM"/>
        </w:rPr>
      </w:pPr>
    </w:p>
    <w:p w:rsidR="00D867BF" w:rsidRPr="00EB33EE" w:rsidRDefault="00D867BF" w:rsidP="00D40FFD">
      <w:pPr>
        <w:spacing w:after="0"/>
        <w:jc w:val="center"/>
        <w:rPr>
          <w:rFonts w:ascii="GHEA Grapalat" w:eastAsia="Times New Roman" w:hAnsi="GHEA Grapalat" w:cs="Arial Unicode"/>
          <w:lang w:val="hy-AM"/>
        </w:rPr>
      </w:pPr>
    </w:p>
    <w:p w:rsidR="00D867BF" w:rsidRPr="00EB33EE" w:rsidRDefault="00D867BF" w:rsidP="00D40FFD">
      <w:pPr>
        <w:spacing w:after="0"/>
        <w:jc w:val="center"/>
        <w:rPr>
          <w:rFonts w:ascii="GHEA Grapalat" w:eastAsia="Times New Roman" w:hAnsi="GHEA Grapalat" w:cs="Arial Unicode"/>
        </w:rPr>
      </w:pPr>
      <w:r w:rsidRPr="00EB33EE">
        <w:rPr>
          <w:rFonts w:ascii="GHEA Grapalat" w:eastAsia="Times New Roman" w:hAnsi="GHEA Grapalat" w:cs="Arial Unicode"/>
          <w:lang w:val="hy-AM"/>
        </w:rPr>
        <w:t xml:space="preserve">ՊԱՏԳԱՄԱՎՈՐ                                      </w:t>
      </w:r>
      <w:r w:rsidRPr="00EB33EE">
        <w:rPr>
          <w:rFonts w:ascii="GHEA Grapalat" w:eastAsia="Times New Roman" w:hAnsi="GHEA Grapalat" w:cs="Arial Unicode"/>
        </w:rPr>
        <w:t>ՊՈՂՈՍ ՊՈՂՈՍՅԱՆ (000)</w:t>
      </w:r>
    </w:p>
    <w:p w:rsidR="00D867BF" w:rsidRPr="00EB33EE" w:rsidRDefault="00D867BF" w:rsidP="00401DD3">
      <w:pPr>
        <w:spacing w:after="0" w:line="240" w:lineRule="auto"/>
        <w:ind w:firstLine="720"/>
        <w:jc w:val="both"/>
        <w:rPr>
          <w:rFonts w:ascii="GHEA Grapalat" w:eastAsia="Times New Roman" w:hAnsi="GHEA Grapalat" w:cs="Arial Unicode"/>
          <w:lang w:val="hy-AM"/>
        </w:rPr>
      </w:pPr>
    </w:p>
    <w:p w:rsidR="00D867BF" w:rsidRPr="00EB33EE" w:rsidRDefault="00D867BF" w:rsidP="00401DD3">
      <w:pPr>
        <w:spacing w:after="0" w:line="240" w:lineRule="auto"/>
        <w:ind w:firstLine="720"/>
        <w:jc w:val="both"/>
        <w:rPr>
          <w:rFonts w:ascii="GHEA Grapalat" w:eastAsia="Times New Roman" w:hAnsi="GHEA Grapalat" w:cs="Arial Unicode"/>
          <w:lang w:val="hy-AM"/>
        </w:rPr>
      </w:pPr>
    </w:p>
    <w:p w:rsidR="00D867BF" w:rsidRPr="00EB33EE" w:rsidRDefault="00D867BF" w:rsidP="00401DD3">
      <w:pPr>
        <w:spacing w:after="0" w:line="240" w:lineRule="auto"/>
        <w:ind w:firstLine="720"/>
        <w:jc w:val="both"/>
        <w:rPr>
          <w:rFonts w:ascii="GHEA Grapalat" w:eastAsia="Times New Roman" w:hAnsi="GHEA Grapalat" w:cs="Arial Unicode"/>
          <w:lang w:val="hy-AM"/>
        </w:rPr>
      </w:pPr>
    </w:p>
    <w:p w:rsidR="00D867BF" w:rsidRPr="00EB33EE" w:rsidRDefault="00D867BF" w:rsidP="00401DD3">
      <w:pPr>
        <w:spacing w:after="0" w:line="240" w:lineRule="auto"/>
        <w:ind w:firstLine="720"/>
        <w:jc w:val="both"/>
        <w:rPr>
          <w:rFonts w:ascii="GHEA Grapalat" w:eastAsia="Times New Roman" w:hAnsi="GHEA Grapalat" w:cs="Arial Unicode"/>
          <w:lang w:val="hy-AM"/>
        </w:rPr>
      </w:pPr>
    </w:p>
    <w:p w:rsidR="00D867BF" w:rsidRPr="00EB33EE" w:rsidRDefault="00D867BF" w:rsidP="00401DD3">
      <w:pPr>
        <w:spacing w:after="0" w:line="240" w:lineRule="auto"/>
        <w:ind w:firstLine="720"/>
        <w:jc w:val="right"/>
        <w:rPr>
          <w:rFonts w:ascii="GHEA Grapalat" w:eastAsia="Times New Roman" w:hAnsi="GHEA Grapalat" w:cs="Arial Unicode"/>
        </w:rPr>
      </w:pPr>
    </w:p>
    <w:p w:rsidR="008625AD" w:rsidRPr="00EB33EE" w:rsidRDefault="008625AD" w:rsidP="00401DD3">
      <w:pPr>
        <w:spacing w:after="0" w:line="240" w:lineRule="auto"/>
        <w:ind w:firstLine="720"/>
        <w:jc w:val="right"/>
        <w:rPr>
          <w:rFonts w:ascii="GHEA Grapalat" w:eastAsia="Times New Roman" w:hAnsi="GHEA Grapalat" w:cs="Arial Unicode"/>
        </w:rPr>
      </w:pPr>
    </w:p>
    <w:p w:rsidR="008625AD" w:rsidRPr="00EB33EE" w:rsidRDefault="008625AD" w:rsidP="00401DD3">
      <w:pPr>
        <w:spacing w:after="0" w:line="240" w:lineRule="auto"/>
        <w:ind w:firstLine="720"/>
        <w:jc w:val="right"/>
        <w:rPr>
          <w:rFonts w:ascii="GHEA Grapalat" w:eastAsia="Times New Roman" w:hAnsi="GHEA Grapalat" w:cs="Arial Unicode"/>
        </w:rPr>
      </w:pPr>
    </w:p>
    <w:p w:rsidR="00EB33EE" w:rsidRDefault="00EB33EE" w:rsidP="00401DD3">
      <w:pPr>
        <w:spacing w:after="0" w:line="240" w:lineRule="auto"/>
        <w:ind w:firstLine="720"/>
        <w:jc w:val="right"/>
        <w:rPr>
          <w:rFonts w:ascii="GHEA Grapalat" w:eastAsia="Times New Roman" w:hAnsi="GHEA Grapalat" w:cs="Arial Unicode"/>
        </w:rPr>
      </w:pPr>
    </w:p>
    <w:p w:rsidR="00EB33EE" w:rsidRDefault="00EB33EE" w:rsidP="00401DD3">
      <w:pPr>
        <w:spacing w:after="0" w:line="240" w:lineRule="auto"/>
        <w:ind w:firstLine="720"/>
        <w:jc w:val="right"/>
        <w:rPr>
          <w:rFonts w:ascii="GHEA Grapalat" w:eastAsia="Times New Roman" w:hAnsi="GHEA Grapalat" w:cs="Arial Unicode"/>
        </w:rPr>
      </w:pPr>
    </w:p>
    <w:p w:rsidR="00EB33EE" w:rsidRDefault="00EB33EE" w:rsidP="00401DD3">
      <w:pPr>
        <w:spacing w:after="0" w:line="240" w:lineRule="auto"/>
        <w:ind w:firstLine="720"/>
        <w:jc w:val="right"/>
        <w:rPr>
          <w:rFonts w:ascii="GHEA Grapalat" w:eastAsia="Times New Roman" w:hAnsi="GHEA Grapalat" w:cs="Arial Unicode"/>
        </w:rPr>
      </w:pPr>
    </w:p>
    <w:p w:rsidR="00EB33EE" w:rsidRDefault="00EB33EE" w:rsidP="00401DD3">
      <w:pPr>
        <w:spacing w:after="0" w:line="240" w:lineRule="auto"/>
        <w:ind w:firstLine="720"/>
        <w:jc w:val="right"/>
        <w:rPr>
          <w:rFonts w:ascii="GHEA Grapalat" w:eastAsia="Times New Roman" w:hAnsi="GHEA Grapalat" w:cs="Arial Unicode"/>
        </w:rPr>
      </w:pPr>
    </w:p>
    <w:p w:rsidR="00EB33EE" w:rsidRDefault="00EB33EE" w:rsidP="00401DD3">
      <w:pPr>
        <w:spacing w:after="0" w:line="240" w:lineRule="auto"/>
        <w:ind w:firstLine="720"/>
        <w:jc w:val="right"/>
        <w:rPr>
          <w:rFonts w:ascii="GHEA Grapalat" w:eastAsia="Times New Roman" w:hAnsi="GHEA Grapalat" w:cs="Arial Unicode"/>
        </w:rPr>
      </w:pPr>
    </w:p>
    <w:p w:rsidR="00EB33EE" w:rsidRDefault="00EB33EE" w:rsidP="00401DD3">
      <w:pPr>
        <w:spacing w:after="0" w:line="240" w:lineRule="auto"/>
        <w:ind w:firstLine="720"/>
        <w:jc w:val="right"/>
        <w:rPr>
          <w:rFonts w:ascii="GHEA Grapalat" w:eastAsia="Times New Roman" w:hAnsi="GHEA Grapalat" w:cs="Arial Unicode"/>
        </w:rPr>
      </w:pPr>
    </w:p>
    <w:p w:rsidR="00EB33EE" w:rsidRDefault="00EB33EE" w:rsidP="00401DD3">
      <w:pPr>
        <w:spacing w:after="0" w:line="240" w:lineRule="auto"/>
        <w:ind w:firstLine="720"/>
        <w:jc w:val="right"/>
        <w:rPr>
          <w:rFonts w:ascii="GHEA Grapalat" w:eastAsia="Times New Roman" w:hAnsi="GHEA Grapalat" w:cs="Arial Unicode"/>
        </w:rPr>
      </w:pPr>
    </w:p>
    <w:p w:rsidR="00D40FFD" w:rsidRDefault="00D40FFD" w:rsidP="00401DD3">
      <w:pPr>
        <w:spacing w:after="0" w:line="240" w:lineRule="auto"/>
        <w:ind w:firstLine="720"/>
        <w:jc w:val="right"/>
        <w:rPr>
          <w:rFonts w:ascii="GHEA Grapalat" w:eastAsia="Times New Roman" w:hAnsi="GHEA Grapalat" w:cs="Arial Unicode"/>
        </w:rPr>
      </w:pPr>
    </w:p>
    <w:p w:rsidR="00D40FFD" w:rsidRDefault="00D40FFD" w:rsidP="00401DD3">
      <w:pPr>
        <w:spacing w:after="0" w:line="240" w:lineRule="auto"/>
        <w:ind w:firstLine="720"/>
        <w:jc w:val="right"/>
        <w:rPr>
          <w:rFonts w:ascii="GHEA Grapalat" w:eastAsia="Times New Roman" w:hAnsi="GHEA Grapalat" w:cs="Arial Unicode"/>
        </w:rPr>
      </w:pPr>
    </w:p>
    <w:p w:rsidR="00D40FFD" w:rsidRDefault="00D40FFD" w:rsidP="00401DD3">
      <w:pPr>
        <w:spacing w:after="0" w:line="240" w:lineRule="auto"/>
        <w:ind w:firstLine="720"/>
        <w:jc w:val="right"/>
        <w:rPr>
          <w:rFonts w:ascii="GHEA Grapalat" w:eastAsia="Times New Roman" w:hAnsi="GHEA Grapalat" w:cs="Arial Unicode"/>
        </w:rPr>
      </w:pPr>
    </w:p>
    <w:p w:rsidR="00D40FFD" w:rsidRDefault="00D40FFD" w:rsidP="00401DD3">
      <w:pPr>
        <w:spacing w:after="0" w:line="240" w:lineRule="auto"/>
        <w:ind w:firstLine="720"/>
        <w:jc w:val="right"/>
        <w:rPr>
          <w:rFonts w:ascii="GHEA Grapalat" w:eastAsia="Times New Roman" w:hAnsi="GHEA Grapalat" w:cs="Arial Unicode"/>
        </w:rPr>
      </w:pPr>
    </w:p>
    <w:p w:rsidR="00D40FFD" w:rsidRDefault="00D40FFD" w:rsidP="00401DD3">
      <w:pPr>
        <w:spacing w:after="0" w:line="240" w:lineRule="auto"/>
        <w:ind w:firstLine="720"/>
        <w:jc w:val="right"/>
        <w:rPr>
          <w:rFonts w:ascii="GHEA Grapalat" w:eastAsia="Times New Roman" w:hAnsi="GHEA Grapalat" w:cs="Arial Unicode"/>
        </w:rPr>
      </w:pPr>
    </w:p>
    <w:p w:rsidR="00D40FFD" w:rsidRDefault="00D40FFD" w:rsidP="00401DD3">
      <w:pPr>
        <w:spacing w:after="0" w:line="240" w:lineRule="auto"/>
        <w:ind w:firstLine="720"/>
        <w:jc w:val="right"/>
        <w:rPr>
          <w:rFonts w:ascii="GHEA Grapalat" w:eastAsia="Times New Roman" w:hAnsi="GHEA Grapalat" w:cs="Arial Unicode"/>
        </w:rPr>
      </w:pPr>
    </w:p>
    <w:p w:rsidR="00D40FFD" w:rsidRDefault="00D40FFD" w:rsidP="00401DD3">
      <w:pPr>
        <w:spacing w:after="0" w:line="240" w:lineRule="auto"/>
        <w:ind w:firstLine="720"/>
        <w:jc w:val="right"/>
        <w:rPr>
          <w:rFonts w:ascii="GHEA Grapalat" w:eastAsia="Times New Roman" w:hAnsi="GHEA Grapalat" w:cs="Arial Unicode"/>
        </w:rPr>
      </w:pPr>
    </w:p>
    <w:p w:rsidR="00D40FFD" w:rsidRDefault="00D40FFD" w:rsidP="00401DD3">
      <w:pPr>
        <w:spacing w:after="0" w:line="240" w:lineRule="auto"/>
        <w:ind w:firstLine="720"/>
        <w:jc w:val="right"/>
        <w:rPr>
          <w:rFonts w:ascii="GHEA Grapalat" w:eastAsia="Times New Roman" w:hAnsi="GHEA Grapalat" w:cs="Arial Unicode"/>
        </w:rPr>
      </w:pPr>
    </w:p>
    <w:p w:rsidR="00D40FFD" w:rsidRDefault="00D40FFD" w:rsidP="00401DD3">
      <w:pPr>
        <w:spacing w:after="0" w:line="240" w:lineRule="auto"/>
        <w:ind w:firstLine="720"/>
        <w:jc w:val="right"/>
        <w:rPr>
          <w:rFonts w:ascii="GHEA Grapalat" w:eastAsia="Times New Roman" w:hAnsi="GHEA Grapalat" w:cs="Arial Unicode"/>
        </w:rPr>
      </w:pPr>
    </w:p>
    <w:p w:rsidR="00D40FFD" w:rsidRDefault="00D40FFD" w:rsidP="00401DD3">
      <w:pPr>
        <w:spacing w:after="0" w:line="240" w:lineRule="auto"/>
        <w:ind w:firstLine="720"/>
        <w:jc w:val="right"/>
        <w:rPr>
          <w:rFonts w:ascii="GHEA Grapalat" w:eastAsia="Times New Roman" w:hAnsi="GHEA Grapalat" w:cs="Arial Unicode"/>
        </w:rPr>
      </w:pPr>
    </w:p>
    <w:p w:rsidR="00D40FFD" w:rsidRDefault="00D40FFD" w:rsidP="00401DD3">
      <w:pPr>
        <w:spacing w:after="0" w:line="240" w:lineRule="auto"/>
        <w:ind w:firstLine="720"/>
        <w:jc w:val="right"/>
        <w:rPr>
          <w:rFonts w:ascii="GHEA Grapalat" w:eastAsia="Times New Roman" w:hAnsi="GHEA Grapalat" w:cs="Arial Unicode"/>
        </w:rPr>
      </w:pPr>
    </w:p>
    <w:p w:rsidR="00D867BF" w:rsidRPr="00EB33EE" w:rsidRDefault="00D867BF" w:rsidP="00401DD3">
      <w:pPr>
        <w:spacing w:after="0" w:line="240" w:lineRule="auto"/>
        <w:ind w:firstLine="720"/>
        <w:jc w:val="right"/>
        <w:rPr>
          <w:rFonts w:ascii="GHEA Grapalat" w:eastAsia="Times New Roman" w:hAnsi="GHEA Grapalat" w:cs="Arial Unicode"/>
        </w:rPr>
      </w:pPr>
      <w:r w:rsidRPr="00EB33EE">
        <w:rPr>
          <w:rFonts w:ascii="GHEA Grapalat" w:eastAsia="Times New Roman" w:hAnsi="GHEA Grapalat" w:cs="Arial Unicode"/>
        </w:rPr>
        <w:t>Օրինակ 2.</w:t>
      </w:r>
    </w:p>
    <w:p w:rsidR="00D40FFD" w:rsidRDefault="00D40FFD" w:rsidP="00401DD3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</w:p>
    <w:p w:rsidR="00D40FFD" w:rsidRDefault="00D40FFD" w:rsidP="00401DD3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</w:p>
    <w:p w:rsidR="00D867BF" w:rsidRPr="00EB33EE" w:rsidRDefault="00D867BF" w:rsidP="00D40FFD">
      <w:pPr>
        <w:spacing w:after="0"/>
        <w:jc w:val="right"/>
        <w:rPr>
          <w:rFonts w:ascii="GHEA Grapalat" w:eastAsia="Times New Roman" w:hAnsi="GHEA Grapalat" w:cs="Arial Unicode"/>
          <w:lang w:val="hy-AM"/>
        </w:rPr>
      </w:pPr>
      <w:r w:rsidRPr="00EB33EE">
        <w:rPr>
          <w:rFonts w:ascii="GHEA Grapalat" w:eastAsia="Times New Roman" w:hAnsi="GHEA Grapalat" w:cs="Arial Unicode"/>
          <w:lang w:val="hy-AM"/>
        </w:rPr>
        <w:t>ԲՅՈՒՋԵՏԱՅԻՆ ԳՐԱՍԵՆՅԱԿԻ</w:t>
      </w:r>
    </w:p>
    <w:p w:rsidR="00D867BF" w:rsidRPr="00EB33EE" w:rsidRDefault="00D867BF" w:rsidP="00D40FFD">
      <w:pPr>
        <w:spacing w:after="0"/>
        <w:jc w:val="right"/>
        <w:rPr>
          <w:rFonts w:ascii="GHEA Grapalat" w:eastAsia="Times New Roman" w:hAnsi="GHEA Grapalat" w:cs="Arial Unicode"/>
          <w:lang w:val="hy-AM"/>
        </w:rPr>
      </w:pPr>
      <w:r w:rsidRPr="00EB33EE">
        <w:rPr>
          <w:rFonts w:ascii="GHEA Grapalat" w:eastAsia="Times New Roman" w:hAnsi="GHEA Grapalat" w:cs="Arial Unicode"/>
          <w:lang w:val="hy-AM"/>
        </w:rPr>
        <w:t>ՀԱՄԱԿԱՐԳՈՂ ՓՈՐՁԱԳԵՏ</w:t>
      </w:r>
    </w:p>
    <w:p w:rsidR="00D867BF" w:rsidRPr="00EB33EE" w:rsidRDefault="00D867BF" w:rsidP="00D40FFD">
      <w:pPr>
        <w:spacing w:after="0"/>
        <w:jc w:val="right"/>
        <w:rPr>
          <w:rFonts w:ascii="GHEA Grapalat" w:eastAsia="Times New Roman" w:hAnsi="GHEA Grapalat" w:cs="Arial Unicode"/>
          <w:lang w:val="hy-AM"/>
        </w:rPr>
      </w:pPr>
      <w:r w:rsidRPr="00EB33EE">
        <w:rPr>
          <w:rFonts w:ascii="GHEA Grapalat" w:eastAsia="Times New Roman" w:hAnsi="GHEA Grapalat" w:cs="Arial Unicode"/>
          <w:lang w:val="hy-AM"/>
        </w:rPr>
        <w:t xml:space="preserve">ՊԱՐՈՆ </w:t>
      </w:r>
      <w:r w:rsidRPr="00EB33EE">
        <w:rPr>
          <w:rFonts w:ascii="GHEA Grapalat" w:eastAsia="Times New Roman" w:hAnsi="GHEA Grapalat" w:cs="Arial Unicode"/>
        </w:rPr>
        <w:t>…………………..-</w:t>
      </w:r>
      <w:r w:rsidRPr="00EB33EE">
        <w:rPr>
          <w:rFonts w:ascii="GHEA Grapalat" w:eastAsia="Times New Roman" w:hAnsi="GHEA Grapalat" w:cs="Arial Unicode"/>
          <w:lang w:val="hy-AM"/>
        </w:rPr>
        <w:t>ԻՆ</w:t>
      </w:r>
    </w:p>
    <w:p w:rsidR="00D867BF" w:rsidRPr="00EB33EE" w:rsidRDefault="00D867BF" w:rsidP="00D40FFD">
      <w:pPr>
        <w:spacing w:after="0"/>
        <w:ind w:firstLine="720"/>
        <w:jc w:val="right"/>
        <w:rPr>
          <w:rFonts w:ascii="GHEA Grapalat" w:eastAsia="Times New Roman" w:hAnsi="GHEA Grapalat" w:cs="Arial Unicode"/>
          <w:lang w:val="hy-AM"/>
        </w:rPr>
      </w:pPr>
    </w:p>
    <w:p w:rsidR="00D867BF" w:rsidRPr="00EB33EE" w:rsidRDefault="00D867BF" w:rsidP="00D40FFD">
      <w:pPr>
        <w:spacing w:after="0"/>
        <w:jc w:val="center"/>
        <w:rPr>
          <w:rFonts w:ascii="GHEA Grapalat" w:eastAsia="Times New Roman" w:hAnsi="GHEA Grapalat" w:cs="Arial Unicode"/>
          <w:lang w:val="hy-AM"/>
        </w:rPr>
      </w:pPr>
    </w:p>
    <w:p w:rsidR="00D40FFD" w:rsidRDefault="00D40FFD" w:rsidP="00D40FFD">
      <w:pPr>
        <w:spacing w:after="0"/>
        <w:jc w:val="center"/>
        <w:rPr>
          <w:rFonts w:ascii="GHEA Grapalat" w:eastAsia="Times New Roman" w:hAnsi="GHEA Grapalat" w:cs="Arial Unicode"/>
        </w:rPr>
      </w:pPr>
    </w:p>
    <w:p w:rsidR="00AD043B" w:rsidRPr="00AD043B" w:rsidRDefault="00AD043B" w:rsidP="00AD043B">
      <w:pPr>
        <w:jc w:val="center"/>
        <w:rPr>
          <w:rFonts w:ascii="GHEA Grapalat" w:eastAsia="Times New Roman" w:hAnsi="GHEA Grapalat" w:cs="Arial Unicode"/>
          <w:lang w:val="hy-AM"/>
        </w:rPr>
      </w:pPr>
      <w:r w:rsidRPr="00AD043B">
        <w:rPr>
          <w:rFonts w:ascii="GHEA Grapalat" w:eastAsia="Times New Roman" w:hAnsi="GHEA Grapalat" w:cs="Arial Unicode"/>
          <w:lang w:val="hy-AM"/>
        </w:rPr>
        <w:t>ՀԱՐՑՈՒՄ</w:t>
      </w:r>
    </w:p>
    <w:p w:rsidR="00AD043B" w:rsidRPr="00AD043B" w:rsidRDefault="00AD043B" w:rsidP="00AD043B">
      <w:pPr>
        <w:ind w:firstLine="720"/>
        <w:jc w:val="both"/>
        <w:rPr>
          <w:rFonts w:ascii="GHEA Grapalat" w:eastAsia="Times New Roman" w:hAnsi="GHEA Grapalat" w:cs="Arial Unicode"/>
          <w:lang w:val="hy-AM"/>
        </w:rPr>
      </w:pPr>
    </w:p>
    <w:p w:rsidR="00AD043B" w:rsidRPr="00AD043B" w:rsidRDefault="00AD043B" w:rsidP="00AD043B">
      <w:pPr>
        <w:ind w:firstLine="720"/>
        <w:jc w:val="both"/>
        <w:rPr>
          <w:rFonts w:ascii="GHEA Grapalat" w:hAnsi="GHEA Grapalat"/>
        </w:rPr>
      </w:pPr>
      <w:r w:rsidRPr="00AD043B">
        <w:rPr>
          <w:rFonts w:ascii="GHEA Grapalat" w:hAnsi="GHEA Grapalat" w:cs="Sylfaen"/>
        </w:rPr>
        <w:t xml:space="preserve">Ղեկավարվելով &lt;&lt;Ազգային ժողովի կանոնակարգ&gt;&gt; ՀՀ սահմանադրական օրենքի 163-րդ և Ազգային ժողովի աշխատակարգի 117-րդ հոդվածներով </w:t>
      </w:r>
      <w:r w:rsidRPr="00AD043B">
        <w:rPr>
          <w:rFonts w:ascii="GHEA Grapalat" w:hAnsi="GHEA Grapalat" w:cs="Arial Unicode"/>
        </w:rPr>
        <w:t>խ</w:t>
      </w:r>
      <w:r w:rsidRPr="00AD043B">
        <w:rPr>
          <w:rFonts w:ascii="GHEA Grapalat" w:hAnsi="GHEA Grapalat" w:cs="Arial Unicode"/>
          <w:lang w:val="hy-AM"/>
        </w:rPr>
        <w:t>նդրում եմ Ձեզ, յուրաքանչյուր ամիս</w:t>
      </w:r>
      <w:r w:rsidRPr="00AD043B">
        <w:rPr>
          <w:rFonts w:ascii="GHEA Grapalat" w:hAnsi="GHEA Grapalat" w:cs="Arial Unicode"/>
        </w:rPr>
        <w:t>,</w:t>
      </w:r>
      <w:r w:rsidRPr="00AD043B">
        <w:rPr>
          <w:rFonts w:ascii="GHEA Grapalat" w:hAnsi="GHEA Grapalat" w:cs="Arial Unicode"/>
          <w:lang w:val="hy-AM"/>
        </w:rPr>
        <w:t xml:space="preserve"> </w:t>
      </w:r>
      <w:r w:rsidRPr="00AD043B">
        <w:rPr>
          <w:rFonts w:ascii="GHEA Grapalat" w:hAnsi="GHEA Grapalat" w:cs="Arial Unicode"/>
        </w:rPr>
        <w:t>Հանձնաժողովին</w:t>
      </w:r>
      <w:r w:rsidRPr="00AD043B">
        <w:rPr>
          <w:rFonts w:ascii="GHEA Grapalat" w:hAnsi="GHEA Grapalat" w:cs="Arial Unicode"/>
          <w:lang w:val="hy-AM"/>
        </w:rPr>
        <w:t xml:space="preserve"> </w:t>
      </w:r>
      <w:r w:rsidRPr="00AD043B">
        <w:rPr>
          <w:rFonts w:ascii="GHEA Grapalat" w:eastAsia="Times New Roman" w:hAnsi="GHEA Grapalat" w:cs="Arial Unicode"/>
          <w:lang w:val="hy-AM"/>
        </w:rPr>
        <w:t xml:space="preserve">տրամադրել տեղեկատվություն </w:t>
      </w:r>
      <w:r w:rsidRPr="00AD043B">
        <w:rPr>
          <w:rFonts w:ascii="GHEA Grapalat" w:eastAsia="Times New Roman" w:hAnsi="GHEA Grapalat" w:cs="Times New Roman"/>
          <w:lang w:val="hy-AM"/>
        </w:rPr>
        <w:t>Հայաստանի Հանրապետության 201</w:t>
      </w:r>
      <w:r w:rsidRPr="00AD043B">
        <w:rPr>
          <w:rFonts w:ascii="GHEA Grapalat" w:eastAsia="Times New Roman" w:hAnsi="GHEA Grapalat" w:cs="Times New Roman"/>
        </w:rPr>
        <w:t>7</w:t>
      </w:r>
      <w:r w:rsidRPr="00AD043B">
        <w:rPr>
          <w:rFonts w:ascii="GHEA Grapalat" w:eastAsia="Times New Roman" w:hAnsi="GHEA Grapalat" w:cs="Times New Roman"/>
          <w:lang w:val="hy-AM"/>
        </w:rPr>
        <w:t xml:space="preserve"> թվականի պետական բյուջեով </w:t>
      </w:r>
      <w:r w:rsidRPr="00AD043B">
        <w:rPr>
          <w:rFonts w:ascii="GHEA Grapalat" w:hAnsi="GHEA Grapalat"/>
        </w:rPr>
        <w:t xml:space="preserve">կրթության, հանգստի, մշակույթի և կրոնի բնագավառներում, ինչպես նաև  </w:t>
      </w:r>
      <w:r w:rsidRPr="00AD043B">
        <w:rPr>
          <w:rFonts w:ascii="Arial Armenian" w:hAnsi="Arial Armenian"/>
        </w:rPr>
        <w:t>§</w:t>
      </w:r>
      <w:r w:rsidRPr="00AD043B">
        <w:rPr>
          <w:rFonts w:ascii="GHEA Grapalat" w:hAnsi="GHEA Grapalat"/>
        </w:rPr>
        <w:t>Ընդհանուր բնույթի հանրային ծառայություններ</w:t>
      </w:r>
      <w:r w:rsidRPr="00AD043B">
        <w:rPr>
          <w:rFonts w:ascii="Arial Armenian" w:hAnsi="Arial Armenian"/>
        </w:rPr>
        <w:t xml:space="preserve">¦ </w:t>
      </w:r>
      <w:r w:rsidRPr="00AD043B">
        <w:rPr>
          <w:rFonts w:ascii="GHEA Grapalat" w:hAnsi="GHEA Grapalat"/>
        </w:rPr>
        <w:t>բաժնի</w:t>
      </w:r>
      <w:r w:rsidRPr="00AD043B">
        <w:rPr>
          <w:rFonts w:ascii="Arial Armenian" w:hAnsi="Arial Armenian"/>
        </w:rPr>
        <w:t xml:space="preserve"> §</w:t>
      </w:r>
      <w:r w:rsidRPr="00AD043B">
        <w:rPr>
          <w:rFonts w:ascii="GHEA Grapalat" w:hAnsi="GHEA Grapalat"/>
        </w:rPr>
        <w:t>Ընդհանուր բնույթի հետազոտական աշխատանք</w:t>
      </w:r>
      <w:r w:rsidRPr="00AD043B">
        <w:rPr>
          <w:rFonts w:ascii="Arial Armenian" w:hAnsi="Arial Armenian"/>
        </w:rPr>
        <w:t xml:space="preserve">¦ </w:t>
      </w:r>
      <w:r w:rsidRPr="00AD043B">
        <w:rPr>
          <w:rFonts w:ascii="GHEA Grapalat" w:hAnsi="GHEA Grapalat"/>
        </w:rPr>
        <w:t>և</w:t>
      </w:r>
      <w:r w:rsidRPr="00AD043B">
        <w:rPr>
          <w:rFonts w:ascii="Arial Armenian" w:hAnsi="Arial Armenian"/>
        </w:rPr>
        <w:t xml:space="preserve"> §</w:t>
      </w:r>
      <w:r w:rsidRPr="00AD043B">
        <w:rPr>
          <w:rFonts w:ascii="GHEA Grapalat" w:hAnsi="GHEA Grapalat"/>
        </w:rPr>
        <w:t>Ընդհանուր բնույթի հանրային ծառայություններ գծով հետազոտական և նախագծային աշխատանքներ</w:t>
      </w:r>
      <w:r w:rsidRPr="00AD043B">
        <w:rPr>
          <w:rFonts w:ascii="Arial Armenian" w:hAnsi="Arial Armenian"/>
        </w:rPr>
        <w:t xml:space="preserve">¦ </w:t>
      </w:r>
      <w:r w:rsidRPr="00AD043B">
        <w:rPr>
          <w:rFonts w:ascii="GHEA Grapalat" w:hAnsi="GHEA Grapalat"/>
        </w:rPr>
        <w:t>խմբերի համար</w:t>
      </w:r>
      <w:r w:rsidRPr="00AD043B">
        <w:rPr>
          <w:rFonts w:ascii="Arial Armenian" w:hAnsi="Arial Armenian"/>
        </w:rPr>
        <w:t xml:space="preserve"> </w:t>
      </w:r>
      <w:r w:rsidRPr="00AD043B">
        <w:rPr>
          <w:rFonts w:ascii="GHEA Grapalat" w:hAnsi="GHEA Grapalat"/>
        </w:rPr>
        <w:t xml:space="preserve">նախատեսված  ծախսերի կատարման ընթացքի վերաբերյալ: </w:t>
      </w:r>
    </w:p>
    <w:p w:rsidR="00AD043B" w:rsidRPr="00AD043B" w:rsidRDefault="00AD043B" w:rsidP="00AD043B">
      <w:pPr>
        <w:pStyle w:val="Header"/>
        <w:spacing w:line="276" w:lineRule="auto"/>
        <w:jc w:val="both"/>
        <w:rPr>
          <w:rFonts w:ascii="GHEA Grapalat" w:hAnsi="GHEA Grapalat" w:cs="Arial Unicode"/>
        </w:rPr>
      </w:pPr>
      <w:r w:rsidRPr="00AD043B">
        <w:rPr>
          <w:rFonts w:ascii="GHEA Grapalat" w:hAnsi="GHEA Grapalat" w:cs="Arial Unicode"/>
          <w:lang w:val="hy-AM"/>
        </w:rPr>
        <w:t xml:space="preserve">         Հարգանքով՝</w:t>
      </w:r>
    </w:p>
    <w:p w:rsidR="00D867BF" w:rsidRPr="00EB33EE" w:rsidRDefault="00D867BF" w:rsidP="00D40FFD">
      <w:pPr>
        <w:spacing w:after="0"/>
        <w:ind w:firstLine="720"/>
        <w:jc w:val="both"/>
        <w:rPr>
          <w:rFonts w:ascii="GHEA Grapalat" w:eastAsia="Times New Roman" w:hAnsi="GHEA Grapalat" w:cs="Arial Unicode"/>
        </w:rPr>
      </w:pPr>
    </w:p>
    <w:p w:rsidR="00D867BF" w:rsidRPr="00EB33EE" w:rsidRDefault="00D867BF" w:rsidP="00D40FFD">
      <w:pPr>
        <w:spacing w:after="0"/>
        <w:ind w:firstLine="720"/>
        <w:jc w:val="both"/>
        <w:rPr>
          <w:rFonts w:ascii="GHEA Grapalat" w:eastAsia="Times New Roman" w:hAnsi="GHEA Grapalat" w:cs="Arial Unicode"/>
        </w:rPr>
      </w:pPr>
    </w:p>
    <w:p w:rsidR="00D867BF" w:rsidRPr="00EB33EE" w:rsidRDefault="00D867BF" w:rsidP="00D40FFD">
      <w:pPr>
        <w:spacing w:after="0"/>
        <w:ind w:firstLine="720"/>
        <w:jc w:val="center"/>
        <w:rPr>
          <w:rFonts w:ascii="GHEA Grapalat" w:eastAsia="Times New Roman" w:hAnsi="GHEA Grapalat" w:cs="Arial Unicode"/>
        </w:rPr>
      </w:pPr>
      <w:r w:rsidRPr="00EB33EE">
        <w:rPr>
          <w:rFonts w:ascii="GHEA Grapalat" w:eastAsia="Times New Roman" w:hAnsi="GHEA Grapalat" w:cs="Arial Unicode"/>
        </w:rPr>
        <w:t>Հանձնաժողովի նախագահ`                                        Պողոս Պողոսյան</w:t>
      </w:r>
    </w:p>
    <w:p w:rsidR="00D867BF" w:rsidRPr="00EB33EE" w:rsidRDefault="00D867BF" w:rsidP="00D40FFD">
      <w:pPr>
        <w:spacing w:after="0"/>
        <w:ind w:firstLine="720"/>
        <w:jc w:val="both"/>
        <w:rPr>
          <w:rFonts w:ascii="GHEA Grapalat" w:hAnsi="GHEA Grapalat"/>
        </w:rPr>
      </w:pPr>
    </w:p>
    <w:p w:rsidR="00D867BF" w:rsidRPr="00EB33EE" w:rsidRDefault="00D867BF" w:rsidP="00401DD3">
      <w:pPr>
        <w:spacing w:after="0" w:line="240" w:lineRule="auto"/>
        <w:ind w:firstLine="720"/>
        <w:jc w:val="both"/>
        <w:rPr>
          <w:rFonts w:ascii="GHEA Grapalat" w:hAnsi="GHEA Grapalat"/>
        </w:rPr>
      </w:pPr>
    </w:p>
    <w:p w:rsidR="00D867BF" w:rsidRPr="00EB33EE" w:rsidRDefault="00D867BF" w:rsidP="00401DD3">
      <w:pPr>
        <w:spacing w:after="0" w:line="240" w:lineRule="auto"/>
        <w:ind w:firstLine="720"/>
        <w:jc w:val="both"/>
        <w:rPr>
          <w:rFonts w:ascii="GHEA Grapalat" w:hAnsi="GHEA Grapalat"/>
        </w:rPr>
      </w:pPr>
    </w:p>
    <w:p w:rsidR="008625AD" w:rsidRPr="00EB33EE" w:rsidRDefault="008625AD" w:rsidP="00401DD3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</w:p>
    <w:p w:rsidR="008625AD" w:rsidRPr="00EB33EE" w:rsidRDefault="008625AD" w:rsidP="00401DD3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</w:p>
    <w:p w:rsidR="00EB33EE" w:rsidRDefault="00EB33EE" w:rsidP="00401DD3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</w:p>
    <w:p w:rsidR="00EB33EE" w:rsidRDefault="00EB33EE" w:rsidP="00F91639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</w:p>
    <w:p w:rsidR="00EB33EE" w:rsidRDefault="00EB33EE" w:rsidP="00F91639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</w:p>
    <w:p w:rsidR="00EB33EE" w:rsidRDefault="00EB33EE" w:rsidP="00F91639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</w:p>
    <w:p w:rsidR="00EB33EE" w:rsidRDefault="00EB33EE" w:rsidP="00F91639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</w:p>
    <w:p w:rsidR="00EB33EE" w:rsidRDefault="00EB33EE" w:rsidP="00F91639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</w:p>
    <w:p w:rsidR="00EB33EE" w:rsidRDefault="00EB33EE" w:rsidP="00F91639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</w:p>
    <w:p w:rsidR="00EB33EE" w:rsidRDefault="00EB33EE" w:rsidP="00F91639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</w:p>
    <w:p w:rsidR="00D40FFD" w:rsidRDefault="00D40FFD" w:rsidP="00F91639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</w:p>
    <w:p w:rsidR="00D40FFD" w:rsidRDefault="00D40FFD" w:rsidP="00F91639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</w:p>
    <w:p w:rsidR="00D40FFD" w:rsidRDefault="00D40FFD" w:rsidP="00F91639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</w:p>
    <w:p w:rsidR="00D40FFD" w:rsidRDefault="00D40FFD" w:rsidP="00F91639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</w:p>
    <w:p w:rsidR="00D40FFD" w:rsidRDefault="00D40FFD" w:rsidP="00F91639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</w:p>
    <w:p w:rsidR="00D40FFD" w:rsidRDefault="00D40FFD" w:rsidP="00F91639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</w:p>
    <w:p w:rsidR="00D40FFD" w:rsidRDefault="00D40FFD" w:rsidP="00F91639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</w:p>
    <w:p w:rsidR="00D40FFD" w:rsidRDefault="00D40FFD" w:rsidP="00F91639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</w:p>
    <w:p w:rsidR="00D40FFD" w:rsidRDefault="00D40FFD" w:rsidP="00F91639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</w:p>
    <w:p w:rsidR="00D867BF" w:rsidRDefault="00D867BF" w:rsidP="00F91639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  <w:r w:rsidRPr="00EB33EE">
        <w:rPr>
          <w:rFonts w:ascii="GHEA Grapalat" w:eastAsia="Times New Roman" w:hAnsi="GHEA Grapalat" w:cs="Arial Unicode"/>
        </w:rPr>
        <w:t>Օրինակ 3.</w:t>
      </w:r>
    </w:p>
    <w:p w:rsidR="00D40FFD" w:rsidRPr="00EB33EE" w:rsidRDefault="00D40FFD" w:rsidP="00F91639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</w:p>
    <w:p w:rsidR="00D867BF" w:rsidRPr="00EB33EE" w:rsidRDefault="00D867BF" w:rsidP="00D40FFD">
      <w:pPr>
        <w:spacing w:after="0"/>
        <w:jc w:val="right"/>
        <w:rPr>
          <w:rFonts w:ascii="GHEA Grapalat" w:eastAsia="Times New Roman" w:hAnsi="GHEA Grapalat" w:cs="Arial Unicode"/>
          <w:lang w:val="hy-AM"/>
        </w:rPr>
      </w:pPr>
      <w:r w:rsidRPr="00EB33EE">
        <w:rPr>
          <w:rFonts w:ascii="GHEA Grapalat" w:eastAsia="Times New Roman" w:hAnsi="GHEA Grapalat" w:cs="Arial Unicode"/>
          <w:lang w:val="hy-AM"/>
        </w:rPr>
        <w:t>ԲՅՈՒՋԵՏԱՅԻՆ ԳՐԱՍԵՆՅԱԿԻ</w:t>
      </w:r>
    </w:p>
    <w:p w:rsidR="00D867BF" w:rsidRPr="00EB33EE" w:rsidRDefault="00D867BF" w:rsidP="00D40FFD">
      <w:pPr>
        <w:spacing w:after="0"/>
        <w:jc w:val="right"/>
        <w:rPr>
          <w:rFonts w:ascii="GHEA Grapalat" w:eastAsia="Times New Roman" w:hAnsi="GHEA Grapalat" w:cs="Arial Unicode"/>
          <w:lang w:val="hy-AM"/>
        </w:rPr>
      </w:pPr>
      <w:r w:rsidRPr="00EB33EE">
        <w:rPr>
          <w:rFonts w:ascii="GHEA Grapalat" w:eastAsia="Times New Roman" w:hAnsi="GHEA Grapalat" w:cs="Arial Unicode"/>
          <w:lang w:val="hy-AM"/>
        </w:rPr>
        <w:t>ՀԱՄԱԿԱՐԳՈՂ ՓՈՐՁԱԳԵՏ</w:t>
      </w:r>
    </w:p>
    <w:p w:rsidR="00D867BF" w:rsidRPr="00EB33EE" w:rsidRDefault="00D867BF" w:rsidP="00D40FFD">
      <w:pPr>
        <w:spacing w:after="0"/>
        <w:jc w:val="right"/>
        <w:rPr>
          <w:rFonts w:ascii="GHEA Grapalat" w:eastAsia="Times New Roman" w:hAnsi="GHEA Grapalat" w:cs="Arial Unicode"/>
          <w:lang w:val="hy-AM"/>
        </w:rPr>
      </w:pPr>
      <w:r w:rsidRPr="00EB33EE">
        <w:rPr>
          <w:rFonts w:ascii="GHEA Grapalat" w:eastAsia="Times New Roman" w:hAnsi="GHEA Grapalat" w:cs="Arial Unicode"/>
          <w:lang w:val="hy-AM"/>
        </w:rPr>
        <w:t xml:space="preserve">ՊԱՐՈՆ </w:t>
      </w:r>
      <w:r w:rsidRPr="00EB33EE">
        <w:rPr>
          <w:rFonts w:ascii="GHEA Grapalat" w:eastAsia="Times New Roman" w:hAnsi="GHEA Grapalat" w:cs="Arial Unicode"/>
        </w:rPr>
        <w:t>………………………..-</w:t>
      </w:r>
      <w:r w:rsidRPr="00EB33EE">
        <w:rPr>
          <w:rFonts w:ascii="GHEA Grapalat" w:eastAsia="Times New Roman" w:hAnsi="GHEA Grapalat" w:cs="Arial Unicode"/>
          <w:lang w:val="hy-AM"/>
        </w:rPr>
        <w:t>ԻՆ</w:t>
      </w:r>
    </w:p>
    <w:p w:rsidR="00D867BF" w:rsidRPr="00EB33EE" w:rsidRDefault="00D867BF" w:rsidP="00D40FFD">
      <w:pPr>
        <w:spacing w:after="0"/>
        <w:ind w:firstLine="720"/>
        <w:jc w:val="right"/>
        <w:rPr>
          <w:rFonts w:ascii="GHEA Grapalat" w:eastAsia="Times New Roman" w:hAnsi="GHEA Grapalat" w:cs="Arial Unicode"/>
          <w:lang w:val="hy-AM"/>
        </w:rPr>
      </w:pPr>
    </w:p>
    <w:p w:rsidR="00D867BF" w:rsidRPr="00EB33EE" w:rsidRDefault="00D867BF" w:rsidP="00D40FFD">
      <w:pPr>
        <w:spacing w:after="0"/>
        <w:jc w:val="center"/>
        <w:rPr>
          <w:rFonts w:ascii="GHEA Grapalat" w:eastAsia="Times New Roman" w:hAnsi="GHEA Grapalat" w:cs="Arial Unicode"/>
          <w:lang w:val="hy-AM"/>
        </w:rPr>
      </w:pPr>
    </w:p>
    <w:p w:rsidR="00D40FFD" w:rsidRDefault="00D40FFD" w:rsidP="00D40FFD">
      <w:pPr>
        <w:spacing w:after="0"/>
        <w:jc w:val="center"/>
        <w:rPr>
          <w:rFonts w:ascii="GHEA Grapalat" w:hAnsi="GHEA Grapalat" w:cs="Arial Unicode"/>
        </w:rPr>
      </w:pPr>
    </w:p>
    <w:p w:rsidR="00D867BF" w:rsidRPr="00EB33EE" w:rsidRDefault="00D867BF" w:rsidP="00D40FFD">
      <w:pPr>
        <w:spacing w:after="0"/>
        <w:jc w:val="center"/>
        <w:rPr>
          <w:rFonts w:ascii="GHEA Grapalat" w:hAnsi="GHEA Grapalat" w:cs="Arial Unicode"/>
          <w:lang w:val="hy-AM"/>
        </w:rPr>
      </w:pPr>
      <w:r w:rsidRPr="00EB33EE">
        <w:rPr>
          <w:rFonts w:ascii="GHEA Grapalat" w:hAnsi="GHEA Grapalat" w:cs="Arial Unicode"/>
          <w:lang w:val="hy-AM"/>
        </w:rPr>
        <w:t>ՀԱՐՑՈՒՄ</w:t>
      </w:r>
    </w:p>
    <w:p w:rsidR="00D867BF" w:rsidRDefault="00D867BF" w:rsidP="00D40FFD">
      <w:pPr>
        <w:spacing w:after="0"/>
        <w:jc w:val="center"/>
        <w:rPr>
          <w:rFonts w:ascii="GHEA Grapalat" w:hAnsi="GHEA Grapalat" w:cs="Arial Unicode"/>
        </w:rPr>
      </w:pPr>
    </w:p>
    <w:p w:rsidR="00D40FFD" w:rsidRPr="00D40FFD" w:rsidRDefault="00D40FFD" w:rsidP="00D40FFD">
      <w:pPr>
        <w:spacing w:after="0"/>
        <w:jc w:val="center"/>
        <w:rPr>
          <w:rFonts w:ascii="GHEA Grapalat" w:hAnsi="GHEA Grapalat" w:cs="Arial Unicode"/>
        </w:rPr>
      </w:pPr>
    </w:p>
    <w:p w:rsidR="00D867BF" w:rsidRPr="00EB33EE" w:rsidRDefault="00AD043B" w:rsidP="00D40FFD">
      <w:pPr>
        <w:spacing w:after="0"/>
        <w:ind w:firstLine="720"/>
        <w:jc w:val="both"/>
        <w:rPr>
          <w:rFonts w:ascii="GHEA Grapalat" w:hAnsi="GHEA Grapalat" w:cs="Arial Unicode"/>
        </w:rPr>
      </w:pPr>
      <w:r w:rsidRPr="00AD043B">
        <w:rPr>
          <w:rFonts w:ascii="GHEA Grapalat" w:hAnsi="GHEA Grapalat" w:cs="Arial Unicode"/>
        </w:rPr>
        <w:t>Ղեկավարվելով &lt;&lt;Ազգային ժողովի կանոնակարգ&gt;&gt; ՀՀ սահմանադրական օրենքի 163-րդ և Ազգային ժողովի աշխատակարգի 11</w:t>
      </w:r>
      <w:r>
        <w:rPr>
          <w:rFonts w:ascii="GHEA Grapalat" w:hAnsi="GHEA Grapalat" w:cs="Arial Unicode"/>
        </w:rPr>
        <w:t>8</w:t>
      </w:r>
      <w:r w:rsidRPr="00AD043B">
        <w:rPr>
          <w:rFonts w:ascii="GHEA Grapalat" w:hAnsi="GHEA Grapalat" w:cs="Arial Unicode"/>
        </w:rPr>
        <w:t xml:space="preserve">-րդ հոդվածներով խնդրում եմ Ձեզ </w:t>
      </w:r>
      <w:r w:rsidR="00D867BF" w:rsidRPr="00EB33EE">
        <w:rPr>
          <w:rFonts w:ascii="GHEA Grapalat" w:hAnsi="GHEA Grapalat" w:cs="Arial Unicode"/>
        </w:rPr>
        <w:t xml:space="preserve">աջակցել Հայաստանի Հանրապետության 2017 թվականի պետական բյուջեի նախագծում փոփոխություններ կատարելու մասին առաջարկությունների ձևակերպմանը /Առաջարկությունները կցվում են/: </w:t>
      </w:r>
    </w:p>
    <w:p w:rsidR="00D867BF" w:rsidRPr="00EB33EE" w:rsidRDefault="00D867BF" w:rsidP="00D40FFD">
      <w:pPr>
        <w:spacing w:after="0"/>
        <w:ind w:firstLine="720"/>
        <w:jc w:val="both"/>
        <w:rPr>
          <w:rFonts w:ascii="GHEA Grapalat" w:hAnsi="GHEA Grapalat" w:cs="Arial Unicode"/>
        </w:rPr>
      </w:pPr>
      <w:r w:rsidRPr="00EB33EE">
        <w:rPr>
          <w:rFonts w:ascii="GHEA Grapalat" w:hAnsi="GHEA Grapalat" w:cs="Arial Unicode"/>
        </w:rPr>
        <w:t>Առդիր`     էջ:</w:t>
      </w:r>
      <w:r w:rsidRPr="00EB33EE">
        <w:rPr>
          <w:rFonts w:ascii="GHEA Grapalat" w:hAnsi="GHEA Grapalat" w:cs="Arial Unicode"/>
          <w:lang w:val="hy-AM"/>
        </w:rPr>
        <w:t xml:space="preserve">         </w:t>
      </w:r>
    </w:p>
    <w:p w:rsidR="00D867BF" w:rsidRPr="00EB33EE" w:rsidRDefault="00D867BF" w:rsidP="00D40FFD">
      <w:pPr>
        <w:pStyle w:val="Header"/>
        <w:spacing w:line="276" w:lineRule="auto"/>
        <w:jc w:val="both"/>
        <w:rPr>
          <w:rFonts w:ascii="GHEA Grapalat" w:hAnsi="GHEA Grapalat" w:cs="Arial Unicode"/>
          <w:lang w:val="hy-AM"/>
        </w:rPr>
      </w:pPr>
      <w:r w:rsidRPr="00EB33EE">
        <w:rPr>
          <w:rFonts w:ascii="GHEA Grapalat" w:hAnsi="GHEA Grapalat" w:cs="Arial Unicode"/>
        </w:rPr>
        <w:t xml:space="preserve">          </w:t>
      </w:r>
      <w:r w:rsidRPr="00EB33EE">
        <w:rPr>
          <w:rFonts w:ascii="GHEA Grapalat" w:hAnsi="GHEA Grapalat" w:cs="Arial Unicode"/>
          <w:lang w:val="hy-AM"/>
        </w:rPr>
        <w:t>Հարգանքով՝</w:t>
      </w:r>
    </w:p>
    <w:p w:rsidR="00D867BF" w:rsidRPr="00EB33EE" w:rsidRDefault="00D867BF" w:rsidP="00D40FFD">
      <w:pPr>
        <w:spacing w:after="0"/>
        <w:ind w:firstLine="720"/>
        <w:jc w:val="both"/>
        <w:rPr>
          <w:rFonts w:ascii="GHEA Grapalat" w:hAnsi="GHEA Grapalat"/>
        </w:rPr>
      </w:pPr>
    </w:p>
    <w:p w:rsidR="00D867BF" w:rsidRPr="00EB33EE" w:rsidRDefault="00D867BF" w:rsidP="00D40FFD">
      <w:pPr>
        <w:pStyle w:val="Header"/>
        <w:spacing w:line="276" w:lineRule="auto"/>
        <w:jc w:val="both"/>
        <w:rPr>
          <w:rFonts w:ascii="GHEA Grapalat" w:hAnsi="GHEA Grapalat" w:cs="Arial Unicode"/>
          <w:lang w:val="hy-AM"/>
        </w:rPr>
      </w:pPr>
      <w:r w:rsidRPr="00EB33EE">
        <w:rPr>
          <w:rFonts w:ascii="GHEA Grapalat" w:hAnsi="GHEA Grapalat" w:cs="Arial Unicode"/>
          <w:lang w:val="hy-AM"/>
        </w:rPr>
        <w:t xml:space="preserve">        </w:t>
      </w:r>
    </w:p>
    <w:p w:rsidR="00D867BF" w:rsidRPr="00EB33EE" w:rsidRDefault="00D867BF" w:rsidP="00D40FFD">
      <w:pPr>
        <w:spacing w:after="0"/>
        <w:jc w:val="center"/>
        <w:rPr>
          <w:rFonts w:ascii="GHEA Grapalat" w:eastAsia="Times New Roman" w:hAnsi="GHEA Grapalat" w:cs="Arial Unicode"/>
        </w:rPr>
      </w:pPr>
      <w:r w:rsidRPr="00EB33EE">
        <w:rPr>
          <w:rFonts w:ascii="GHEA Grapalat" w:eastAsia="Times New Roman" w:hAnsi="GHEA Grapalat" w:cs="Arial Unicode"/>
          <w:lang w:val="hy-AM"/>
        </w:rPr>
        <w:t xml:space="preserve">ՊԱՏԳԱՄԱՎՈՐ                                      </w:t>
      </w:r>
      <w:r w:rsidRPr="00EB33EE">
        <w:rPr>
          <w:rFonts w:ascii="GHEA Grapalat" w:eastAsia="Times New Roman" w:hAnsi="GHEA Grapalat" w:cs="Arial Unicode"/>
        </w:rPr>
        <w:t>ՊՈՂՈՍ ՊՈՂՈՍ</w:t>
      </w:r>
      <w:r w:rsidRPr="00EB33EE">
        <w:rPr>
          <w:rFonts w:ascii="GHEA Grapalat" w:eastAsia="Times New Roman" w:hAnsi="GHEA Grapalat" w:cs="Arial Unicode"/>
          <w:lang w:val="hy-AM"/>
        </w:rPr>
        <w:t>ՅԱՆ</w:t>
      </w:r>
      <w:r w:rsidRPr="00EB33EE">
        <w:rPr>
          <w:rFonts w:ascii="GHEA Grapalat" w:eastAsia="Times New Roman" w:hAnsi="GHEA Grapalat" w:cs="Arial Unicode"/>
        </w:rPr>
        <w:t xml:space="preserve"> (000)</w:t>
      </w:r>
    </w:p>
    <w:p w:rsidR="008625AD" w:rsidRPr="00EB33EE" w:rsidRDefault="008625AD" w:rsidP="00D40FFD">
      <w:pPr>
        <w:spacing w:after="0"/>
        <w:jc w:val="center"/>
        <w:rPr>
          <w:rFonts w:ascii="GHEA Grapalat" w:eastAsia="Times New Roman" w:hAnsi="GHEA Grapalat" w:cs="Arial Unicode"/>
        </w:rPr>
      </w:pPr>
    </w:p>
    <w:p w:rsidR="008625AD" w:rsidRPr="00EB33EE" w:rsidRDefault="008625AD" w:rsidP="00F91639">
      <w:pPr>
        <w:spacing w:after="0" w:line="240" w:lineRule="auto"/>
        <w:jc w:val="center"/>
        <w:rPr>
          <w:rFonts w:ascii="GHEA Grapalat" w:eastAsia="Times New Roman" w:hAnsi="GHEA Grapalat" w:cs="Arial Unicode"/>
        </w:rPr>
      </w:pPr>
    </w:p>
    <w:p w:rsidR="008625AD" w:rsidRPr="00EB33EE" w:rsidRDefault="008625AD" w:rsidP="00F91639">
      <w:pPr>
        <w:spacing w:after="0" w:line="240" w:lineRule="auto"/>
        <w:jc w:val="center"/>
        <w:rPr>
          <w:rFonts w:ascii="GHEA Grapalat" w:eastAsia="Times New Roman" w:hAnsi="GHEA Grapalat" w:cs="Arial Unicode"/>
        </w:rPr>
      </w:pPr>
    </w:p>
    <w:p w:rsidR="008625AD" w:rsidRPr="00EB33EE" w:rsidRDefault="008625AD" w:rsidP="00F91639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</w:p>
    <w:p w:rsidR="008625AD" w:rsidRPr="00EB33EE" w:rsidRDefault="008625AD" w:rsidP="00F91639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</w:p>
    <w:p w:rsidR="00AD043B" w:rsidRDefault="00AD043B" w:rsidP="00AD043B">
      <w:pPr>
        <w:spacing w:line="240" w:lineRule="auto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AD043B" w:rsidRDefault="00AD043B" w:rsidP="00AD043B">
      <w:pPr>
        <w:spacing w:line="240" w:lineRule="auto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AD043B" w:rsidRDefault="00AD043B" w:rsidP="00AD043B">
      <w:pPr>
        <w:spacing w:line="240" w:lineRule="auto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AD043B" w:rsidRDefault="00AD043B" w:rsidP="00AD043B">
      <w:pPr>
        <w:spacing w:line="240" w:lineRule="auto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AD043B" w:rsidRDefault="00AD043B" w:rsidP="00AD043B">
      <w:pPr>
        <w:spacing w:line="240" w:lineRule="auto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AD043B" w:rsidRDefault="00AD043B" w:rsidP="00AD043B">
      <w:pPr>
        <w:spacing w:line="240" w:lineRule="auto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AD043B" w:rsidRDefault="00AD043B" w:rsidP="00AD043B">
      <w:pPr>
        <w:spacing w:line="240" w:lineRule="auto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AD043B" w:rsidRDefault="00AD043B" w:rsidP="00AD043B">
      <w:pPr>
        <w:spacing w:line="240" w:lineRule="auto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AD043B" w:rsidRDefault="00AD043B" w:rsidP="00AD043B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  <w:r w:rsidRPr="00EB33EE">
        <w:rPr>
          <w:rFonts w:ascii="GHEA Grapalat" w:eastAsia="Times New Roman" w:hAnsi="GHEA Grapalat" w:cs="Arial Unicode"/>
        </w:rPr>
        <w:lastRenderedPageBreak/>
        <w:t xml:space="preserve">Օրինակ </w:t>
      </w:r>
      <w:r>
        <w:rPr>
          <w:rFonts w:ascii="GHEA Grapalat" w:eastAsia="Times New Roman" w:hAnsi="GHEA Grapalat" w:cs="Arial Unicode"/>
        </w:rPr>
        <w:t>4</w:t>
      </w:r>
      <w:r w:rsidRPr="00EB33EE">
        <w:rPr>
          <w:rFonts w:ascii="GHEA Grapalat" w:eastAsia="Times New Roman" w:hAnsi="GHEA Grapalat" w:cs="Arial Unicode"/>
        </w:rPr>
        <w:t>.</w:t>
      </w:r>
    </w:p>
    <w:p w:rsidR="00AD043B" w:rsidRPr="00EB33EE" w:rsidRDefault="00AD043B" w:rsidP="00AD043B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</w:p>
    <w:p w:rsidR="00AD043B" w:rsidRPr="00EB33EE" w:rsidRDefault="00AD043B" w:rsidP="00AD043B">
      <w:pPr>
        <w:spacing w:after="0"/>
        <w:jc w:val="right"/>
        <w:rPr>
          <w:rFonts w:ascii="GHEA Grapalat" w:eastAsia="Times New Roman" w:hAnsi="GHEA Grapalat" w:cs="Arial Unicode"/>
          <w:lang w:val="hy-AM"/>
        </w:rPr>
      </w:pPr>
      <w:r w:rsidRPr="00EB33EE">
        <w:rPr>
          <w:rFonts w:ascii="GHEA Grapalat" w:eastAsia="Times New Roman" w:hAnsi="GHEA Grapalat" w:cs="Arial Unicode"/>
          <w:lang w:val="hy-AM"/>
        </w:rPr>
        <w:t>ԲՅՈՒՋԵՏԱՅԻՆ ԳՐԱՍԵՆՅԱԿԻ</w:t>
      </w:r>
    </w:p>
    <w:p w:rsidR="00AD043B" w:rsidRPr="00EB33EE" w:rsidRDefault="00AD043B" w:rsidP="00AD043B">
      <w:pPr>
        <w:spacing w:after="0"/>
        <w:jc w:val="right"/>
        <w:rPr>
          <w:rFonts w:ascii="GHEA Grapalat" w:eastAsia="Times New Roman" w:hAnsi="GHEA Grapalat" w:cs="Arial Unicode"/>
          <w:lang w:val="hy-AM"/>
        </w:rPr>
      </w:pPr>
      <w:r w:rsidRPr="00EB33EE">
        <w:rPr>
          <w:rFonts w:ascii="GHEA Grapalat" w:eastAsia="Times New Roman" w:hAnsi="GHEA Grapalat" w:cs="Arial Unicode"/>
          <w:lang w:val="hy-AM"/>
        </w:rPr>
        <w:t>ՀԱՄԱԿԱՐԳՈՂ ՓՈՐՁԱԳԵՏ</w:t>
      </w:r>
    </w:p>
    <w:p w:rsidR="00AD043B" w:rsidRPr="00EB33EE" w:rsidRDefault="00AD043B" w:rsidP="00AD043B">
      <w:pPr>
        <w:spacing w:after="0"/>
        <w:jc w:val="right"/>
        <w:rPr>
          <w:rFonts w:ascii="GHEA Grapalat" w:eastAsia="Times New Roman" w:hAnsi="GHEA Grapalat" w:cs="Arial Unicode"/>
          <w:lang w:val="hy-AM"/>
        </w:rPr>
      </w:pPr>
      <w:r w:rsidRPr="00EB33EE">
        <w:rPr>
          <w:rFonts w:ascii="GHEA Grapalat" w:eastAsia="Times New Roman" w:hAnsi="GHEA Grapalat" w:cs="Arial Unicode"/>
          <w:lang w:val="hy-AM"/>
        </w:rPr>
        <w:t xml:space="preserve">ՊԱՐՈՆ </w:t>
      </w:r>
      <w:r w:rsidRPr="00EB33EE">
        <w:rPr>
          <w:rFonts w:ascii="GHEA Grapalat" w:eastAsia="Times New Roman" w:hAnsi="GHEA Grapalat" w:cs="Arial Unicode"/>
        </w:rPr>
        <w:t>………………………..-</w:t>
      </w:r>
      <w:r w:rsidRPr="00EB33EE">
        <w:rPr>
          <w:rFonts w:ascii="GHEA Grapalat" w:eastAsia="Times New Roman" w:hAnsi="GHEA Grapalat" w:cs="Arial Unicode"/>
          <w:lang w:val="hy-AM"/>
        </w:rPr>
        <w:t>ԻՆ</w:t>
      </w:r>
    </w:p>
    <w:p w:rsidR="00AD043B" w:rsidRDefault="00AD043B" w:rsidP="00AD043B">
      <w:pPr>
        <w:spacing w:line="360" w:lineRule="auto"/>
        <w:ind w:firstLine="720"/>
        <w:jc w:val="right"/>
        <w:rPr>
          <w:rFonts w:ascii="GHEA Grapalat" w:eastAsia="Times New Roman" w:hAnsi="GHEA Grapalat" w:cs="Arial Unicode"/>
          <w:sz w:val="24"/>
          <w:szCs w:val="24"/>
          <w:lang w:val="hy-AM"/>
        </w:rPr>
      </w:pPr>
    </w:p>
    <w:p w:rsidR="00AD043B" w:rsidRDefault="00AD043B" w:rsidP="00AD043B">
      <w:pPr>
        <w:spacing w:line="360" w:lineRule="auto"/>
        <w:jc w:val="center"/>
        <w:rPr>
          <w:rFonts w:ascii="GHEA Grapalat" w:eastAsia="Times New Roman" w:hAnsi="GHEA Grapalat" w:cs="Arial Unicode"/>
          <w:sz w:val="24"/>
          <w:szCs w:val="24"/>
          <w:lang w:val="hy-AM"/>
        </w:rPr>
      </w:pPr>
    </w:p>
    <w:p w:rsidR="00AD043B" w:rsidRDefault="00AD043B" w:rsidP="00AD043B">
      <w:pPr>
        <w:spacing w:line="360" w:lineRule="auto"/>
        <w:jc w:val="center"/>
        <w:rPr>
          <w:rFonts w:ascii="GHEA Grapalat" w:eastAsia="Times New Roman" w:hAnsi="GHEA Grapalat" w:cs="Arial Unicode"/>
          <w:sz w:val="24"/>
          <w:szCs w:val="24"/>
          <w:lang w:val="hy-AM"/>
        </w:rPr>
      </w:pPr>
      <w:r>
        <w:rPr>
          <w:rFonts w:ascii="GHEA Grapalat" w:eastAsia="Times New Roman" w:hAnsi="GHEA Grapalat" w:cs="Arial Unicode"/>
          <w:sz w:val="24"/>
          <w:szCs w:val="24"/>
          <w:lang w:val="hy-AM"/>
        </w:rPr>
        <w:t>ՀԱՐՑՈՒՄ</w:t>
      </w:r>
    </w:p>
    <w:p w:rsidR="00AD043B" w:rsidRDefault="00AD043B" w:rsidP="00AD043B">
      <w:pPr>
        <w:spacing w:line="360" w:lineRule="auto"/>
        <w:ind w:firstLine="720"/>
        <w:jc w:val="both"/>
        <w:rPr>
          <w:rFonts w:ascii="GHEA Grapalat" w:hAnsi="GHEA Grapalat" w:cs="Arial Unicode"/>
          <w:sz w:val="24"/>
          <w:szCs w:val="24"/>
        </w:rPr>
      </w:pPr>
    </w:p>
    <w:p w:rsidR="00AD043B" w:rsidRDefault="00AD043B" w:rsidP="00AD043B">
      <w:pPr>
        <w:spacing w:line="360" w:lineRule="auto"/>
        <w:ind w:firstLine="720"/>
        <w:jc w:val="both"/>
        <w:rPr>
          <w:rFonts w:ascii="GHEA Grapalat" w:eastAsia="Times New Roman" w:hAnsi="GHEA Grapalat" w:cs="Arial Unicode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Ղեկավարվելով &lt;&lt;Ազգային ժողովի կանոնակարգ&gt;&gt; ՀՀ սահմանադրական օրենքի 163-րդ և Ազգային ժողովի աշխատակարգի 117-րդ հոդվածներով </w:t>
      </w:r>
      <w:r>
        <w:rPr>
          <w:rFonts w:ascii="GHEA Grapalat" w:hAnsi="GHEA Grapalat" w:cs="Arial Unicode"/>
          <w:sz w:val="24"/>
          <w:szCs w:val="24"/>
        </w:rPr>
        <w:t>խ</w:t>
      </w:r>
      <w:r>
        <w:rPr>
          <w:rFonts w:ascii="GHEA Grapalat" w:hAnsi="GHEA Grapalat" w:cs="Arial Unicode"/>
          <w:sz w:val="24"/>
          <w:szCs w:val="24"/>
          <w:lang w:val="hy-AM"/>
        </w:rPr>
        <w:t xml:space="preserve">նդրում եմ Ձեզ </w:t>
      </w:r>
      <w:r>
        <w:rPr>
          <w:rFonts w:ascii="GHEA Grapalat" w:hAnsi="GHEA Grapalat" w:cs="Arial Unicode"/>
          <w:sz w:val="24"/>
          <w:szCs w:val="24"/>
        </w:rPr>
        <w:t>Հանձնաժողովին</w:t>
      </w:r>
      <w:r>
        <w:rPr>
          <w:rFonts w:ascii="GHEA Grapalat" w:hAnsi="GHEA Grapalat" w:cs="Arial Unicode"/>
          <w:sz w:val="24"/>
          <w:szCs w:val="24"/>
          <w:lang w:val="hy-AM"/>
        </w:rPr>
        <w:t xml:space="preserve"> տրամադրել տեղեկատվություն Հայաստանի Հանրապետության 201</w:t>
      </w:r>
      <w:r>
        <w:rPr>
          <w:rFonts w:ascii="GHEA Grapalat" w:hAnsi="GHEA Grapalat" w:cs="Arial Unicode"/>
          <w:sz w:val="24"/>
          <w:szCs w:val="24"/>
        </w:rPr>
        <w:t>6</w:t>
      </w:r>
      <w:r>
        <w:rPr>
          <w:rFonts w:ascii="GHEA Grapalat" w:hAnsi="GHEA Grapalat" w:cs="Arial Unicode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 w:cs="Arial Unicode"/>
          <w:sz w:val="24"/>
          <w:szCs w:val="24"/>
        </w:rPr>
        <w:t xml:space="preserve">պետական բյուջեի կատարման վերաբերյալ` ներառելով 2012-2015թթ. ցուցանիշները: </w:t>
      </w:r>
    </w:p>
    <w:p w:rsidR="00AD043B" w:rsidRDefault="00AD043B" w:rsidP="00AD043B">
      <w:pPr>
        <w:pStyle w:val="Header"/>
        <w:spacing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/>
        </w:rPr>
      </w:pPr>
      <w:r>
        <w:rPr>
          <w:rFonts w:ascii="GHEA Grapalat" w:hAnsi="GHEA Grapalat" w:cs="Arial Unicode"/>
          <w:szCs w:val="24"/>
          <w:lang w:val="hy-AM"/>
        </w:rPr>
        <w:t xml:space="preserve">        Հարգանքով՝</w:t>
      </w:r>
    </w:p>
    <w:p w:rsidR="00AD043B" w:rsidRDefault="00AD043B" w:rsidP="00AD043B">
      <w:pPr>
        <w:spacing w:line="360" w:lineRule="auto"/>
        <w:jc w:val="center"/>
        <w:rPr>
          <w:rFonts w:ascii="GHEA Grapalat" w:eastAsia="Times New Roman" w:hAnsi="GHEA Grapalat" w:cs="Arial Unicode"/>
          <w:sz w:val="24"/>
          <w:szCs w:val="24"/>
        </w:rPr>
      </w:pPr>
    </w:p>
    <w:p w:rsidR="00AD043B" w:rsidRDefault="00AD043B" w:rsidP="00AD043B">
      <w:pPr>
        <w:spacing w:line="360" w:lineRule="auto"/>
        <w:jc w:val="center"/>
        <w:rPr>
          <w:rFonts w:ascii="GHEA Grapalat" w:eastAsia="Times New Roman" w:hAnsi="GHEA Grapalat" w:cs="Arial Unicode"/>
          <w:sz w:val="24"/>
          <w:szCs w:val="24"/>
        </w:rPr>
      </w:pPr>
    </w:p>
    <w:p w:rsidR="00AD043B" w:rsidRPr="00EB33EE" w:rsidRDefault="00AD043B" w:rsidP="00AD043B">
      <w:pPr>
        <w:spacing w:after="0"/>
        <w:jc w:val="center"/>
        <w:rPr>
          <w:rFonts w:ascii="GHEA Grapalat" w:eastAsia="Times New Roman" w:hAnsi="GHEA Grapalat" w:cs="Arial Unicode"/>
        </w:rPr>
      </w:pPr>
      <w:r w:rsidRPr="00EB33EE">
        <w:rPr>
          <w:rFonts w:ascii="GHEA Grapalat" w:eastAsia="Times New Roman" w:hAnsi="GHEA Grapalat" w:cs="Arial Unicode"/>
          <w:lang w:val="hy-AM"/>
        </w:rPr>
        <w:t xml:space="preserve">ՊԱՏԳԱՄԱՎՈՐ                                      </w:t>
      </w:r>
      <w:r w:rsidRPr="00EB33EE">
        <w:rPr>
          <w:rFonts w:ascii="GHEA Grapalat" w:eastAsia="Times New Roman" w:hAnsi="GHEA Grapalat" w:cs="Arial Unicode"/>
        </w:rPr>
        <w:t>ՊՈՂՈՍ ՊՈՂՈՍ</w:t>
      </w:r>
      <w:r w:rsidRPr="00EB33EE">
        <w:rPr>
          <w:rFonts w:ascii="GHEA Grapalat" w:eastAsia="Times New Roman" w:hAnsi="GHEA Grapalat" w:cs="Arial Unicode"/>
          <w:lang w:val="hy-AM"/>
        </w:rPr>
        <w:t>ՅԱՆ</w:t>
      </w:r>
      <w:r w:rsidRPr="00EB33EE">
        <w:rPr>
          <w:rFonts w:ascii="GHEA Grapalat" w:eastAsia="Times New Roman" w:hAnsi="GHEA Grapalat" w:cs="Arial Unicode"/>
        </w:rPr>
        <w:t xml:space="preserve"> (000)</w:t>
      </w:r>
    </w:p>
    <w:p w:rsidR="008625AD" w:rsidRPr="00EB33EE" w:rsidRDefault="008625AD" w:rsidP="00F91639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</w:p>
    <w:p w:rsidR="00EB33EE" w:rsidRDefault="00EB33EE" w:rsidP="00F91639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</w:p>
    <w:p w:rsidR="00EB33EE" w:rsidRDefault="00EB33EE" w:rsidP="00F91639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</w:p>
    <w:p w:rsidR="00EB33EE" w:rsidRDefault="00EB33EE" w:rsidP="00F91639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</w:p>
    <w:p w:rsidR="00167863" w:rsidRDefault="00167863" w:rsidP="00F91639">
      <w:pPr>
        <w:spacing w:after="0" w:line="240" w:lineRule="auto"/>
      </w:pPr>
    </w:p>
    <w:p w:rsidR="00167863" w:rsidRDefault="00167863" w:rsidP="00F91639">
      <w:pPr>
        <w:spacing w:after="0" w:line="240" w:lineRule="auto"/>
      </w:pPr>
    </w:p>
    <w:p w:rsidR="00D40FFD" w:rsidRDefault="00167863" w:rsidP="00D40FFD">
      <w:pPr>
        <w:spacing w:after="0" w:line="240" w:lineRule="auto"/>
        <w:jc w:val="right"/>
      </w:pPr>
      <w:r>
        <w:br/>
      </w:r>
      <w:r>
        <w:br/>
      </w:r>
    </w:p>
    <w:p w:rsidR="00EB33EE" w:rsidRDefault="00167863" w:rsidP="00F91639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  <w:r>
        <w:br/>
      </w:r>
      <w:r>
        <w:br/>
      </w:r>
      <w:r>
        <w:br/>
      </w:r>
      <w:r>
        <w:br/>
      </w:r>
    </w:p>
    <w:sectPr w:rsidR="00EB33EE" w:rsidSect="00793954">
      <w:headerReference w:type="default" r:id="rId7"/>
      <w:footerReference w:type="default" r:id="rId8"/>
      <w:pgSz w:w="12240" w:h="15840"/>
      <w:pgMar w:top="720" w:right="810" w:bottom="540" w:left="630" w:header="288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6CB" w:rsidRDefault="005236CB" w:rsidP="001C4EEC">
      <w:pPr>
        <w:spacing w:after="0" w:line="240" w:lineRule="auto"/>
      </w:pPr>
      <w:r>
        <w:separator/>
      </w:r>
    </w:p>
  </w:endnote>
  <w:endnote w:type="continuationSeparator" w:id="1">
    <w:p w:rsidR="005236CB" w:rsidRDefault="005236CB" w:rsidP="001C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n AMU">
    <w:charset w:val="00"/>
    <w:family w:val="auto"/>
    <w:pitch w:val="variable"/>
    <w:sig w:usb0="A1002E8F" w:usb1="10000008" w:usb2="00000000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2282"/>
      <w:docPartObj>
        <w:docPartGallery w:val="Page Numbers (Bottom of Page)"/>
        <w:docPartUnique/>
      </w:docPartObj>
    </w:sdtPr>
    <w:sdtContent>
      <w:p w:rsidR="00FD4C80" w:rsidRDefault="00100A21">
        <w:pPr>
          <w:pStyle w:val="Footer"/>
          <w:jc w:val="right"/>
        </w:pPr>
        <w:fldSimple w:instr=" PAGE   \* MERGEFORMAT ">
          <w:r w:rsidR="00AD043B">
            <w:rPr>
              <w:noProof/>
            </w:rPr>
            <w:t>11</w:t>
          </w:r>
        </w:fldSimple>
      </w:p>
    </w:sdtContent>
  </w:sdt>
  <w:p w:rsidR="00FD4C80" w:rsidRDefault="00FD4C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6CB" w:rsidRDefault="005236CB" w:rsidP="001C4EEC">
      <w:pPr>
        <w:spacing w:after="0" w:line="240" w:lineRule="auto"/>
      </w:pPr>
      <w:r>
        <w:separator/>
      </w:r>
    </w:p>
  </w:footnote>
  <w:footnote w:type="continuationSeparator" w:id="1">
    <w:p w:rsidR="005236CB" w:rsidRDefault="005236CB" w:rsidP="001C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80" w:rsidRDefault="00FD4C80">
    <w:pPr>
      <w:pStyle w:val="Header"/>
      <w:jc w:val="right"/>
    </w:pPr>
  </w:p>
  <w:p w:rsidR="00FD4C80" w:rsidRDefault="00FD4C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7354"/>
    <w:multiLevelType w:val="hybridMultilevel"/>
    <w:tmpl w:val="508A4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257D6"/>
    <w:multiLevelType w:val="hybridMultilevel"/>
    <w:tmpl w:val="C4E2C8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D95BDB"/>
    <w:multiLevelType w:val="hybridMultilevel"/>
    <w:tmpl w:val="6484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C4545"/>
    <w:multiLevelType w:val="hybridMultilevel"/>
    <w:tmpl w:val="4EAA3CDE"/>
    <w:lvl w:ilvl="0" w:tplc="AAA8A0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83882"/>
    <w:multiLevelType w:val="hybridMultilevel"/>
    <w:tmpl w:val="17F8D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C0199"/>
    <w:multiLevelType w:val="hybridMultilevel"/>
    <w:tmpl w:val="EC4E20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F46A8"/>
    <w:multiLevelType w:val="hybridMultilevel"/>
    <w:tmpl w:val="14BCC38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37248D6"/>
    <w:multiLevelType w:val="hybridMultilevel"/>
    <w:tmpl w:val="DE6A2BCA"/>
    <w:lvl w:ilvl="0" w:tplc="04090001">
      <w:start w:val="1"/>
      <w:numFmt w:val="bullet"/>
      <w:lvlText w:val=""/>
      <w:lvlJc w:val="left"/>
      <w:pPr>
        <w:ind w:left="2100" w:hanging="10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6E0CF4"/>
    <w:multiLevelType w:val="hybridMultilevel"/>
    <w:tmpl w:val="4C9AFEAE"/>
    <w:lvl w:ilvl="0" w:tplc="04090005">
      <w:start w:val="1"/>
      <w:numFmt w:val="bullet"/>
      <w:lvlText w:val=""/>
      <w:lvlJc w:val="left"/>
      <w:pPr>
        <w:ind w:left="2100" w:hanging="10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791293"/>
    <w:multiLevelType w:val="multilevel"/>
    <w:tmpl w:val="7212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95535B"/>
    <w:multiLevelType w:val="hybridMultilevel"/>
    <w:tmpl w:val="4058D4D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BFA2B13"/>
    <w:multiLevelType w:val="hybridMultilevel"/>
    <w:tmpl w:val="6720B8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A11464"/>
    <w:multiLevelType w:val="hybridMultilevel"/>
    <w:tmpl w:val="ABBE3E14"/>
    <w:lvl w:ilvl="0" w:tplc="AAA8A05E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002791"/>
    <w:multiLevelType w:val="hybridMultilevel"/>
    <w:tmpl w:val="223CD47C"/>
    <w:lvl w:ilvl="0" w:tplc="AAA8A05E">
      <w:start w:val="1"/>
      <w:numFmt w:val="decimal"/>
      <w:lvlText w:val="%1)"/>
      <w:lvlJc w:val="left"/>
      <w:pPr>
        <w:ind w:left="246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062170"/>
    <w:multiLevelType w:val="hybridMultilevel"/>
    <w:tmpl w:val="154A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0598B"/>
    <w:multiLevelType w:val="multilevel"/>
    <w:tmpl w:val="F436542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abstractNum w:abstractNumId="16">
    <w:nsid w:val="68386795"/>
    <w:multiLevelType w:val="hybridMultilevel"/>
    <w:tmpl w:val="625C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15129"/>
    <w:multiLevelType w:val="hybridMultilevel"/>
    <w:tmpl w:val="BAD4D06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3E2D17"/>
    <w:multiLevelType w:val="hybridMultilevel"/>
    <w:tmpl w:val="21A03AE8"/>
    <w:lvl w:ilvl="0" w:tplc="AAA8A05E">
      <w:start w:val="1"/>
      <w:numFmt w:val="decimal"/>
      <w:lvlText w:val="%1)"/>
      <w:lvlJc w:val="left"/>
      <w:pPr>
        <w:ind w:left="210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3C20BE"/>
    <w:multiLevelType w:val="hybridMultilevel"/>
    <w:tmpl w:val="BFC0C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5360C"/>
    <w:multiLevelType w:val="hybridMultilevel"/>
    <w:tmpl w:val="44AC1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846BF"/>
    <w:multiLevelType w:val="multilevel"/>
    <w:tmpl w:val="F436542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4"/>
  </w:num>
  <w:num w:numId="5">
    <w:abstractNumId w:val="16"/>
  </w:num>
  <w:num w:numId="6">
    <w:abstractNumId w:val="6"/>
  </w:num>
  <w:num w:numId="7">
    <w:abstractNumId w:val="20"/>
  </w:num>
  <w:num w:numId="8">
    <w:abstractNumId w:val="17"/>
  </w:num>
  <w:num w:numId="9">
    <w:abstractNumId w:val="19"/>
  </w:num>
  <w:num w:numId="10">
    <w:abstractNumId w:val="0"/>
  </w:num>
  <w:num w:numId="11">
    <w:abstractNumId w:val="5"/>
  </w:num>
  <w:num w:numId="12">
    <w:abstractNumId w:val="11"/>
  </w:num>
  <w:num w:numId="13">
    <w:abstractNumId w:val="1"/>
  </w:num>
  <w:num w:numId="14">
    <w:abstractNumId w:val="12"/>
  </w:num>
  <w:num w:numId="15">
    <w:abstractNumId w:val="13"/>
  </w:num>
  <w:num w:numId="16">
    <w:abstractNumId w:val="3"/>
  </w:num>
  <w:num w:numId="17">
    <w:abstractNumId w:val="18"/>
  </w:num>
  <w:num w:numId="18">
    <w:abstractNumId w:val="7"/>
  </w:num>
  <w:num w:numId="19">
    <w:abstractNumId w:val="8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1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7C03"/>
    <w:rsid w:val="00071563"/>
    <w:rsid w:val="00073CCB"/>
    <w:rsid w:val="000921B0"/>
    <w:rsid w:val="00100A21"/>
    <w:rsid w:val="001403D6"/>
    <w:rsid w:val="00167863"/>
    <w:rsid w:val="001A5D8C"/>
    <w:rsid w:val="001B23B3"/>
    <w:rsid w:val="001C4EEC"/>
    <w:rsid w:val="002608A7"/>
    <w:rsid w:val="002611A3"/>
    <w:rsid w:val="00275B96"/>
    <w:rsid w:val="00353979"/>
    <w:rsid w:val="00354B8A"/>
    <w:rsid w:val="003662D2"/>
    <w:rsid w:val="00382AED"/>
    <w:rsid w:val="00401DD3"/>
    <w:rsid w:val="00402AD4"/>
    <w:rsid w:val="00406A8F"/>
    <w:rsid w:val="00430512"/>
    <w:rsid w:val="004708D4"/>
    <w:rsid w:val="004C70FD"/>
    <w:rsid w:val="004C7C03"/>
    <w:rsid w:val="004E3849"/>
    <w:rsid w:val="005236CB"/>
    <w:rsid w:val="00543217"/>
    <w:rsid w:val="005560BF"/>
    <w:rsid w:val="00562AC7"/>
    <w:rsid w:val="00567E7C"/>
    <w:rsid w:val="005E6E3D"/>
    <w:rsid w:val="006073B7"/>
    <w:rsid w:val="006118E8"/>
    <w:rsid w:val="00612D8F"/>
    <w:rsid w:val="00667C52"/>
    <w:rsid w:val="00684A1F"/>
    <w:rsid w:val="006B10AD"/>
    <w:rsid w:val="007105E0"/>
    <w:rsid w:val="0073758C"/>
    <w:rsid w:val="007848EE"/>
    <w:rsid w:val="00793954"/>
    <w:rsid w:val="007C32DE"/>
    <w:rsid w:val="007C47FE"/>
    <w:rsid w:val="007F3799"/>
    <w:rsid w:val="008014DD"/>
    <w:rsid w:val="008625AD"/>
    <w:rsid w:val="008B4624"/>
    <w:rsid w:val="00936C47"/>
    <w:rsid w:val="00974C9C"/>
    <w:rsid w:val="00987297"/>
    <w:rsid w:val="009A4F32"/>
    <w:rsid w:val="009A59EE"/>
    <w:rsid w:val="009B63B0"/>
    <w:rsid w:val="00A2322C"/>
    <w:rsid w:val="00A64105"/>
    <w:rsid w:val="00A940BA"/>
    <w:rsid w:val="00AD043B"/>
    <w:rsid w:val="00B302B1"/>
    <w:rsid w:val="00B40BA9"/>
    <w:rsid w:val="00B6527D"/>
    <w:rsid w:val="00B73AD5"/>
    <w:rsid w:val="00B934C2"/>
    <w:rsid w:val="00BC4FDF"/>
    <w:rsid w:val="00BC61FC"/>
    <w:rsid w:val="00BD7244"/>
    <w:rsid w:val="00BE1303"/>
    <w:rsid w:val="00C10DD8"/>
    <w:rsid w:val="00C269AA"/>
    <w:rsid w:val="00C80A5E"/>
    <w:rsid w:val="00C86181"/>
    <w:rsid w:val="00CC765C"/>
    <w:rsid w:val="00CD4491"/>
    <w:rsid w:val="00CD7BEA"/>
    <w:rsid w:val="00D216D2"/>
    <w:rsid w:val="00D3250D"/>
    <w:rsid w:val="00D40FFD"/>
    <w:rsid w:val="00D42A67"/>
    <w:rsid w:val="00D867BF"/>
    <w:rsid w:val="00DB5606"/>
    <w:rsid w:val="00DF00D0"/>
    <w:rsid w:val="00E45471"/>
    <w:rsid w:val="00E85149"/>
    <w:rsid w:val="00EB33EE"/>
    <w:rsid w:val="00EB54BB"/>
    <w:rsid w:val="00ED70BE"/>
    <w:rsid w:val="00F11BB5"/>
    <w:rsid w:val="00F21E02"/>
    <w:rsid w:val="00F333F2"/>
    <w:rsid w:val="00F50AC0"/>
    <w:rsid w:val="00F90B93"/>
    <w:rsid w:val="00F91639"/>
    <w:rsid w:val="00FD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A59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A59E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A59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59EE"/>
    <w:rPr>
      <w:color w:val="800080"/>
      <w:u w:val="single"/>
    </w:rPr>
  </w:style>
  <w:style w:type="character" w:customStyle="1" w:styleId="showhide">
    <w:name w:val="showhide"/>
    <w:basedOn w:val="DefaultParagraphFont"/>
    <w:rsid w:val="009A59EE"/>
  </w:style>
  <w:style w:type="paragraph" w:styleId="NormalWeb">
    <w:name w:val="Normal (Web)"/>
    <w:basedOn w:val="Normal"/>
    <w:unhideWhenUsed/>
    <w:rsid w:val="009A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59EE"/>
    <w:rPr>
      <w:b/>
      <w:bCs/>
    </w:rPr>
  </w:style>
  <w:style w:type="character" w:styleId="Emphasis">
    <w:name w:val="Emphasis"/>
    <w:basedOn w:val="DefaultParagraphFont"/>
    <w:uiPriority w:val="20"/>
    <w:qFormat/>
    <w:rsid w:val="009A59EE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A59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A59E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A8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C4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4EEC"/>
  </w:style>
  <w:style w:type="paragraph" w:styleId="Footer">
    <w:name w:val="footer"/>
    <w:basedOn w:val="Normal"/>
    <w:link w:val="FooterChar"/>
    <w:uiPriority w:val="99"/>
    <w:unhideWhenUsed/>
    <w:rsid w:val="001C4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EEC"/>
  </w:style>
  <w:style w:type="paragraph" w:styleId="BodyText2">
    <w:name w:val="Body Text 2"/>
    <w:basedOn w:val="Normal"/>
    <w:link w:val="BodyText2Char"/>
    <w:uiPriority w:val="99"/>
    <w:rsid w:val="008625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8625A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7C47F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evel2sel">
    <w:name w:val="level2sel"/>
    <w:basedOn w:val="DefaultParagraphFont"/>
    <w:rsid w:val="00167863"/>
  </w:style>
  <w:style w:type="character" w:customStyle="1" w:styleId="level3sel">
    <w:name w:val="level3sel"/>
    <w:basedOn w:val="DefaultParagraphFont"/>
    <w:rsid w:val="00167863"/>
  </w:style>
  <w:style w:type="character" w:customStyle="1" w:styleId="last-updated">
    <w:name w:val="last-updated"/>
    <w:basedOn w:val="DefaultParagraphFont"/>
    <w:rsid w:val="00167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0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0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37633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5320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81377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28277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01172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8164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5841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43046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759023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4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7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20034">
                  <w:marLeft w:val="0"/>
                  <w:marRight w:val="0"/>
                  <w:marTop w:val="136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2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4227</Words>
  <Characters>24100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FinComm Expert2</dc:creator>
  <cp:keywords/>
  <dc:description/>
  <cp:lastModifiedBy>FinComm Expert2</cp:lastModifiedBy>
  <cp:revision>51</cp:revision>
  <cp:lastPrinted>2017-06-07T06:12:00Z</cp:lastPrinted>
  <dcterms:created xsi:type="dcterms:W3CDTF">2017-03-29T07:39:00Z</dcterms:created>
  <dcterms:modified xsi:type="dcterms:W3CDTF">2017-06-07T06:12:00Z</dcterms:modified>
</cp:coreProperties>
</file>